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594C8" w14:textId="77777777" w:rsidR="00C650E3" w:rsidRPr="00C66F95" w:rsidRDefault="00C650E3" w:rsidP="00C650E3">
      <w:pPr>
        <w:jc w:val="center"/>
        <w:rPr>
          <w:rFonts w:ascii="Arial" w:hAnsi="Arial" w:cs="Arial"/>
          <w:b/>
          <w:bCs/>
          <w:sz w:val="40"/>
          <w:szCs w:val="40"/>
        </w:rPr>
      </w:pPr>
      <w:r w:rsidRPr="00C66F95">
        <w:rPr>
          <w:rFonts w:ascii="Arial" w:hAnsi="Arial" w:cs="Arial"/>
          <w:b/>
          <w:bCs/>
          <w:sz w:val="40"/>
          <w:szCs w:val="40"/>
        </w:rPr>
        <w:t>Exertion</w:t>
      </w:r>
    </w:p>
    <w:p w14:paraId="23B979A6" w14:textId="3DA77B24" w:rsidR="00C650E3" w:rsidRPr="00C66F95" w:rsidRDefault="00C650E3" w:rsidP="00C650E3">
      <w:pPr>
        <w:rPr>
          <w:rFonts w:ascii="Arial" w:hAnsi="Arial" w:cs="Arial"/>
        </w:rPr>
      </w:pPr>
      <w:r w:rsidRPr="00C66F95">
        <w:rPr>
          <w:rFonts w:ascii="Arial" w:hAnsi="Arial" w:cs="Arial"/>
        </w:rPr>
        <w:t xml:space="preserve">There are many articles in the literature that evaluate the use of robotic exoskeletons and their effect on exertion across a variety of diagnoses. Most of these publications cover the Ekso 1.1/GT/NR device (47), referred to as “Ekso” in this paper. Other devices used include ReWalk (7), Indego (4), HAL (2), UAN.GO (2), and </w:t>
      </w:r>
      <w:proofErr w:type="spellStart"/>
      <w:r w:rsidRPr="00C66F95">
        <w:rPr>
          <w:rFonts w:ascii="Arial" w:hAnsi="Arial" w:cs="Arial"/>
        </w:rPr>
        <w:t>SuitX</w:t>
      </w:r>
      <w:proofErr w:type="spellEnd"/>
      <w:r w:rsidRPr="00C66F95">
        <w:rPr>
          <w:rFonts w:ascii="Arial" w:hAnsi="Arial" w:cs="Arial"/>
        </w:rPr>
        <w:t xml:space="preserve"> Phoenix (1)</w:t>
      </w:r>
      <w:r w:rsidR="00497420" w:rsidRPr="00C66F95">
        <w:rPr>
          <w:rFonts w:ascii="Arial" w:hAnsi="Arial" w:cs="Arial"/>
        </w:rPr>
        <w:t>,</w:t>
      </w:r>
      <w:r w:rsidRPr="00C66F95">
        <w:rPr>
          <w:rFonts w:ascii="Arial" w:hAnsi="Arial" w:cs="Arial"/>
        </w:rPr>
        <w:t xml:space="preserve"> among others. The most widely studied diagnosis was Spinal Cord Injury (44)</w:t>
      </w:r>
      <w:r w:rsidR="002A6B08" w:rsidRPr="00C66F95">
        <w:rPr>
          <w:rFonts w:ascii="Arial" w:hAnsi="Arial" w:cs="Arial"/>
        </w:rPr>
        <w:t>,</w:t>
      </w:r>
      <w:r w:rsidRPr="00C66F95">
        <w:rPr>
          <w:rFonts w:ascii="Arial" w:hAnsi="Arial" w:cs="Arial"/>
        </w:rPr>
        <w:t xml:space="preserve"> followed by Multiple Sclerosis (10), </w:t>
      </w:r>
      <w:r w:rsidR="006B5EB4" w:rsidRPr="00C66F95">
        <w:rPr>
          <w:rFonts w:ascii="Arial" w:hAnsi="Arial" w:cs="Arial"/>
        </w:rPr>
        <w:t>stroke</w:t>
      </w:r>
      <w:r w:rsidRPr="00C66F95">
        <w:rPr>
          <w:rFonts w:ascii="Arial" w:hAnsi="Arial" w:cs="Arial"/>
        </w:rPr>
        <w:t xml:space="preserve"> (8) and </w:t>
      </w:r>
      <w:r w:rsidR="006B5EB4" w:rsidRPr="00C66F95">
        <w:rPr>
          <w:rFonts w:ascii="Arial" w:hAnsi="Arial" w:cs="Arial"/>
        </w:rPr>
        <w:t>brain injury</w:t>
      </w:r>
      <w:r w:rsidRPr="00C66F95">
        <w:rPr>
          <w:rFonts w:ascii="Arial" w:hAnsi="Arial" w:cs="Arial"/>
        </w:rPr>
        <w:t xml:space="preserve"> (3). The most commonly reported outcome measures </w:t>
      </w:r>
      <w:proofErr w:type="gramStart"/>
      <w:r w:rsidRPr="00C66F95">
        <w:rPr>
          <w:rFonts w:ascii="Arial" w:hAnsi="Arial" w:cs="Arial"/>
        </w:rPr>
        <w:t>in regards to</w:t>
      </w:r>
      <w:proofErr w:type="gramEnd"/>
      <w:r w:rsidRPr="00C66F95">
        <w:rPr>
          <w:rFonts w:ascii="Arial" w:hAnsi="Arial" w:cs="Arial"/>
        </w:rPr>
        <w:t xml:space="preserve"> exertion were Borg Rating of Perceived Exertion (RPE) (</w:t>
      </w:r>
      <w:r w:rsidR="00E37376" w:rsidRPr="00C66F95">
        <w:rPr>
          <w:rFonts w:ascii="Arial" w:hAnsi="Arial" w:cs="Arial"/>
        </w:rPr>
        <w:t>23</w:t>
      </w:r>
      <w:r w:rsidRPr="00C66F95">
        <w:rPr>
          <w:rFonts w:ascii="Arial" w:hAnsi="Arial" w:cs="Arial"/>
        </w:rPr>
        <w:t>), Physiological Cost Index (4), Fatigue Impact Scale (3)</w:t>
      </w:r>
      <w:r w:rsidR="006B5EB4" w:rsidRPr="00C66F95">
        <w:rPr>
          <w:rFonts w:ascii="Arial" w:hAnsi="Arial" w:cs="Arial"/>
        </w:rPr>
        <w:t>,</w:t>
      </w:r>
      <w:r w:rsidR="00B70F7C" w:rsidRPr="00C66F95">
        <w:rPr>
          <w:rFonts w:ascii="Arial" w:hAnsi="Arial" w:cs="Arial"/>
        </w:rPr>
        <w:t xml:space="preserve"> and Fatigue Severity Scale (2)</w:t>
      </w:r>
      <w:r w:rsidRPr="00C66F95">
        <w:rPr>
          <w:rFonts w:ascii="Arial" w:hAnsi="Arial" w:cs="Arial"/>
        </w:rPr>
        <w:t>.</w:t>
      </w:r>
    </w:p>
    <w:p w14:paraId="1D7CA99A" w14:textId="77777777" w:rsidR="00C650E3" w:rsidRPr="00C66F95" w:rsidRDefault="00C650E3" w:rsidP="00C650E3">
      <w:pPr>
        <w:rPr>
          <w:rFonts w:ascii="Arial" w:hAnsi="Arial" w:cs="Arial"/>
          <w:i/>
          <w:iCs/>
          <w:sz w:val="28"/>
          <w:szCs w:val="28"/>
          <w:u w:val="single"/>
        </w:rPr>
      </w:pPr>
      <w:r w:rsidRPr="00C66F95">
        <w:rPr>
          <w:rFonts w:ascii="Arial" w:hAnsi="Arial" w:cs="Arial"/>
          <w:i/>
          <w:iCs/>
          <w:sz w:val="28"/>
          <w:szCs w:val="28"/>
          <w:u w:val="single"/>
        </w:rPr>
        <w:t>Spinal Cord Injury (SCI)</w:t>
      </w:r>
    </w:p>
    <w:p w14:paraId="528339AF" w14:textId="4BFA885B" w:rsidR="00C650E3" w:rsidRPr="00C66F95" w:rsidRDefault="00A070BD" w:rsidP="00C650E3">
      <w:pPr>
        <w:rPr>
          <w:rFonts w:ascii="Arial" w:hAnsi="Arial" w:cs="Arial"/>
        </w:rPr>
      </w:pPr>
      <w:r w:rsidRPr="00C66F95">
        <w:rPr>
          <w:rFonts w:ascii="Arial" w:hAnsi="Arial" w:cs="Arial"/>
        </w:rPr>
        <w:t xml:space="preserve">Some studies that looked at exertion in a population with SCI examined whether exoskeletons could be used as exercise. </w:t>
      </w:r>
      <w:r w:rsidR="00C650E3" w:rsidRPr="00C66F95">
        <w:rPr>
          <w:rFonts w:ascii="Arial" w:hAnsi="Arial" w:cs="Arial"/>
        </w:rPr>
        <w:t>Thirteen wheelchair users with SCI used Ekso 2-3x/week for 10 weeks and it was found that their cardiorespiratory measures increased 22-52% while walking in the device; oxygen cost, relative HR, relative O</w:t>
      </w:r>
      <w:r w:rsidR="00C650E3" w:rsidRPr="00C66F95">
        <w:rPr>
          <w:rFonts w:ascii="Arial" w:hAnsi="Arial" w:cs="Arial"/>
          <w:vertAlign w:val="subscript"/>
        </w:rPr>
        <w:t>2</w:t>
      </w:r>
      <w:r w:rsidR="00C650E3" w:rsidRPr="00C66F95">
        <w:rPr>
          <w:rFonts w:ascii="Arial" w:hAnsi="Arial" w:cs="Arial"/>
        </w:rPr>
        <w:t xml:space="preserve"> consumption, respiratory exchange ratio, and RPE achieved 0.29 mL/kg/m, 82.9%, 41.8%, 0.9 and 3.2/10, respectively, indicating that these users were able to reach a moderate-intensity level of exercise while walking in the Ekso.</w:t>
      </w:r>
      <w:r w:rsidR="00C650E3" w:rsidRPr="00C66F95">
        <w:rPr>
          <w:rFonts w:ascii="Arial" w:hAnsi="Arial" w:cs="Arial"/>
        </w:rPr>
        <w:fldChar w:fldCharType="begin"/>
      </w:r>
      <w:r w:rsidR="00E25B15">
        <w:rPr>
          <w:rFonts w:ascii="Arial" w:hAnsi="Arial" w:cs="Arial"/>
        </w:rPr>
        <w:instrText xml:space="preserve"> ADDIN ZOTERO_ITEM CSL_CITATION {"citationID":"cm8JqrJy","properties":{"formattedCitation":"\\super 1\\nosupersub{}","plainCitation":"1","noteIndex":0},"citationItems":[{"id":270,"uris":["http://zotero.org/groups/5496777/items/KXE8YHIJ"],"itemData":{"id":270,"type":"article-journal","container-title":"Annals of Physical and Rehabilitation Medicine","DOI":"10.1016/j.rehab.2017.12.008","ISSN":"18770657","issue":"4","journalAbbreviation":"Annals of Physical and Rehabilitation Medicine","language":"en","page":"215-223","source":"DOI.org (Crossref)","title":"Cardiorespiratory demand and rate of perceived exertion during overground walking with a robotic exoskeleton in long-term manual wheelchair users with chronic spinal cord injury: A cross-sectional study","title-short":"Cardiorespiratory demand and rate of perceived exertion during overground walking with a robotic exoskeleton in long-term manual wheelchair users with chronic spinal cord injury","volume":"61","author":[{"family":"Escalona","given":"Manuel J."},{"family":"Brosseau","given":"Rachel"},{"family":"Vermette","given":"Martin"},{"family":"Comtois","given":"Alain Steve"},{"family":"Duclos","given":"Cyril"},{"family":"Aubertin-Leheudre","given":"Mylène"},{"family":"Gagnon","given":"Dany H."}],"issued":{"date-parts":[["2018",7]]}}}],"schema":"https://github.com/citation-style-language/schema/raw/master/csl-citation.json"} </w:instrText>
      </w:r>
      <w:r w:rsidR="00C650E3" w:rsidRPr="00C66F95">
        <w:rPr>
          <w:rFonts w:ascii="Arial" w:hAnsi="Arial" w:cs="Arial"/>
        </w:rPr>
        <w:fldChar w:fldCharType="separate"/>
      </w:r>
      <w:r w:rsidR="00C650E3" w:rsidRPr="00C66F95">
        <w:rPr>
          <w:rFonts w:ascii="Arial" w:hAnsi="Arial" w:cs="Arial"/>
          <w:kern w:val="0"/>
          <w:sz w:val="20"/>
          <w:vertAlign w:val="superscript"/>
        </w:rPr>
        <w:t>1</w:t>
      </w:r>
      <w:r w:rsidR="00C650E3" w:rsidRPr="00C66F95">
        <w:rPr>
          <w:rFonts w:ascii="Arial" w:hAnsi="Arial" w:cs="Arial"/>
        </w:rPr>
        <w:fldChar w:fldCharType="end"/>
      </w:r>
      <w:r w:rsidR="00C650E3" w:rsidRPr="00C66F95">
        <w:rPr>
          <w:rFonts w:ascii="Arial" w:hAnsi="Arial" w:cs="Arial"/>
        </w:rPr>
        <w:t xml:space="preserve"> Another Ekso study with 7 SCI subjects demonstrated that participants were able to achieve mild-to-moderate intensity exercise while using the device, based on heart rate changes and RPE scores ranging from light to somewhat hard.</w:t>
      </w:r>
      <w:r w:rsidR="00C650E3" w:rsidRPr="00C66F95">
        <w:rPr>
          <w:rFonts w:ascii="Arial" w:hAnsi="Arial" w:cs="Arial"/>
        </w:rPr>
        <w:fldChar w:fldCharType="begin"/>
      </w:r>
      <w:r w:rsidR="00E25B15">
        <w:rPr>
          <w:rFonts w:ascii="Arial" w:hAnsi="Arial" w:cs="Arial"/>
        </w:rPr>
        <w:instrText xml:space="preserve"> ADDIN ZOTERO_ITEM CSL_CITATION {"citationID":"OKxwK2p9","properties":{"formattedCitation":"\\super 2\\nosupersub{}","plainCitation":"2","noteIndex":0},"citationItems":[{"id":110,"uris":["http://zotero.org/groups/5496777/items/F6QPRXTV"],"itemData":{"id":110,"type":"article-journal","abstract":"BACKGROUND: Powered exoskeletons have been demonstrated as being safe for persons with spinal cord injury (SCI), but little is known about how users learn to manage these devices.\nOBJECTIVE: To quantify the time and effort required by persons with SCI to learn to use an exoskeleton for assisted walking.\nMETHODS: A convenience sample was enrolled to learn to use the first-generation Ekso powered exoskeleton to walk. Participants were given up to 24 weekly sessions of instruction. Data were collected on assistance level, walking distance and speed, heart rate, perceived exertion, and adverse events. Time and effort was quantified by the number of sessions required for participants to stand up, walk for 30 minutes, and sit down, initially with minimal and subsequently with contact guard assistance.\nRESULTS: Of 22 enrolled participants, 9 screen-failed, and 7 had complete data. All of these 7 were men; 2 had tetraplegia and 5 had motor-complete injuries. Of these, 5 participants could stand, walk, and sit with contact guard or close supervision assistance, and 2 required minimal to moderate assistance. Walk times ranged from 28 to 94 minutes with average speeds ranging from 0.11 to 0.21 m/s. For all participants, heart rate changes and reported perceived exertion were consistent with light to moderate exercise.\nCONCLUSIONS: This study provides preliminary evidence that persons with neurological weakness due to SCI can learn to walk with little or no assistance and light to somewhat hard perceived exertion using a powered exoskeleton. Persons with different severities of injury, including those with motor complete C7 tetraplegia and motor incomplete C4 tetraplegia, may be able to learn to use this device.","container-title":"Topics in Spinal Cord Injury Rehabilitation","DOI":"10.1310/sci2102-110","ISSN":"1945-5763","issue":"2","journalAbbreviation":"Top Spinal Cord Inj Rehabil","language":"eng","note":"PMID: 26364280\nPMCID: PMC4568092","page":"110-121","source":"PubMed","title":"Time and Effort Required by Persons with Spinal Cord Injury to Learn to Use a Powered Exoskeleton for Assisted Walking","volume":"21","author":[{"family":"Kozlowski","given":"Allan J."},{"family":"Bryce","given":"Thomas N."},{"family":"Dijkers","given":"Marcel P."}],"issued":{"date-parts":[["2015"]]}}}],"schema":"https://github.com/citation-style-language/schema/raw/master/csl-citation.json"} </w:instrText>
      </w:r>
      <w:r w:rsidR="00C650E3" w:rsidRPr="00C66F95">
        <w:rPr>
          <w:rFonts w:ascii="Arial" w:hAnsi="Arial" w:cs="Arial"/>
        </w:rPr>
        <w:fldChar w:fldCharType="separate"/>
      </w:r>
      <w:r w:rsidR="00C650E3" w:rsidRPr="00C66F95">
        <w:rPr>
          <w:rFonts w:ascii="Arial" w:hAnsi="Arial" w:cs="Arial"/>
          <w:kern w:val="0"/>
          <w:sz w:val="20"/>
          <w:vertAlign w:val="superscript"/>
        </w:rPr>
        <w:t>2</w:t>
      </w:r>
      <w:r w:rsidR="00C650E3" w:rsidRPr="00C66F95">
        <w:rPr>
          <w:rFonts w:ascii="Arial" w:hAnsi="Arial" w:cs="Arial"/>
        </w:rPr>
        <w:fldChar w:fldCharType="end"/>
      </w:r>
      <w:r w:rsidR="00C650E3" w:rsidRPr="00C66F95">
        <w:rPr>
          <w:rFonts w:ascii="Arial" w:hAnsi="Arial" w:cs="Arial"/>
        </w:rPr>
        <w:t xml:space="preserve"> A third Ekso study that compared individuals with SCI to a control group reported RPE scores of “light to moderate” indicating that using the device correlates to “light” exercise. The authors note that although the </w:t>
      </w:r>
      <w:r w:rsidR="00135C7B" w:rsidRPr="00C66F95">
        <w:rPr>
          <w:rFonts w:ascii="Arial" w:hAnsi="Arial" w:cs="Arial"/>
        </w:rPr>
        <w:t>American College of Sports Medicine</w:t>
      </w:r>
      <w:r w:rsidR="00C650E3" w:rsidRPr="00C66F95">
        <w:rPr>
          <w:rFonts w:ascii="Arial" w:hAnsi="Arial" w:cs="Arial"/>
        </w:rPr>
        <w:t xml:space="preserve"> recommends moderate to vigorous intensity activity for most adults, there may still </w:t>
      </w:r>
      <w:r w:rsidR="004F0132" w:rsidRPr="00C66F95">
        <w:rPr>
          <w:rFonts w:ascii="Arial" w:hAnsi="Arial" w:cs="Arial"/>
        </w:rPr>
        <w:t xml:space="preserve">be </w:t>
      </w:r>
      <w:r w:rsidR="00C650E3" w:rsidRPr="00C66F95">
        <w:rPr>
          <w:rFonts w:ascii="Arial" w:hAnsi="Arial" w:cs="Arial"/>
        </w:rPr>
        <w:t>benefits from light to moderate exercise for deconditioned persons with SCI.</w:t>
      </w:r>
      <w:r w:rsidR="00C650E3" w:rsidRPr="00C66F95">
        <w:rPr>
          <w:rFonts w:ascii="Arial" w:hAnsi="Arial" w:cs="Arial"/>
        </w:rPr>
        <w:fldChar w:fldCharType="begin"/>
      </w:r>
      <w:r w:rsidR="00E25B15">
        <w:rPr>
          <w:rFonts w:ascii="Arial" w:hAnsi="Arial" w:cs="Arial"/>
        </w:rPr>
        <w:instrText xml:space="preserve"> ADDIN ZOTERO_ITEM CSL_CITATION {"citationID":"vDGrttOC","properties":{"formattedCitation":"\\super 3\\nosupersub{}","plainCitation":"3","noteIndex":0},"citationItems":[{"id":271,"uris":["http://zotero.org/groups/5496777/items/296LF7BY"],"itemData":{"id":271,"type":"article-journal","container-title":"Archives of Physical Medicine and Rehabilitation","DOI":"10.1016/j.apmr.2019.07.014","ISSN":"00039993","issue":"1","journalAbbreviation":"Archives of Physical Medicine and Rehabilitation","language":"en","page":"121-129","source":"DOI.org (Crossref)","title":"Differences in Acute Metabolic Responses to Bionic and Nonbionic Ambulation in Spinal Cord Injured Humans and Controls","volume":"101","author":[{"family":"Maher","given":"Jennifer L."},{"family":"Baunsgaard","given":"Carsten Bach"},{"family":"Van Gerven","given":"Jan"},{"family":"Palermo","given":"Anne E."},{"family":"Biering-Sorensen","given":"Fin"},{"family":"Mendez","given":"Armando"},{"family":"Irwin","given":"Robert W."},{"family":"Nash","given":"Mark S."}],"issued":{"date-parts":[["2020",1]]}}}],"schema":"https://github.com/citation-style-language/schema/raw/master/csl-citation.json"} </w:instrText>
      </w:r>
      <w:r w:rsidR="00C650E3" w:rsidRPr="00C66F95">
        <w:rPr>
          <w:rFonts w:ascii="Arial" w:hAnsi="Arial" w:cs="Arial"/>
        </w:rPr>
        <w:fldChar w:fldCharType="separate"/>
      </w:r>
      <w:r w:rsidR="00C650E3" w:rsidRPr="00C66F95">
        <w:rPr>
          <w:rFonts w:ascii="Arial" w:hAnsi="Arial" w:cs="Arial"/>
          <w:kern w:val="0"/>
          <w:sz w:val="20"/>
          <w:vertAlign w:val="superscript"/>
        </w:rPr>
        <w:t>3</w:t>
      </w:r>
      <w:r w:rsidR="00C650E3" w:rsidRPr="00C66F95">
        <w:rPr>
          <w:rFonts w:ascii="Arial" w:hAnsi="Arial" w:cs="Arial"/>
        </w:rPr>
        <w:fldChar w:fldCharType="end"/>
      </w:r>
      <w:r w:rsidR="001F4DE5" w:rsidRPr="00C66F95">
        <w:rPr>
          <w:rFonts w:ascii="Arial" w:hAnsi="Arial" w:cs="Arial"/>
        </w:rPr>
        <w:t xml:space="preserve"> </w:t>
      </w:r>
      <w:r w:rsidR="0004054B" w:rsidRPr="00C66F95">
        <w:rPr>
          <w:rFonts w:ascii="Arial" w:hAnsi="Arial" w:cs="Arial"/>
        </w:rPr>
        <w:t xml:space="preserve">Two </w:t>
      </w:r>
      <w:r w:rsidR="00CE49D1" w:rsidRPr="00C66F95">
        <w:rPr>
          <w:rFonts w:ascii="Arial" w:hAnsi="Arial" w:cs="Arial"/>
        </w:rPr>
        <w:t>more</w:t>
      </w:r>
      <w:r w:rsidR="0004054B" w:rsidRPr="00C66F95">
        <w:rPr>
          <w:rFonts w:ascii="Arial" w:hAnsi="Arial" w:cs="Arial"/>
        </w:rPr>
        <w:t xml:space="preserve"> Ekso studies </w:t>
      </w:r>
      <w:r w:rsidR="00C0690B" w:rsidRPr="00C66F95">
        <w:rPr>
          <w:rFonts w:ascii="Arial" w:hAnsi="Arial" w:cs="Arial"/>
        </w:rPr>
        <w:t>with a combined 7 subjects</w:t>
      </w:r>
      <w:r w:rsidR="00CE49D1" w:rsidRPr="00C66F95">
        <w:rPr>
          <w:rFonts w:ascii="Arial" w:hAnsi="Arial" w:cs="Arial"/>
        </w:rPr>
        <w:t xml:space="preserve"> </w:t>
      </w:r>
      <w:r w:rsidR="00F6624B" w:rsidRPr="00C66F95">
        <w:rPr>
          <w:rFonts w:ascii="Arial" w:hAnsi="Arial" w:cs="Arial"/>
        </w:rPr>
        <w:t xml:space="preserve">also reported </w:t>
      </w:r>
      <w:r w:rsidR="006113AB" w:rsidRPr="00C66F95">
        <w:rPr>
          <w:rFonts w:ascii="Arial" w:hAnsi="Arial" w:cs="Arial"/>
        </w:rPr>
        <w:t>“</w:t>
      </w:r>
      <w:r w:rsidR="00F6624B" w:rsidRPr="00C66F95">
        <w:rPr>
          <w:rFonts w:ascii="Arial" w:hAnsi="Arial" w:cs="Arial"/>
        </w:rPr>
        <w:t>light-to-moderate</w:t>
      </w:r>
      <w:r w:rsidR="006113AB" w:rsidRPr="00C66F95">
        <w:rPr>
          <w:rFonts w:ascii="Arial" w:hAnsi="Arial" w:cs="Arial"/>
        </w:rPr>
        <w:t>”</w:t>
      </w:r>
      <w:r w:rsidR="00F6624B" w:rsidRPr="00C66F95">
        <w:rPr>
          <w:rFonts w:ascii="Arial" w:hAnsi="Arial" w:cs="Arial"/>
        </w:rPr>
        <w:t xml:space="preserve"> RPE scores</w:t>
      </w:r>
      <w:r w:rsidR="00DB41F3" w:rsidRPr="00C66F95">
        <w:rPr>
          <w:rFonts w:ascii="Arial" w:hAnsi="Arial" w:cs="Arial"/>
        </w:rPr>
        <w:fldChar w:fldCharType="begin"/>
      </w:r>
      <w:r w:rsidR="00E25B15">
        <w:rPr>
          <w:rFonts w:ascii="Arial" w:hAnsi="Arial" w:cs="Arial"/>
        </w:rPr>
        <w:instrText xml:space="preserve"> ADDIN ZOTERO_ITEM CSL_CITATION {"citationID":"CbLsKHV2","properties":{"formattedCitation":"\\super 4,5\\nosupersub{}","plainCitation":"4,5","noteIndex":0},"citationItems":[{"id":285,"uris":["http://zotero.org/groups/5496777/items/NRBECXQQ"],"itemData":{"id":285,"type":"article-journal","container-title":"Journal of Rehabilitation Medicine","DOI":"10.2340/16501977-2281","ISSN":"1650-1977","issue":"2","journalAbbreviation":"J Rehabil Med","language":"en","page":"173-180","source":"DOI.org (Crossref)","title":"Respiratory, cardiovascular and metabolic responses during different modes of overground bionic ambulation in persons with motor-incomplete spinal cord injury: A case series","title-short":"Respiratory, cardiovascular and metabolic responses during different modes of overground bionic ambulation in persons with motor-incomplete spinal cord injury","volume":"50","author":[{"family":"Kressler","given":"J"},{"family":"Wymer","given":"T"},{"family":"Domingo","given":"A"}],"issued":{"date-parts":[["2018"]]}}},{"id":287,"uris":["http://zotero.org/groups/5496777/items/R8D9URMF"],"itemData":{"id":287,"type":"article-journal","container-title":"Spinal Cord Series and Cases","DOI":"10.1038/s41394-020-0269-6","ISSN":"2058-6124","issue":"1","journalAbbreviation":"Spinal Cord Ser Cases","language":"en","page":"26","source":"DOI.org (Crossref)","title":"Wearable exoskeleton control modes selected during overground walking affect muscle synergies in adults with a chronic incomplete spinal cord injury","volume":"6","author":[{"family":"Escalona","given":"Manuel J."},{"family":"Bourbonnais","given":"Daniel"},{"family":"Goyette","given":"Michel"},{"family":"Duclos","given":"Cyril"},{"family":"Gagnon","given":"Dany H."}],"issued":{"date-parts":[["2020",4,24]]}}}],"schema":"https://github.com/citation-style-language/schema/raw/master/csl-citation.json"} </w:instrText>
      </w:r>
      <w:r w:rsidR="00DB41F3" w:rsidRPr="00C66F95">
        <w:rPr>
          <w:rFonts w:ascii="Arial" w:hAnsi="Arial" w:cs="Arial"/>
        </w:rPr>
        <w:fldChar w:fldCharType="separate"/>
      </w:r>
      <w:r w:rsidR="00970FAE" w:rsidRPr="00C66F95">
        <w:rPr>
          <w:rFonts w:ascii="Arial" w:hAnsi="Arial" w:cs="Arial"/>
          <w:kern w:val="0"/>
          <w:vertAlign w:val="superscript"/>
        </w:rPr>
        <w:t>4,5</w:t>
      </w:r>
      <w:r w:rsidR="00DB41F3" w:rsidRPr="00C66F95">
        <w:rPr>
          <w:rFonts w:ascii="Arial" w:hAnsi="Arial" w:cs="Arial"/>
        </w:rPr>
        <w:fldChar w:fldCharType="end"/>
      </w:r>
      <w:r w:rsidR="00D158F0" w:rsidRPr="00C66F95">
        <w:rPr>
          <w:rFonts w:ascii="Arial" w:hAnsi="Arial" w:cs="Arial"/>
        </w:rPr>
        <w:t xml:space="preserve"> in addition to </w:t>
      </w:r>
      <w:r w:rsidR="00393D27" w:rsidRPr="00C66F95">
        <w:rPr>
          <w:rFonts w:ascii="Arial" w:hAnsi="Arial" w:cs="Arial"/>
        </w:rPr>
        <w:t xml:space="preserve">an 11 subject SCI Ekso study that demonstrated an average </w:t>
      </w:r>
      <w:r w:rsidR="006113AB" w:rsidRPr="00C66F95">
        <w:rPr>
          <w:rFonts w:ascii="Arial" w:hAnsi="Arial" w:cs="Arial"/>
        </w:rPr>
        <w:t>“</w:t>
      </w:r>
      <w:r w:rsidR="00393D27" w:rsidRPr="00C66F95">
        <w:rPr>
          <w:rFonts w:ascii="Arial" w:hAnsi="Arial" w:cs="Arial"/>
        </w:rPr>
        <w:t>moderate</w:t>
      </w:r>
      <w:r w:rsidR="006113AB" w:rsidRPr="00C66F95">
        <w:rPr>
          <w:rFonts w:ascii="Arial" w:hAnsi="Arial" w:cs="Arial"/>
        </w:rPr>
        <w:t>”</w:t>
      </w:r>
      <w:r w:rsidR="00393D27" w:rsidRPr="00C66F95">
        <w:rPr>
          <w:rFonts w:ascii="Arial" w:hAnsi="Arial" w:cs="Arial"/>
        </w:rPr>
        <w:t xml:space="preserve"> RPE </w:t>
      </w:r>
      <w:r w:rsidR="0052356A" w:rsidRPr="00C66F95">
        <w:rPr>
          <w:rFonts w:ascii="Arial" w:hAnsi="Arial" w:cs="Arial"/>
        </w:rPr>
        <w:t>score.</w:t>
      </w:r>
      <w:r w:rsidR="00EA1580" w:rsidRPr="00C66F95">
        <w:rPr>
          <w:rFonts w:ascii="Arial" w:hAnsi="Arial" w:cs="Arial"/>
        </w:rPr>
        <w:fldChar w:fldCharType="begin"/>
      </w:r>
      <w:r w:rsidR="00E25B15">
        <w:rPr>
          <w:rFonts w:ascii="Arial" w:hAnsi="Arial" w:cs="Arial"/>
        </w:rPr>
        <w:instrText xml:space="preserve"> ADDIN ZOTERO_ITEM CSL_CITATION {"citationID":"4VeAbrUV","properties":{"formattedCitation":"\\super 6\\nosupersub{}","plainCitation":"6","noteIndex":0},"citationItems":[{"id":115,"uris":["http://zotero.org/groups/5496777/items/8RGH2R98"],"itemData":{"id":115,"type":"article-journal","abstract":"OBJECTIVE: To assess safety and feasibility for persons with acute spinal cord injury (SCI) using the robotic exoskeleton.\nDESIGN: Case series observational study.\nSETTING: A level-1 trauma center in Canada with both acute and tertiary inpatient SCI rehabilitation units.\nPARTICIPANTS: Eight male and 3 female (N=11) participants were recruited with a mean age of 41 years and with neurologic level of injury (C6-L2) and severity (American Spinal Injury Association Impairment Scale [AIS] A-D). The time since injury is a range of 3-15 weeks at the onset of training.\nINTERVENTIONS: Up to 25 one-hour sessions of exoskeletal-assisted walking gait training, with participants less than 6 months from initial SCI.\nMAIN OUTCOME MEASURES: Cardiopulmonary outcomes including blood pressure, heart rate, and peripheral oxygen saturation; and perceived physical exertion using the Borg CR10 Scale were recorded. Gait parameters were measured by 6-minute walk test (6MWT) and 10-meter walk test (10MWT). Up Time, walk time, and number of steps were detailed longitudinally. Safety was assessed with regard to pain, falls, and skin integrity.\nRESULTS: No serious adverse events occurred. Blood pressure decreased following initial sit to stand and increased during walking. Symptoms of hypotension were rare and improved with increased number of sessions. Perceived exertion was reported on average to be moderate (mean of 3.1). There was no significant increase in pain scores by Visual Analog Scale. On 6MWT, participants covered more distance (mean [m] ± SD, 117.1±11.7) in session 25 compared to session 2 (mean [m] ± SD, 47.6±6.6). On the 10MWT, all participants showed consistently improved gait speed; with participants traveling an average of 3.2 times faster during their last training session (mean [m/s] ± SD, 0.40±0.04) in comparison to session 2 (mean [m/s] ± SD, 0.12±0.01).\nCONCLUSIONS: Exoskeletal-assisted walking in acute rehabilitation (&lt;6mo) following SCI appears to be both safe and feasible.","container-title":"Archives of Physical Medicine and Rehabilitation","DOI":"10.1016/j.apmr.2019.09.005","ISSN":"1532-821X","issue":"1","journalAbbreviation":"Arch Phys Med Rehabil","language":"eng","note":"PMID: 31568761","page":"113-120","source":"PubMed","title":"The Safety and Feasibility of Exoskeletal-Assisted Walking in Acute Rehabilitation After Spinal Cord Injury","volume":"101","author":[{"family":"McIntosh","given":"Kyle"},{"family":"Charbonneau","given":"Rebecca"},{"family":"Bensaada","given":"Yassine"},{"family":"Bhatiya","given":"Urchit"},{"family":"Ho","given":"Chester"}],"issued":{"date-parts":[["2020",1]]}}}],"schema":"https://github.com/citation-style-language/schema/raw/master/csl-citation.json"} </w:instrText>
      </w:r>
      <w:r w:rsidR="00EA1580" w:rsidRPr="00C66F95">
        <w:rPr>
          <w:rFonts w:ascii="Arial" w:hAnsi="Arial" w:cs="Arial"/>
        </w:rPr>
        <w:fldChar w:fldCharType="separate"/>
      </w:r>
      <w:r w:rsidR="00970FAE" w:rsidRPr="00C66F95">
        <w:rPr>
          <w:rFonts w:ascii="Arial" w:hAnsi="Arial" w:cs="Arial"/>
          <w:kern w:val="0"/>
          <w:vertAlign w:val="superscript"/>
        </w:rPr>
        <w:t>6</w:t>
      </w:r>
      <w:r w:rsidR="00EA1580" w:rsidRPr="00C66F95">
        <w:rPr>
          <w:rFonts w:ascii="Arial" w:hAnsi="Arial" w:cs="Arial"/>
        </w:rPr>
        <w:fldChar w:fldCharType="end"/>
      </w:r>
      <w:r w:rsidR="008A7ABA" w:rsidRPr="00C66F95">
        <w:rPr>
          <w:rFonts w:ascii="Arial" w:hAnsi="Arial" w:cs="Arial"/>
        </w:rPr>
        <w:t xml:space="preserve"> </w:t>
      </w:r>
      <w:r w:rsidR="000817F0" w:rsidRPr="00C66F95">
        <w:rPr>
          <w:rFonts w:ascii="Arial" w:hAnsi="Arial" w:cs="Arial"/>
        </w:rPr>
        <w:t xml:space="preserve">In a randomized controlled trial comparing Ekso to standard care in subjects with SCI, the Ekso group reported Borg RPE scores were as high as 14-15 </w:t>
      </w:r>
      <w:r w:rsidR="000B3AEC" w:rsidRPr="00C66F95">
        <w:rPr>
          <w:rFonts w:ascii="Arial" w:hAnsi="Arial" w:cs="Arial"/>
        </w:rPr>
        <w:t xml:space="preserve">(rated on a scale of 6-20) </w:t>
      </w:r>
      <w:r w:rsidR="000817F0" w:rsidRPr="00C66F95">
        <w:rPr>
          <w:rFonts w:ascii="Arial" w:hAnsi="Arial" w:cs="Arial"/>
        </w:rPr>
        <w:t>which correlates to a high level of effort and thus, higher intensity exercise</w:t>
      </w:r>
      <w:r w:rsidR="000817F0" w:rsidRPr="00C66F95">
        <w:rPr>
          <w:rFonts w:ascii="Arial" w:hAnsi="Arial" w:cs="Arial"/>
        </w:rPr>
        <w:fldChar w:fldCharType="begin"/>
      </w:r>
      <w:r w:rsidR="00E25B15">
        <w:rPr>
          <w:rFonts w:ascii="Arial" w:hAnsi="Arial" w:cs="Arial"/>
        </w:rPr>
        <w:instrText xml:space="preserve"> ADDIN ZOTERO_ITEM CSL_CITATION {"citationID":"JFPjrZ8w","properties":{"formattedCitation":"\\super 7\\nosupersub{}","plainCitation":"7","noteIndex":0},"citationItems":[{"id":274,"uris":["http://zotero.org/groups/5496777/items/ZLG28YDD"],"itemData":{"id":274,"type":"article-journal","container-title":"Journal of Neurotrauma","DOI":"10.1089/neu.2023.0667","ISSN":"0897-7151, 1557-9042","journalAbbreviation":"Journal of Neurotrauma","language":"en","license":"https://www.liebertpub.com/nv/resources-tools/text-and-data-mining-policy/121/","page":"neu.2023.0667","source":"DOI.org (Crossref)","title":"Exoskeletal-Assisted Walking During Acute Inpatient Rehabilitation Enhances Recovery for Persons with Spinal Cord Injury—A Pilot Randomized Controlled Trial","author":[{"family":"Tsai","given":"Chung-Ying"},{"family":"Weinrauch","given":"William J."},{"family":"Manente","given":"Nicholas"},{"family":"Huang","given":"Vincent"},{"family":"Bryce","given":"Thomas N."},{"family":"Spungen","given":"Ann M."}],"issued":{"date-parts":[["2024",5,8]]}}}],"schema":"https://github.com/citation-style-language/schema/raw/master/csl-citation.json"} </w:instrText>
      </w:r>
      <w:r w:rsidR="000817F0" w:rsidRPr="00C66F95">
        <w:rPr>
          <w:rFonts w:ascii="Arial" w:hAnsi="Arial" w:cs="Arial"/>
        </w:rPr>
        <w:fldChar w:fldCharType="separate"/>
      </w:r>
      <w:r w:rsidR="003255DB" w:rsidRPr="00C66F95">
        <w:rPr>
          <w:rFonts w:ascii="Arial" w:hAnsi="Arial" w:cs="Arial"/>
          <w:kern w:val="0"/>
          <w:sz w:val="20"/>
          <w:vertAlign w:val="superscript"/>
        </w:rPr>
        <w:t>7</w:t>
      </w:r>
      <w:r w:rsidR="000817F0" w:rsidRPr="00C66F95">
        <w:rPr>
          <w:rFonts w:ascii="Arial" w:hAnsi="Arial" w:cs="Arial"/>
        </w:rPr>
        <w:fldChar w:fldCharType="end"/>
      </w:r>
      <w:r w:rsidR="000817F0" w:rsidRPr="00C66F95">
        <w:rPr>
          <w:rFonts w:ascii="Arial" w:hAnsi="Arial" w:cs="Arial"/>
        </w:rPr>
        <w:t>. Another randomized study in 16 subjects compared Ekso training to activity based therapy and reported lower RPE scores</w:t>
      </w:r>
      <w:r w:rsidR="000B3AEC" w:rsidRPr="00C66F95">
        <w:rPr>
          <w:rFonts w:ascii="Arial" w:hAnsi="Arial" w:cs="Arial"/>
        </w:rPr>
        <w:t xml:space="preserve"> (i.e. less exertion)</w:t>
      </w:r>
      <w:r w:rsidR="000817F0" w:rsidRPr="00C66F95">
        <w:rPr>
          <w:rFonts w:ascii="Arial" w:hAnsi="Arial" w:cs="Arial"/>
        </w:rPr>
        <w:t xml:space="preserve"> in the activity based therapy group when compared to the Ekso group at the end of the study.</w:t>
      </w:r>
      <w:r w:rsidR="000817F0" w:rsidRPr="00C66F95">
        <w:rPr>
          <w:rFonts w:ascii="Arial" w:hAnsi="Arial" w:cs="Arial"/>
        </w:rPr>
        <w:fldChar w:fldCharType="begin"/>
      </w:r>
      <w:r w:rsidR="00E25B15">
        <w:rPr>
          <w:rFonts w:ascii="Arial" w:hAnsi="Arial" w:cs="Arial"/>
        </w:rPr>
        <w:instrText xml:space="preserve"> ADDIN ZOTERO_ITEM CSL_CITATION {"citationID":"kWrzTii9","properties":{"formattedCitation":"\\super 8\\nosupersub{}","plainCitation":"8","noteIndex":0},"citationItems":[{"id":132,"uris":["http://zotero.org/groups/5496777/items/7CCVM8QH"],"itemData":{"id":132,"type":"article-journal","container-title":"Disability and Rehabilitation","DOI":"10.1080/09638288.2023.2245751","ISSN":"0963-8288, 1464-5165","journalAbbreviation":"Disability and Rehabilitation","language":"en","page":"1-10","source":"DOI.org (Crossref)","title":"Robotic locomotor training in a low-resource setting: a randomized pilot and feasibility trial","title-short":"Robotic locomotor training in a low-resource setting","author":[{"family":"Shackleton","given":"Claire"},{"family":"Evans","given":"Robert"},{"family":"West","given":"Sacha"},{"family":"Bantjes","given":"Jason"},{"family":"Swartz","given":"Leslie"},{"family":"Derman","given":"Wayne"},{"family":"Albertus","given":"Yumna"}],"issued":{"date-parts":[["2023",8,22]]}}}],"schema":"https://github.com/citation-style-language/schema/raw/master/csl-citation.json"} </w:instrText>
      </w:r>
      <w:r w:rsidR="000817F0" w:rsidRPr="00C66F95">
        <w:rPr>
          <w:rFonts w:ascii="Arial" w:hAnsi="Arial" w:cs="Arial"/>
        </w:rPr>
        <w:fldChar w:fldCharType="separate"/>
      </w:r>
      <w:r w:rsidR="003255DB" w:rsidRPr="00C66F95">
        <w:rPr>
          <w:rFonts w:ascii="Arial" w:hAnsi="Arial" w:cs="Arial"/>
          <w:kern w:val="0"/>
          <w:vertAlign w:val="superscript"/>
        </w:rPr>
        <w:t>8</w:t>
      </w:r>
      <w:r w:rsidR="000817F0" w:rsidRPr="00C66F95">
        <w:rPr>
          <w:rFonts w:ascii="Arial" w:hAnsi="Arial" w:cs="Arial"/>
        </w:rPr>
        <w:fldChar w:fldCharType="end"/>
      </w:r>
      <w:r w:rsidR="000817F0" w:rsidRPr="00C66F95">
        <w:rPr>
          <w:rFonts w:ascii="Arial" w:hAnsi="Arial" w:cs="Arial"/>
        </w:rPr>
        <w:t xml:space="preserve"> </w:t>
      </w:r>
      <w:r w:rsidR="000704CD" w:rsidRPr="00C66F95">
        <w:rPr>
          <w:rFonts w:ascii="Arial" w:hAnsi="Arial" w:cs="Arial"/>
        </w:rPr>
        <w:t xml:space="preserve">Two individuals </w:t>
      </w:r>
      <w:r w:rsidR="000817F0" w:rsidRPr="00C66F95">
        <w:rPr>
          <w:rFonts w:ascii="Arial" w:hAnsi="Arial" w:cs="Arial"/>
        </w:rPr>
        <w:t xml:space="preserve">with SCI </w:t>
      </w:r>
      <w:r w:rsidR="00C75C89" w:rsidRPr="00C66F95">
        <w:rPr>
          <w:rFonts w:ascii="Arial" w:hAnsi="Arial" w:cs="Arial"/>
        </w:rPr>
        <w:t>and</w:t>
      </w:r>
      <w:r w:rsidR="000817F0" w:rsidRPr="00C66F95">
        <w:rPr>
          <w:rFonts w:ascii="Arial" w:hAnsi="Arial" w:cs="Arial"/>
        </w:rPr>
        <w:t xml:space="preserve"> different baseline functionalities in terms of walking</w:t>
      </w:r>
      <w:r w:rsidR="00C75C89" w:rsidRPr="00C66F95">
        <w:rPr>
          <w:rFonts w:ascii="Arial" w:hAnsi="Arial" w:cs="Arial"/>
        </w:rPr>
        <w:t xml:space="preserve"> were compared after using the Ekso</w:t>
      </w:r>
      <w:r w:rsidR="000817F0" w:rsidRPr="00C66F95">
        <w:rPr>
          <w:rFonts w:ascii="Arial" w:hAnsi="Arial" w:cs="Arial"/>
        </w:rPr>
        <w:t xml:space="preserve"> and </w:t>
      </w:r>
      <w:r w:rsidR="00C75C89" w:rsidRPr="00C66F95">
        <w:rPr>
          <w:rFonts w:ascii="Arial" w:hAnsi="Arial" w:cs="Arial"/>
        </w:rPr>
        <w:t xml:space="preserve">it was </w:t>
      </w:r>
      <w:r w:rsidR="000817F0" w:rsidRPr="00C66F95">
        <w:rPr>
          <w:rFonts w:ascii="Arial" w:hAnsi="Arial" w:cs="Arial"/>
        </w:rPr>
        <w:t>found that the individual with lower baseline walking capability was able to achieve a higher cardiometabolic challenge while using the device than the individual with a higher baseline walking capability.</w:t>
      </w:r>
      <w:r w:rsidR="000817F0" w:rsidRPr="00C66F95">
        <w:rPr>
          <w:rFonts w:ascii="Arial" w:hAnsi="Arial" w:cs="Arial"/>
        </w:rPr>
        <w:fldChar w:fldCharType="begin"/>
      </w:r>
      <w:r w:rsidR="00E25B15">
        <w:rPr>
          <w:rFonts w:ascii="Arial" w:hAnsi="Arial" w:cs="Arial"/>
        </w:rPr>
        <w:instrText xml:space="preserve"> ADDIN ZOTERO_ITEM CSL_CITATION {"citationID":"VHXHodwK","properties":{"formattedCitation":"\\super 9\\nosupersub{}","plainCitation":"9","noteIndex":0},"citationItems":[{"id":275,"uris":["http://zotero.org/groups/5496777/items/4UJSQZI3"],"itemData":{"id":275,"type":"article-journal","abstract":"Background and Purpose:\n              People with spinal cord injury (SCI) experience secondary complications including low levels of cardiometabolic activity and associated health risks. It is unknown whether overground bionic ambulation (OBA) enhances cardiometabolic challenge during walking in those with motor-incomplete SCI, thereby providing additional therapeutic benefits.\n            \n            \n              Case Descriptions:\n              One man and one woman with chronic motor-incomplete paraplegia due to SCI.\n            \n            \n              Intervention:\n              \n                Assessment of functional walking capacity with the 10-m and 6-minute walk tests. Participants underwent cardiometabolic measurements including heart rate (HR), oxygen consumption (\n                                    \n                                       \n                                          \n                                             JOURNAL/jnpt/04.03/01253086-201904000-00008/8FSM1/v/2023-08-29T031117Z/r/image-gif\n                o\n                2\n                ), energy expenditure (EE), and substrate utilization patterns during OBA and overground walking for 6 minutes each.\n              \n            \n            \n              Outcomes:\n              \n                The female participant had low functional walking capacity (walking speed = 0.23 m/s; 6-minute walk = 230 ft). She had higher cardiorespiratory responses during OBA versus overground walking (Δ\n                                    \n                                       \n                                          \n                                             JOURNAL/jnpt/04.03/01253086-201904000-00008/8FSM1/v/2023-08-29T031117Z/r/image-gif\n                o\n                2\n                = −3.6 mL/kg/min, ΔEE = 12 kcal) despite similar mean HR values (ΔHR = −1 beats per minute). She was able to sustain continuous walking only during the OBA trial. The male participant had greater walking capacity (walking speed = 0.33 m/s, 6 minutes = 386ft) and lower responses during OBA versus overground walking (Δ\n                                    \n                                       \n                                          \n                                             JOURNAL/jnpt/04.03/01253086-201904000-00008/8FSM1/v/2023-08-29T031117Z/r/image-gif\n                o\n                2\n                = −6.0 mL/kg/min, ΔEE = −18 kcal, ΔHR = −6 beats per minute). He was able to walk continuously in both conditions.\n              \n            \n            \n              Discussion:\n              The participant with lower walking capacity experienced a higher cardiometabolic challenge and was able to sustain exercise efforts for longer period with OBA versus overground walking. Therefore, OBA presents a superior alternative to overground training for cardiometabolic conditioning and associated health benefits in this participant. For the participant with higher walking capacity, OBA represented a lower challenge and appears to be an inferior cardiometabolic training option to overground walking. The cardiometabolic response to OBA differs depending on functional capacity; OBA warrants study as an approach to cardiometabolic training for individuals with motor-incomplete SCI who have limited lower extremity function.\n              \n                Video Abstract available\n                for more insights from the authors (see the Video, Supplemental Digital Content 1, available at: http://links.lww.com/JNPT/A259).","container-title":"Journal of Neurologic Physical Therapy","DOI":"10.1097/NPT.0000000000000262","ISSN":"1557-0576","issue":"2","language":"en","page":"128-135","source":"DOI.org (Crossref)","title":"Cardiometabolic Challenges Provided by Variable Assisted Exoskeletal Versus Overground Walking in Chronic Motor-incomplete Paraplegia: A Case Series","title-short":"Cardiometabolic Challenges Provided by Variable Assisted Exoskeletal Versus Overground Walking in Chronic Motor-incomplete Paraplegia","volume":"43","author":[{"family":"Kressler","given":"Jochen"},{"family":"Domingo","given":"Antoinette"}],"issued":{"date-parts":[["2019",4]]}}}],"schema":"https://github.com/citation-style-language/schema/raw/master/csl-citation.json"} </w:instrText>
      </w:r>
      <w:r w:rsidR="000817F0" w:rsidRPr="00C66F95">
        <w:rPr>
          <w:rFonts w:ascii="Arial" w:hAnsi="Arial" w:cs="Arial"/>
        </w:rPr>
        <w:fldChar w:fldCharType="separate"/>
      </w:r>
      <w:r w:rsidR="003255DB" w:rsidRPr="00C66F95">
        <w:rPr>
          <w:rFonts w:ascii="Arial" w:hAnsi="Arial" w:cs="Arial"/>
          <w:kern w:val="0"/>
          <w:sz w:val="20"/>
          <w:vertAlign w:val="superscript"/>
        </w:rPr>
        <w:t>9</w:t>
      </w:r>
      <w:r w:rsidR="000817F0" w:rsidRPr="00C66F95">
        <w:rPr>
          <w:rFonts w:ascii="Arial" w:hAnsi="Arial" w:cs="Arial"/>
        </w:rPr>
        <w:fldChar w:fldCharType="end"/>
      </w:r>
      <w:r w:rsidR="000817F0" w:rsidRPr="00C66F95">
        <w:rPr>
          <w:rFonts w:ascii="Arial" w:hAnsi="Arial" w:cs="Arial"/>
        </w:rPr>
        <w:t xml:space="preserve"> </w:t>
      </w:r>
      <w:r w:rsidR="00253F87" w:rsidRPr="00C66F95">
        <w:rPr>
          <w:rFonts w:ascii="Arial" w:hAnsi="Arial" w:cs="Arial"/>
        </w:rPr>
        <w:t xml:space="preserve">In a single subject SCI Ekso case study, both assistance from the device and spinal cord epidural stimulation while using the device were varied and it was found that walking with higher levels of spinal cord epidural stimulation in combination with lower assistance levels from the device resulted in the highest RPE </w:t>
      </w:r>
      <w:r w:rsidR="004B56C0" w:rsidRPr="00C66F95">
        <w:rPr>
          <w:rFonts w:ascii="Arial" w:hAnsi="Arial" w:cs="Arial"/>
        </w:rPr>
        <w:t xml:space="preserve">(i.e. more exertion) </w:t>
      </w:r>
      <w:r w:rsidR="00253F87" w:rsidRPr="00C66F95">
        <w:rPr>
          <w:rFonts w:ascii="Arial" w:hAnsi="Arial" w:cs="Arial"/>
        </w:rPr>
        <w:t xml:space="preserve">scores of the study; as high as 17.4 ± 1.5 </w:t>
      </w:r>
      <w:r w:rsidR="00D82A3B" w:rsidRPr="00C66F95">
        <w:rPr>
          <w:rFonts w:ascii="Arial" w:hAnsi="Arial" w:cs="Arial"/>
        </w:rPr>
        <w:t>which correlates to</w:t>
      </w:r>
      <w:r w:rsidR="00253F87" w:rsidRPr="00C66F95">
        <w:rPr>
          <w:rFonts w:ascii="Arial" w:hAnsi="Arial" w:cs="Arial"/>
        </w:rPr>
        <w:t xml:space="preserve"> “very hard”.</w:t>
      </w:r>
      <w:r w:rsidR="00253F87" w:rsidRPr="00C66F95">
        <w:rPr>
          <w:rFonts w:ascii="Arial" w:hAnsi="Arial" w:cs="Arial"/>
        </w:rPr>
        <w:fldChar w:fldCharType="begin"/>
      </w:r>
      <w:r w:rsidR="00E25B15">
        <w:rPr>
          <w:rFonts w:ascii="Arial" w:hAnsi="Arial" w:cs="Arial"/>
        </w:rPr>
        <w:instrText xml:space="preserve"> ADDIN ZOTERO_ITEM CSL_CITATION {"citationID":"wD4DY0Sk","properties":{"formattedCitation":"\\super 10\\nosupersub{}","plainCitation":"10","noteIndex":0},"citationItems":[{"id":292,"uris":["http://zotero.org/groups/5496777/items/FNYSKU2V"],"itemData":{"id":292,"type":"article-journal","abstract":"Abstract\n            Spinal cord epidural stimulation (SCES) exhibits a rehabilitation potential of restoring locomotion in individuals with spinal cord injury (SCI). However, this is linked to an intensive rehabilitation locomotion approach, which is impractical to apply among a large clinical SCI population. We, hereby, propose a rehabilitation approach of using SCES to enhance motor control during exoskeletal</w:instrText>
      </w:r>
      <w:r w:rsidR="00E25B15">
        <w:rPr>
          <w:rFonts w:ascii="Cambria Math" w:hAnsi="Cambria Math" w:cs="Cambria Math"/>
        </w:rPr>
        <w:instrText>‐</w:instrText>
      </w:r>
      <w:r w:rsidR="00E25B15">
        <w:rPr>
          <w:rFonts w:ascii="Arial" w:hAnsi="Arial" w:cs="Arial"/>
        </w:rPr>
        <w:instrText>assisted walking (EAW). After 24 sessions (12 weeks) of EAW swing assistance decreased from 100% to 35% in a person with C7 complete SCI. This was accompanied by 573 unassisted steps (50% of the total number of steps). Electromyographic pattern improved during EAW, reflecting the subject’s ability to rhythmically activate paralyzed muscles. Rate perceived exertion increased during EAW with SCES compared to stepping without SCES. These preliminary findings suggest that using SCES with EAW may be a feasible rehabilitation approach for persons with SCI.","container-title":"Annals of Clinical and Translational Neurology","DOI":"10.1002/acn3.50983","ISSN":"2328-9503, 2328-9503","issue":"2","journalAbbreviation":"Ann Clin Transl Neurol","language":"en","page":"259-265","source":"DOI.org (Crossref)","title":"The feasibility of using exoskeletal</w:instrText>
      </w:r>
      <w:r w:rsidR="00E25B15">
        <w:rPr>
          <w:rFonts w:ascii="Cambria Math" w:hAnsi="Cambria Math" w:cs="Cambria Math"/>
        </w:rPr>
        <w:instrText>‐</w:instrText>
      </w:r>
      <w:r w:rsidR="00E25B15">
        <w:rPr>
          <w:rFonts w:ascii="Arial" w:hAnsi="Arial" w:cs="Arial"/>
        </w:rPr>
        <w:instrText>assisted walking with epidural stimulation: a case report study","title-short":"The feasibility of using exoskeletal</w:instrText>
      </w:r>
      <w:r w:rsidR="00E25B15">
        <w:rPr>
          <w:rFonts w:ascii="Cambria Math" w:hAnsi="Cambria Math" w:cs="Cambria Math"/>
        </w:rPr>
        <w:instrText>‐</w:instrText>
      </w:r>
      <w:r w:rsidR="00E25B15">
        <w:rPr>
          <w:rFonts w:ascii="Arial" w:hAnsi="Arial" w:cs="Arial"/>
        </w:rPr>
        <w:instrText xml:space="preserve">assisted walking with epidural stimulation","volume":"7","author":[{"family":"Gorgey","given":"Ashraf S."},{"family":"Gill","given":"Satinder"},{"family":"Holman","given":"Matthew E."},{"family":"Davis","given":"John C."},{"family":"Atri","given":"Roozbeh"},{"family":"Bai","given":"Ou"},{"family":"Goetz","given":"Lance"},{"family":"Lester","given":"Denise L."},{"family":"Trainer","given":"Robert"},{"family":"Lavis","given":"Timothy D."}],"issued":{"date-parts":[["2020",2]]}}}],"schema":"https://github.com/citation-style-language/schema/raw/master/csl-citation.json"} </w:instrText>
      </w:r>
      <w:r w:rsidR="00253F87" w:rsidRPr="00C66F95">
        <w:rPr>
          <w:rFonts w:ascii="Arial" w:hAnsi="Arial" w:cs="Arial"/>
        </w:rPr>
        <w:fldChar w:fldCharType="separate"/>
      </w:r>
      <w:r w:rsidR="003255DB" w:rsidRPr="00C66F95">
        <w:rPr>
          <w:rFonts w:ascii="Arial" w:hAnsi="Arial" w:cs="Arial"/>
          <w:kern w:val="0"/>
          <w:vertAlign w:val="superscript"/>
        </w:rPr>
        <w:t>10</w:t>
      </w:r>
      <w:r w:rsidR="00253F87" w:rsidRPr="00C66F95">
        <w:rPr>
          <w:rFonts w:ascii="Arial" w:hAnsi="Arial" w:cs="Arial"/>
        </w:rPr>
        <w:fldChar w:fldCharType="end"/>
      </w:r>
      <w:r w:rsidR="00026F5E" w:rsidRPr="00C66F95">
        <w:rPr>
          <w:rFonts w:ascii="Arial" w:hAnsi="Arial" w:cs="Arial"/>
        </w:rPr>
        <w:t xml:space="preserve"> </w:t>
      </w:r>
      <w:r w:rsidR="008A7ABA" w:rsidRPr="00C66F95">
        <w:rPr>
          <w:rFonts w:ascii="Arial" w:hAnsi="Arial" w:cs="Arial"/>
        </w:rPr>
        <w:t xml:space="preserve">A 6 subject SCI study with </w:t>
      </w:r>
      <w:r w:rsidR="00B34303" w:rsidRPr="00C66F95">
        <w:rPr>
          <w:rFonts w:ascii="Arial" w:hAnsi="Arial" w:cs="Arial"/>
        </w:rPr>
        <w:t>the ReWalk reported “moderate” fatigue after using the device on a</w:t>
      </w:r>
      <w:r w:rsidR="00BD53B9" w:rsidRPr="00C66F95">
        <w:rPr>
          <w:rFonts w:ascii="Arial" w:hAnsi="Arial" w:cs="Arial"/>
        </w:rPr>
        <w:t xml:space="preserve"> </w:t>
      </w:r>
      <w:r w:rsidR="00BF1B22" w:rsidRPr="00C66F95">
        <w:rPr>
          <w:rFonts w:ascii="Arial" w:hAnsi="Arial" w:cs="Arial"/>
        </w:rPr>
        <w:t>fatigue visual analogue scale (VAS)</w:t>
      </w:r>
      <w:r w:rsidR="00BD53B9" w:rsidRPr="00C66F95">
        <w:rPr>
          <w:rFonts w:ascii="Arial" w:hAnsi="Arial" w:cs="Arial"/>
        </w:rPr>
        <w:t>.</w:t>
      </w:r>
      <w:r w:rsidR="009A5F9D" w:rsidRPr="00C66F95">
        <w:rPr>
          <w:rFonts w:ascii="Arial" w:hAnsi="Arial" w:cs="Arial"/>
        </w:rPr>
        <w:fldChar w:fldCharType="begin"/>
      </w:r>
      <w:r w:rsidR="00E25B15">
        <w:rPr>
          <w:rFonts w:ascii="Arial" w:hAnsi="Arial" w:cs="Arial"/>
        </w:rPr>
        <w:instrText xml:space="preserve"> ADDIN ZOTERO_ITEM CSL_CITATION {"citationID":"OAVQ1JnK","properties":{"formattedCitation":"\\super 11\\nosupersub{}","plainCitation":"11","noteIndex":0},"citationItems":[{"id":75,"uris":["http://zotero.org/groups/5496777/items/CKINU2AP"],"itemData":{"id":75,"type":"article-journal","container-title":"The Journal of Spinal Cord Medicine","DOI":"10.1179/2045772312Y.0000000003","ISSN":"1079-0268, 2045-7723","issue":"2","journalAbbreviation":"The Journal of Spinal Cord Medicine","language":"en","page":"96-101","source":"DOI.org (Crossref)","title":"Safety and tolerance of the ReWalk &lt;sup&gt;™&lt;/sup&gt; exoskeleton suit for ambulation by people with complete spinal cord injury: A pilot study","title-short":"Safety and tolerance of the ReWalk &lt;sup&gt;™&lt;/sup&gt; exoskeleton suit for ambulation by people with complete spinal cord injury","volume":"35","author":[{"family":"Zeilig","given":"Gabi"},{"family":"Weingarden","given":"Harold"},{"family":"Zwecker","given":"Manuel"},{"family":"Dudkiewicz","given":"Israel"},{"family":"Bloch","given":"Ayala"},{"family":"Esquenazi","given":"Alberto"}],"issued":{"date-parts":[["2012",3]]}}}],"schema":"https://github.com/citation-style-language/schema/raw/master/csl-citation.json"} </w:instrText>
      </w:r>
      <w:r w:rsidR="009A5F9D" w:rsidRPr="00C66F95">
        <w:rPr>
          <w:rFonts w:ascii="Arial" w:hAnsi="Arial" w:cs="Arial"/>
        </w:rPr>
        <w:fldChar w:fldCharType="separate"/>
      </w:r>
      <w:r w:rsidR="003255DB" w:rsidRPr="00C66F95">
        <w:rPr>
          <w:rFonts w:ascii="Arial" w:hAnsi="Arial" w:cs="Arial"/>
          <w:kern w:val="0"/>
          <w:vertAlign w:val="superscript"/>
        </w:rPr>
        <w:t>11</w:t>
      </w:r>
      <w:r w:rsidR="009A5F9D" w:rsidRPr="00C66F95">
        <w:rPr>
          <w:rFonts w:ascii="Arial" w:hAnsi="Arial" w:cs="Arial"/>
        </w:rPr>
        <w:fldChar w:fldCharType="end"/>
      </w:r>
      <w:r w:rsidR="00FE4D0A" w:rsidRPr="00C66F95">
        <w:rPr>
          <w:rFonts w:ascii="Arial" w:hAnsi="Arial" w:cs="Arial"/>
        </w:rPr>
        <w:t xml:space="preserve"> A second ReWalk study in 5 individuals with SCI reported </w:t>
      </w:r>
      <w:r w:rsidR="0030676B" w:rsidRPr="00C66F95">
        <w:rPr>
          <w:rFonts w:ascii="Arial" w:hAnsi="Arial" w:cs="Arial"/>
        </w:rPr>
        <w:t xml:space="preserve">that fatigue was more severe after ReWalk training sessions based on a </w:t>
      </w:r>
      <w:r w:rsidR="00AD3CF8" w:rsidRPr="00C66F95">
        <w:rPr>
          <w:rFonts w:ascii="Arial" w:hAnsi="Arial" w:cs="Arial"/>
        </w:rPr>
        <w:t>VAS fatigue scale.</w:t>
      </w:r>
      <w:r w:rsidR="00AD3CF8" w:rsidRPr="00C66F95">
        <w:rPr>
          <w:rFonts w:ascii="Arial" w:hAnsi="Arial" w:cs="Arial"/>
        </w:rPr>
        <w:fldChar w:fldCharType="begin"/>
      </w:r>
      <w:r w:rsidR="00E25B15">
        <w:rPr>
          <w:rFonts w:ascii="Arial" w:hAnsi="Arial" w:cs="Arial"/>
        </w:rPr>
        <w:instrText xml:space="preserve"> ADDIN ZOTERO_ITEM CSL_CITATION {"citationID":"W62ruvsf","properties":{"formattedCitation":"\\super 12\\nosupersub{}","plainCitation":"12","noteIndex":0},"citationItems":[{"id":163,"uris":["http://zotero.org/groups/5496777/items/WNCCKWPK"],"itemData":{"id":163,"type":"article-journal","abstract":"OBJECTIVE: To assess the feasibility of conducting a well-powered trial evaluating the neurological and functional effects of using an exoskeleton in individuals with chronic spinal cord injury.\nDESIGN: A longitudinal, prospective, self-controlled feasibility study.\nSETTING: Specialist Spinal Cord Injuries Centre, UK; 8 months during 2013-2014.\nSUBJECTS: Individuals with chronic motor complete or incomplete spinal cord injury.\nINTERVENTIONS: Enrolled subjects were assigned to 20 exoskeleton (ReWalk™, Argo Medical Technologies Ltd, Yokneam Ilit, Israel) training sessions over a 10-week training period.\nMAIN MEASURES: Feasibility measures, clinical and mobility outcome measures and measures appraising subjects' disability and attitude towards assistive technology were assessed before, during and after the study. Descriptive statistics were applied.\nRESULTS: Out of 60 candidates, ten (17%) were enrolled and five (8%) completed the training programme. Primary reasons for not enrolling were ineligibility (n = 24, 40%) and limited interest to engage in a 10-week training programme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benefits.\nCONCLUSIONS: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Rehabilitation","DOI":"10.1177/0269215515575166","ISSN":"1477-0873","issue":"1","journalAbbreviation":"Clin Rehabil","language":"eng","note":"PMID: 25761635","page":"73-84","source":"PubMed","title":"Lower-limb exoskeletons for individuals with chronic spinal cord injury: findings from a feasibility study","title-short":"Lower-limb exoskeletons for individuals with chronic spinal cord injury","volume":"30","author":[{"family":"Benson","given":"Ian"},{"family":"Hart","given":"Kirsten"},{"family":"Tussler","given":"Dot"},{"family":"Middendorp","given":"Joost J.","non-dropping-particle":"van"}],"issued":{"date-parts":[["2016",1]]}}}],"schema":"https://github.com/citation-style-language/schema/raw/master/csl-citation.json"} </w:instrText>
      </w:r>
      <w:r w:rsidR="00AD3CF8" w:rsidRPr="00C66F95">
        <w:rPr>
          <w:rFonts w:ascii="Arial" w:hAnsi="Arial" w:cs="Arial"/>
        </w:rPr>
        <w:fldChar w:fldCharType="separate"/>
      </w:r>
      <w:r w:rsidR="003255DB" w:rsidRPr="00C66F95">
        <w:rPr>
          <w:rFonts w:ascii="Arial" w:hAnsi="Arial" w:cs="Arial"/>
          <w:kern w:val="0"/>
          <w:vertAlign w:val="superscript"/>
        </w:rPr>
        <w:t>12</w:t>
      </w:r>
      <w:r w:rsidR="00AD3CF8" w:rsidRPr="00C66F95">
        <w:rPr>
          <w:rFonts w:ascii="Arial" w:hAnsi="Arial" w:cs="Arial"/>
        </w:rPr>
        <w:fldChar w:fldCharType="end"/>
      </w:r>
      <w:r w:rsidR="009279BA" w:rsidRPr="00C66F95">
        <w:rPr>
          <w:rFonts w:ascii="Arial" w:hAnsi="Arial" w:cs="Arial"/>
        </w:rPr>
        <w:t xml:space="preserve"> </w:t>
      </w:r>
      <w:r w:rsidR="00B30B98" w:rsidRPr="00C66F95">
        <w:rPr>
          <w:rFonts w:ascii="Arial" w:hAnsi="Arial" w:cs="Arial"/>
        </w:rPr>
        <w:t xml:space="preserve">Lastly, the </w:t>
      </w:r>
      <w:proofErr w:type="spellStart"/>
      <w:r w:rsidR="00B30B98" w:rsidRPr="00C66F95">
        <w:rPr>
          <w:rFonts w:ascii="Arial" w:hAnsi="Arial" w:cs="Arial"/>
        </w:rPr>
        <w:t>SuitX</w:t>
      </w:r>
      <w:proofErr w:type="spellEnd"/>
      <w:r w:rsidR="00B30B98" w:rsidRPr="00C66F95">
        <w:rPr>
          <w:rFonts w:ascii="Arial" w:hAnsi="Arial" w:cs="Arial"/>
        </w:rPr>
        <w:t xml:space="preserve"> Phoenix was utilized in a 40 subject SCI study and exertion </w:t>
      </w:r>
      <w:r w:rsidR="00B30B98" w:rsidRPr="00C66F95">
        <w:rPr>
          <w:rFonts w:ascii="Arial" w:hAnsi="Arial" w:cs="Arial"/>
        </w:rPr>
        <w:lastRenderedPageBreak/>
        <w:t>was measured by both Borg RPE and fatigue.</w:t>
      </w:r>
      <w:r w:rsidR="00B30B98" w:rsidRPr="00C66F95">
        <w:rPr>
          <w:rFonts w:ascii="Arial" w:hAnsi="Arial" w:cs="Arial"/>
        </w:rPr>
        <w:fldChar w:fldCharType="begin"/>
      </w:r>
      <w:r w:rsidR="00E25B15">
        <w:rPr>
          <w:rFonts w:ascii="Arial" w:hAnsi="Arial" w:cs="Arial"/>
        </w:rPr>
        <w:instrText xml:space="preserve"> ADDIN ZOTERO_ITEM CSL_CITATION {"citationID":"hAdsdA4b","properties":{"formattedCitation":"\\super 13\\nosupersub{}","plainCitation":"13","noteIndex":0},"citationItems":[{"id":157,"uris":["http://zotero.org/groups/5496777/items/6K57DHXX"],"itemData":{"id":157,"type":"article-journal","abstract":"Objective:\n              To examine the safety and efficacy of ambulation utilizing a semi-passive and lightweight powered exoskeleton by spinal cord injury (SCI) patients.\n            \n            \n              Methods:\n              This is a multi-center, open-label, prospective cohort study across three facilities. A cohort of 40 individuals with SCI from T4-L5 was recruited into a 20-session training and assessment protocol, utilizing the SuitX Phoenix. All patients were tested using a 10-m-walk test (10 MWT), 6-min-walk test (6 MWT), and Timed up &amp;amp; Go test (TUG). Patient satisfaction, pain, exertion, changes in affect, as well as overall comfort and confidence were reported using a satisfaction survey, Rated Perceived Exertion (RPE) scale, and Positive and Negative Affect Schedule (PANAS). Safety outcomes, adverse events, and device malfunctions were reported.\n            \n            \n              Results:\n              Forty participants completed the study. There were no serious adverse events. All participants reported moderate to high levels of comfort and confidence using the device. All patients were able to achieve FIM of &amp;gt;4 on transitional movements and walking. The neurological level of injury had a statistically significant association with walking speed, WISCI-II, and FIM. Participants with an incomplete spinal cord injury had a higher FIM, faster speed, and higher WISCI-II in all outcome measures.\n            \n            \n              Conclusion:\n              This is the first study to examine the safety and efficacy of SuitX Phoenix for ambulation by SCI patients. We have shown that Phoenix is efficacious in allowing adults with SCI T4 to L5 perform walking and transitional movements. This study also reports the safety-profile of the device, user satisfaction, and psychological trends during training.","container-title":"Frontiers in Neurology","DOI":"10.3389/fneur.2021.689751","ISSN":"1664-2295","journalAbbreviation":"Front. Neurol.","page":"689751","source":"DOI.org (Crossref)","title":"Outcomes of a Multicenter Safety and Efficacy Study of the SuitX Phoenix Powered Exoskeleton for Ambulation by Patients With Spinal Cord Injury","volume":"12","author":[{"family":"Koljonen","given":"Paul Aarne"},{"family":"Virk","given":"Anna Sternin"},{"family":"Jeong","given":"Yoon"},{"family":"McKinley","given":"Michael"},{"family":"Latorre","given":"Juan"},{"family":"Caballero","given":"Amaya"},{"family":"Hu","given":"Yong"},{"family":"Wong","given":"Yat Wa"},{"family":"Cheung","given":"Kenneth"},{"family":"Kazerooni","given":"Homayoon"}],"issued":{"date-parts":[["2021",7,19]]}}}],"schema":"https://github.com/citation-style-language/schema/raw/master/csl-citation.json"} </w:instrText>
      </w:r>
      <w:r w:rsidR="00B30B98" w:rsidRPr="00C66F95">
        <w:rPr>
          <w:rFonts w:ascii="Arial" w:hAnsi="Arial" w:cs="Arial"/>
        </w:rPr>
        <w:fldChar w:fldCharType="separate"/>
      </w:r>
      <w:r w:rsidR="00534362" w:rsidRPr="00C66F95">
        <w:rPr>
          <w:rFonts w:ascii="Arial" w:hAnsi="Arial" w:cs="Arial"/>
          <w:kern w:val="0"/>
          <w:vertAlign w:val="superscript"/>
        </w:rPr>
        <w:t>13</w:t>
      </w:r>
      <w:r w:rsidR="00B30B98" w:rsidRPr="00C66F95">
        <w:rPr>
          <w:rFonts w:ascii="Arial" w:hAnsi="Arial" w:cs="Arial"/>
        </w:rPr>
        <w:fldChar w:fldCharType="end"/>
      </w:r>
      <w:r w:rsidR="00B30B98" w:rsidRPr="00C66F95">
        <w:rPr>
          <w:rFonts w:ascii="Arial" w:hAnsi="Arial" w:cs="Arial"/>
        </w:rPr>
        <w:t xml:space="preserve"> When analyzing single session data, it was found that both fatigue and exertion increased from pre-session to post-session.</w:t>
      </w:r>
      <w:r w:rsidR="00B30B98" w:rsidRPr="00C66F95">
        <w:rPr>
          <w:rFonts w:ascii="Arial" w:hAnsi="Arial" w:cs="Arial"/>
        </w:rPr>
        <w:fldChar w:fldCharType="begin"/>
      </w:r>
      <w:r w:rsidR="00E25B15">
        <w:rPr>
          <w:rFonts w:ascii="Arial" w:hAnsi="Arial" w:cs="Arial"/>
        </w:rPr>
        <w:instrText xml:space="preserve"> ADDIN ZOTERO_ITEM CSL_CITATION {"citationID":"AmJvH4FK","properties":{"formattedCitation":"\\super 13\\nosupersub{}","plainCitation":"13","noteIndex":0},"citationItems":[{"id":157,"uris":["http://zotero.org/groups/5496777/items/6K57DHXX"],"itemData":{"id":157,"type":"article-journal","abstract":"Objective:\n              To examine the safety and efficacy of ambulation utilizing a semi-passive and lightweight powered exoskeleton by spinal cord injury (SCI) patients.\n            \n            \n              Methods:\n              This is a multi-center, open-label, prospective cohort study across three facilities. A cohort of 40 individuals with SCI from T4-L5 was recruited into a 20-session training and assessment protocol, utilizing the SuitX Phoenix. All patients were tested using a 10-m-walk test (10 MWT), 6-min-walk test (6 MWT), and Timed up &amp;amp; Go test (TUG). Patient satisfaction, pain, exertion, changes in affect, as well as overall comfort and confidence were reported using a satisfaction survey, Rated Perceived Exertion (RPE) scale, and Positive and Negative Affect Schedule (PANAS). Safety outcomes, adverse events, and device malfunctions were reported.\n            \n            \n              Results:\n              Forty participants completed the study. There were no serious adverse events. All participants reported moderate to high levels of comfort and confidence using the device. All patients were able to achieve FIM of &amp;gt;4 on transitional movements and walking. The neurological level of injury had a statistically significant association with walking speed, WISCI-II, and FIM. Participants with an incomplete spinal cord injury had a higher FIM, faster speed, and higher WISCI-II in all outcome measures.\n            \n            \n              Conclusion:\n              This is the first study to examine the safety and efficacy of SuitX Phoenix for ambulation by SCI patients. We have shown that Phoenix is efficacious in allowing adults with SCI T4 to L5 perform walking and transitional movements. This study also reports the safety-profile of the device, user satisfaction, and psychological trends during training.","container-title":"Frontiers in Neurology","DOI":"10.3389/fneur.2021.689751","ISSN":"1664-2295","journalAbbreviation":"Front. Neurol.","page":"689751","source":"DOI.org (Crossref)","title":"Outcomes of a Multicenter Safety and Efficacy Study of the SuitX Phoenix Powered Exoskeleton for Ambulation by Patients With Spinal Cord Injury","volume":"12","author":[{"family":"Koljonen","given":"Paul Aarne"},{"family":"Virk","given":"Anna Sternin"},{"family":"Jeong","given":"Yoon"},{"family":"McKinley","given":"Michael"},{"family":"Latorre","given":"Juan"},{"family":"Caballero","given":"Amaya"},{"family":"Hu","given":"Yong"},{"family":"Wong","given":"Yat Wa"},{"family":"Cheung","given":"Kenneth"},{"family":"Kazerooni","given":"Homayoon"}],"issued":{"date-parts":[["2021",7,19]]}}}],"schema":"https://github.com/citation-style-language/schema/raw/master/csl-citation.json"} </w:instrText>
      </w:r>
      <w:r w:rsidR="00B30B98" w:rsidRPr="00C66F95">
        <w:rPr>
          <w:rFonts w:ascii="Arial" w:hAnsi="Arial" w:cs="Arial"/>
        </w:rPr>
        <w:fldChar w:fldCharType="separate"/>
      </w:r>
      <w:r w:rsidR="00534362" w:rsidRPr="00C66F95">
        <w:rPr>
          <w:rFonts w:ascii="Arial" w:hAnsi="Arial" w:cs="Arial"/>
          <w:kern w:val="0"/>
          <w:vertAlign w:val="superscript"/>
        </w:rPr>
        <w:t>13</w:t>
      </w:r>
      <w:r w:rsidR="00B30B98" w:rsidRPr="00C66F95">
        <w:rPr>
          <w:rFonts w:ascii="Arial" w:hAnsi="Arial" w:cs="Arial"/>
        </w:rPr>
        <w:fldChar w:fldCharType="end"/>
      </w:r>
    </w:p>
    <w:p w14:paraId="0F48C605" w14:textId="7571B465" w:rsidR="00C650E3" w:rsidRPr="00C66F95" w:rsidRDefault="00C650E3" w:rsidP="00C650E3">
      <w:pPr>
        <w:rPr>
          <w:rFonts w:ascii="Arial" w:hAnsi="Arial" w:cs="Arial"/>
        </w:rPr>
      </w:pPr>
      <w:r w:rsidRPr="00C66F95">
        <w:rPr>
          <w:rFonts w:ascii="Arial" w:hAnsi="Arial" w:cs="Arial"/>
        </w:rPr>
        <w:t xml:space="preserve">In contrast, </w:t>
      </w:r>
      <w:r w:rsidR="009279BA" w:rsidRPr="00C66F95">
        <w:rPr>
          <w:rFonts w:ascii="Arial" w:hAnsi="Arial" w:cs="Arial"/>
        </w:rPr>
        <w:t xml:space="preserve">other studies examined exertion over the whole intervention period and showed that </w:t>
      </w:r>
      <w:r w:rsidR="001D682B" w:rsidRPr="00C66F95">
        <w:rPr>
          <w:rFonts w:ascii="Arial" w:hAnsi="Arial" w:cs="Arial"/>
        </w:rPr>
        <w:t>using an exoskeleton required less exertion overtime. A</w:t>
      </w:r>
      <w:r w:rsidRPr="00C66F95">
        <w:rPr>
          <w:rFonts w:ascii="Arial" w:hAnsi="Arial" w:cs="Arial"/>
        </w:rPr>
        <w:t>n eight subject SCI Ekso study showed a decrease in effort (demonstrated by Borg scores) required to use the device throughout the study which they concluded was an amelioration of gait ability and performance.</w:t>
      </w:r>
      <w:r w:rsidRPr="00C66F95">
        <w:rPr>
          <w:rFonts w:ascii="Arial" w:hAnsi="Arial" w:cs="Arial"/>
        </w:rPr>
        <w:fldChar w:fldCharType="begin"/>
      </w:r>
      <w:r w:rsidR="00E25B15">
        <w:rPr>
          <w:rFonts w:ascii="Arial" w:hAnsi="Arial" w:cs="Arial"/>
        </w:rPr>
        <w:instrText xml:space="preserve"> ADDIN ZOTERO_ITEM CSL_CITATION {"citationID":"ou85V8R2","properties":{"formattedCitation":"\\super 14\\nosupersub{}","plainCitation":"14","noteIndex":0},"citationItems":[{"id":272,"uris":["http://zotero.org/groups/5496777/items/H2NZWQ8K"],"itemData":{"id":272,"type":"article-journal","container-title":"European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S."},{"family":"Masiero","given":"Stefano"},{"family":"Filoni","given":"Serena"}],"accessed":{"date-parts":[["2024",9,10]]},"issued":{"date-parts":[["2018",9]]}}}],"schema":"https://github.com/citation-style-language/schema/raw/master/csl-citation.json"} </w:instrText>
      </w:r>
      <w:r w:rsidRPr="00C66F95">
        <w:rPr>
          <w:rFonts w:ascii="Arial" w:hAnsi="Arial" w:cs="Arial"/>
        </w:rPr>
        <w:fldChar w:fldCharType="separate"/>
      </w:r>
      <w:r w:rsidR="00534362" w:rsidRPr="00C66F95">
        <w:rPr>
          <w:rFonts w:ascii="Arial" w:hAnsi="Arial" w:cs="Arial"/>
          <w:kern w:val="0"/>
          <w:sz w:val="20"/>
          <w:vertAlign w:val="superscript"/>
        </w:rPr>
        <w:t>14</w:t>
      </w:r>
      <w:r w:rsidRPr="00C66F95">
        <w:rPr>
          <w:rFonts w:ascii="Arial" w:hAnsi="Arial" w:cs="Arial"/>
        </w:rPr>
        <w:fldChar w:fldCharType="end"/>
      </w:r>
      <w:r w:rsidRPr="00C66F95">
        <w:rPr>
          <w:rFonts w:ascii="Arial" w:hAnsi="Arial" w:cs="Arial"/>
        </w:rPr>
        <w:t xml:space="preserve"> Another 52 subject</w:t>
      </w:r>
      <w:r w:rsidR="00F874A7" w:rsidRPr="00C66F95">
        <w:rPr>
          <w:rFonts w:ascii="Arial" w:hAnsi="Arial" w:cs="Arial"/>
        </w:rPr>
        <w:t xml:space="preserve">s </w:t>
      </w:r>
      <w:r w:rsidRPr="00C66F95">
        <w:rPr>
          <w:rFonts w:ascii="Arial" w:hAnsi="Arial" w:cs="Arial"/>
        </w:rPr>
        <w:t>who utilized Ekso reported a significant decrease in RPE scores</w:t>
      </w:r>
      <w:r w:rsidR="001029E4" w:rsidRPr="00C66F95">
        <w:rPr>
          <w:rFonts w:ascii="Arial" w:hAnsi="Arial" w:cs="Arial"/>
        </w:rPr>
        <w:t xml:space="preserve"> (i.e. less exertion)</w:t>
      </w:r>
      <w:r w:rsidRPr="00C66F95">
        <w:rPr>
          <w:rFonts w:ascii="Arial" w:hAnsi="Arial" w:cs="Arial"/>
        </w:rPr>
        <w:t xml:space="preserve"> over the course of the study and the authors concluded </w:t>
      </w:r>
      <w:r w:rsidR="009E6BEE" w:rsidRPr="00C66F95">
        <w:rPr>
          <w:rFonts w:ascii="Arial" w:hAnsi="Arial" w:cs="Arial"/>
        </w:rPr>
        <w:t xml:space="preserve">that these results </w:t>
      </w:r>
      <w:r w:rsidRPr="00C66F95">
        <w:rPr>
          <w:rFonts w:ascii="Arial" w:hAnsi="Arial" w:cs="Arial"/>
        </w:rPr>
        <w:t xml:space="preserve">indicate that it isn’t overly taxing to use the device, </w:t>
      </w:r>
      <w:r w:rsidR="00B70F7C" w:rsidRPr="00C66F95">
        <w:rPr>
          <w:rFonts w:ascii="Arial" w:hAnsi="Arial" w:cs="Arial"/>
        </w:rPr>
        <w:t>therefore it</w:t>
      </w:r>
      <w:r w:rsidRPr="00C66F95">
        <w:rPr>
          <w:rFonts w:ascii="Arial" w:hAnsi="Arial" w:cs="Arial"/>
        </w:rPr>
        <w:t xml:space="preserve"> can be used by individuals with SCI for longer periods of time.</w:t>
      </w:r>
      <w:r w:rsidRPr="00C66F95">
        <w:rPr>
          <w:rFonts w:ascii="Arial" w:hAnsi="Arial" w:cs="Arial"/>
        </w:rPr>
        <w:fldChar w:fldCharType="begin"/>
      </w:r>
      <w:r w:rsidR="00E25B15">
        <w:rPr>
          <w:rFonts w:ascii="Arial" w:hAnsi="Arial" w:cs="Arial"/>
        </w:rPr>
        <w:instrText xml:space="preserve"> ADDIN ZOTERO_ITEM CSL_CITATION {"citationID":"wvWwe66o","properties":{"formattedCitation":"\\super 15\\nosupersub{}","plainCitation":"15","noteIndex":0},"citationItems":[{"id":3,"uris":["http://zotero.org/groups/5496777/items/VG82X2U3"],"itemData":{"id":3,"type":"article-journal","abstract":"STUDY DESIGN: Prospective quasi-experimental study, pre- and post-design.\nOBJECTIVES: Assess safety, feasibility, training characteristics and changes in gait function for persons with spinal cord injury (SCI) using the robotic exoskeletons from Ekso Bionics.\nSETTING: Nine European rehabilitation centres.\nMETHODS: Robotic exoskeleton gait training, three times weekly over 8 weeks. Time upright, time walking and steps in the device (training characteristics) were recorded longitudinally. Gait and neurological function were measured by 10 Metre Walk Test (10 MWT), Timed Up and Go (TUG), Berg Balance Scale (BBS), Walking Index for Spinal Cord Injury (WISCI) II and Lower Extremity Motor Score (LEMS).\nRESULTS: Fifty-two participants completed the training protocol. Median age: 35.8 years (IQR 27.5-52.5), men/women: N = 36/16, neurological level of injury: C1-L2 and severity: AIS A-D (American Spinal Injury Association Impairment Scale). Time since injury (TSI) &lt; 1 year, N = 25; &gt; 1 year, N = 27. No serious adverse events occurred. Three participants dropped out following ankle swelling (overuse injury). Four participants sustained a Category II pressure ulcer at contact points with the device but completed the study and skin normalized. Training characteristics increased significantly for all subgroups. The number of participants with TSI &lt; 1 year and gait function increased from 20 to 56% (P = 0.004) and 10MWT, TUG, BBS and LEMS results improved (P &lt; 0.05). The number of participants with TSI &gt; 1 year and gait function, increased from 41 to 44% and TUG and BBS results improved (P &lt; 0.05).\nCONCLUSIONS: Exoskeleton training was generally safe and feasible in a heterogeneous sample of persons with SCI. Results indicate potential benefits on gait function and balance.","container-title":"Spinal Cord","DOI":"10.1038/s41393-017-0013-7","ISSN":"1476-5624","issue":"2","journalAbbreviation":"Spinal Cord","language":"eng","note":"PMID: 29105657","page":"106-116","source":"PubMed","title":"Gait training after spinal cord injury: safety, feasibility and gait function following 8 weeks of training with the exoskeletons from Ekso Bionics","title-short":"Gait training after spinal cord injury","volume":"56","author":[{"family":"Bach Baunsgaard","given":"Carsten"},{"family":"Vig Nissen","given":"Ulla"},{"family":"Katrin Brust","given":"Anne"},{"family":"Frotzler","given":"Angela"},{"family":"Ribeill","given":"Cornelia"},{"family":"Kalke","given":"Yorck-Bernhard"},{"family":"León","given":"Natacha"},{"family":"Gómez","given":"Belén"},{"family":"Samuelsson","given":"Kersti"},{"family":"Antepohl","given":"Wolfram"},{"family":"Holmström","given":"Ulrika"},{"family":"Marklund","given":"Niklas"},{"family":"Glott","given":"Thomas"},{"family":"Opheim","given":"Arve"},{"family":"Benito","given":"Jesus"},{"family":"Murillo","given":"Narda"},{"family":"Nachtegaal","given":"Janneke"},{"family":"Faber","given":"Willemijn"},{"family":"Biering-Sørensen","given":"Fin"}],"issued":{"date-parts":[["2018",2]]}}}],"schema":"https://github.com/citation-style-language/schema/raw/master/csl-citation.json"} </w:instrText>
      </w:r>
      <w:r w:rsidRPr="00C66F95">
        <w:rPr>
          <w:rFonts w:ascii="Arial" w:hAnsi="Arial" w:cs="Arial"/>
        </w:rPr>
        <w:fldChar w:fldCharType="separate"/>
      </w:r>
      <w:r w:rsidR="00534362" w:rsidRPr="00C66F95">
        <w:rPr>
          <w:rFonts w:ascii="Arial" w:hAnsi="Arial" w:cs="Arial"/>
          <w:kern w:val="0"/>
          <w:sz w:val="20"/>
          <w:vertAlign w:val="superscript"/>
        </w:rPr>
        <w:t>15</w:t>
      </w:r>
      <w:r w:rsidRPr="00C66F95">
        <w:rPr>
          <w:rFonts w:ascii="Arial" w:hAnsi="Arial" w:cs="Arial"/>
        </w:rPr>
        <w:fldChar w:fldCharType="end"/>
      </w:r>
      <w:r w:rsidR="002B0457" w:rsidRPr="00C66F95">
        <w:rPr>
          <w:rFonts w:ascii="Arial" w:hAnsi="Arial" w:cs="Arial"/>
        </w:rPr>
        <w:t xml:space="preserve"> </w:t>
      </w:r>
      <w:r w:rsidR="001406F9" w:rsidRPr="00C66F95">
        <w:rPr>
          <w:rFonts w:ascii="Arial" w:hAnsi="Arial" w:cs="Arial"/>
        </w:rPr>
        <w:t xml:space="preserve">A third Ekso study </w:t>
      </w:r>
      <w:r w:rsidR="00E43F65" w:rsidRPr="00C66F95">
        <w:rPr>
          <w:rFonts w:ascii="Arial" w:hAnsi="Arial" w:cs="Arial"/>
        </w:rPr>
        <w:t xml:space="preserve">in 3 SCI subjects showed a decrease in both Borg RPE </w:t>
      </w:r>
      <w:r w:rsidR="00D874D2" w:rsidRPr="00C66F95">
        <w:rPr>
          <w:rFonts w:ascii="Arial" w:hAnsi="Arial" w:cs="Arial"/>
        </w:rPr>
        <w:t>scores</w:t>
      </w:r>
      <w:r w:rsidR="001029E4" w:rsidRPr="00C66F95">
        <w:rPr>
          <w:rFonts w:ascii="Arial" w:hAnsi="Arial" w:cs="Arial"/>
        </w:rPr>
        <w:t xml:space="preserve"> (i.e. less exertion)</w:t>
      </w:r>
      <w:r w:rsidR="00D874D2" w:rsidRPr="00C66F95">
        <w:rPr>
          <w:rFonts w:ascii="Arial" w:hAnsi="Arial" w:cs="Arial"/>
        </w:rPr>
        <w:t xml:space="preserve"> and VAS Fatigue scores by the end of the study.</w:t>
      </w:r>
      <w:r w:rsidR="00E264A2" w:rsidRPr="00C66F95">
        <w:rPr>
          <w:rFonts w:ascii="Arial" w:hAnsi="Arial" w:cs="Arial"/>
        </w:rPr>
        <w:fldChar w:fldCharType="begin"/>
      </w:r>
      <w:r w:rsidR="00E25B15">
        <w:rPr>
          <w:rFonts w:ascii="Arial" w:hAnsi="Arial" w:cs="Arial"/>
        </w:rPr>
        <w:instrText xml:space="preserve"> ADDIN ZOTERO_ITEM CSL_CITATION {"citationID":"0ab3StaX","properties":{"formattedCitation":"\\super 16\\nosupersub{}","plainCitation":"16","noteIndex":0},"citationItems":[{"id":35,"uris":["http://zotero.org/groups/5496777/items/QHNFN6NF"],"itemData":{"id":35,"type":"article-journal","abstract":"BACKGROUND: Spinal cord injury (SCI) is a severe neurological disorder associated not only with ongoing medical complications but also with a significant loss of mobility and participation. The introduction of robotic technologies to recover lower limb function has been greatly employed in the rehabilitative practice. The aim of this preliminary report were to evaluate the efficacy, the feasibility and the changes in the mobility and in the de-adaptations of a new rehabilitative protocol for EKSO™ a robotic exoskeleton device in subjects with SCI disease with an impairment of lower limbs assessed by gait analysis and clinical outcomes.\nMETHOD: This is a pilot single case experimental A-B (pre-post) design study. Three cognitively intact voluntary participants with SCI and gait disorders were admitted. All subjects were submitted to a training program of robot walking sessions for 45 min daily over 20 sessions. The spatiotemporal parameters at the beginning (T0) and at the end of treatment (T1) were recorded. Other clinical assessments (6 min walking test and Timed Up and Go test) were acquired at T0 and T1.\nRESULTS: Robot training were feasible and acceptable and all participants completed the training sessions. All subjects showed improvements in gait spatiotemporal indexes (Mean velocity, Cadence, Step length and Step width) and in 6 min Walking Test (T0 versus T1).\nCONCLUSIONS: Robot training is a feasible form of rehabilitation for people with SCI. Further investigation regarding long term effectiveness of robot training in time is necessary.\nTRIAL REGISTRATION: ClinicalTrials.gov NCT02065830.","container-title":"BMC neurology","DOI":"10.1186/s12883-016-0536-0","ISSN":"1471-2377","journalAbbreviation":"BMC Neurol","language":"eng","note":"PMID: 26818847\nPMCID: PMC4730780","page":"12","source":"PubMed","title":"Effects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Salvatore"},{"family":"Filoni","given":"Serena"}],"issued":{"date-parts":[["2016",1,28]]}}}],"schema":"https://github.com/citation-style-language/schema/raw/master/csl-citation.json"} </w:instrText>
      </w:r>
      <w:r w:rsidR="00E264A2" w:rsidRPr="00C66F95">
        <w:rPr>
          <w:rFonts w:ascii="Arial" w:hAnsi="Arial" w:cs="Arial"/>
        </w:rPr>
        <w:fldChar w:fldCharType="separate"/>
      </w:r>
      <w:r w:rsidR="00534362" w:rsidRPr="00C66F95">
        <w:rPr>
          <w:rFonts w:ascii="Arial" w:hAnsi="Arial" w:cs="Arial"/>
          <w:kern w:val="0"/>
          <w:vertAlign w:val="superscript"/>
        </w:rPr>
        <w:t>16</w:t>
      </w:r>
      <w:r w:rsidR="00E264A2" w:rsidRPr="00C66F95">
        <w:rPr>
          <w:rFonts w:ascii="Arial" w:hAnsi="Arial" w:cs="Arial"/>
        </w:rPr>
        <w:fldChar w:fldCharType="end"/>
      </w:r>
      <w:r w:rsidR="00D874D2" w:rsidRPr="00C66F95">
        <w:rPr>
          <w:rFonts w:ascii="Arial" w:hAnsi="Arial" w:cs="Arial"/>
        </w:rPr>
        <w:t xml:space="preserve"> </w:t>
      </w:r>
      <w:r w:rsidR="00C960EC" w:rsidRPr="00C66F95">
        <w:rPr>
          <w:rFonts w:ascii="Arial" w:hAnsi="Arial" w:cs="Arial"/>
        </w:rPr>
        <w:t>A 4 subject SCI ReWalk study demonstrated a decrease in Energy Expenditure in using the device over the course of the study</w:t>
      </w:r>
      <w:r w:rsidR="00C960EC" w:rsidRPr="00C66F95">
        <w:rPr>
          <w:rFonts w:ascii="Arial" w:hAnsi="Arial" w:cs="Arial"/>
        </w:rPr>
        <w:fldChar w:fldCharType="begin"/>
      </w:r>
      <w:r w:rsidR="00E25B15">
        <w:rPr>
          <w:rFonts w:ascii="Arial" w:hAnsi="Arial" w:cs="Arial"/>
        </w:rPr>
        <w:instrText xml:space="preserve"> ADDIN ZOTERO_ITEM CSL_CITATION {"citationID":"wlFPCZ8y","properties":{"formattedCitation":"\\super 17\\nosupersub{}","plainCitation":"17","noteIndex":0},"citationItems":[{"id":70,"uris":["http://zotero.org/groups/5496777/items/PPKFCM2J"],"itemData":{"id":70,"type":"article-journal","abstract":"BACKGROUND: Clinical scores for evaluating walking skills with lower limb exoskeletons are often based on a single variable, such as distance walked or speed, even in cases where a host of features are measured. We investigated how to combine multiple features such that the resulting score has high discriminatory power, in particular with few patients. A new score is introduced that allows quantifying the walking ability of patients with spinal cord injury when using a powered exoskeleton.\nMETHODS: Four spinal cord injury patients were trained to walk over ground with the ReWalk™ exoskeleton. Body accelerations during use of the device were recorded by a wearable accelerometer and 4 features to evaluate walking skills were computed. The new score is the Gaussian naïve Bayes surprise, which evaluates patients relative to the features' distribution measured in 7 expert users of the ReWalk™. We compared our score based on all the features with a standard outcome measure, which is based on number of steps only.\nRESULTS: All 4 patients improved over the course of training, as their scores trended towards the expert users' scores. The combined score (Gaussian naïve surprise) was considerably more discriminative than the one using only walked distance (steps). At the end of training, 3 out of 4 patients were significantly different from the experts, according to the combined score (p &lt; .001, Wilcoxon Signed-Rank Test). In contrast, all but one patient were scored as experts when number of steps was the only feature.\nCONCLUSION: Integrating multiple features could provide a more robust metric to measure patients' skills while they learn to walk with a robotic exoskeleton. Testing this approach with other features and more subjects remains as future work.","container-title":"Journal of Neuroengineering and Rehabilitation","DOI":"10.1186/s12984-016-0142-9","ISSN":"1743-0003","journalAbbreviation":"J Neuroeng Rehabil","language":"eng","note":"PMID: 27037035\nPMCID: PMC4815161","page":"35","source":"PubMed","title":"Accelerometry-enabled measurement of walking performance with a robotic exoskeleton: a pilot study","title-short":"Accelerometry-enabled measurement of walking performance with a robotic exoskeleton","volume":"13","author":[{"family":"Lonini","given":"Luca"},{"family":"Shawen","given":"Nicholas"},{"family":"Scanlan","given":"Kathleen"},{"family":"Rymer","given":"William Z."},{"family":"Kording","given":"Konrad P."},{"family":"Jayaraman","given":"Arun"}],"issued":{"date-parts":[["2016",3,31]]}}}],"schema":"https://github.com/citation-style-language/schema/raw/master/csl-citation.json"} </w:instrText>
      </w:r>
      <w:r w:rsidR="00C960EC" w:rsidRPr="00C66F95">
        <w:rPr>
          <w:rFonts w:ascii="Arial" w:hAnsi="Arial" w:cs="Arial"/>
        </w:rPr>
        <w:fldChar w:fldCharType="separate"/>
      </w:r>
      <w:r w:rsidR="00534362" w:rsidRPr="00C66F95">
        <w:rPr>
          <w:rFonts w:ascii="Arial" w:hAnsi="Arial" w:cs="Arial"/>
          <w:kern w:val="0"/>
          <w:vertAlign w:val="superscript"/>
        </w:rPr>
        <w:t>17</w:t>
      </w:r>
      <w:r w:rsidR="00C960EC" w:rsidRPr="00C66F95">
        <w:rPr>
          <w:rFonts w:ascii="Arial" w:hAnsi="Arial" w:cs="Arial"/>
        </w:rPr>
        <w:fldChar w:fldCharType="end"/>
      </w:r>
      <w:r w:rsidR="00C960EC" w:rsidRPr="00C66F95">
        <w:rPr>
          <w:rFonts w:ascii="Arial" w:hAnsi="Arial" w:cs="Arial"/>
        </w:rPr>
        <w:t xml:space="preserve"> and another SCI ReWalk study noted that only 1 out of 11 subjects reported that using ReWalk caused fatigue.</w:t>
      </w:r>
      <w:r w:rsidR="00C960EC" w:rsidRPr="00C66F95">
        <w:rPr>
          <w:rFonts w:ascii="Arial" w:hAnsi="Arial" w:cs="Arial"/>
        </w:rPr>
        <w:fldChar w:fldCharType="begin"/>
      </w:r>
      <w:r w:rsidR="00E25B15">
        <w:rPr>
          <w:rFonts w:ascii="Arial" w:hAnsi="Arial" w:cs="Arial"/>
        </w:rPr>
        <w:instrText xml:space="preserve"> ADDIN ZOTERO_ITEM CSL_CITATION {"citationID":"BPpRT7dT","properties":{"formattedCitation":"\\super 18\\nosupersub{}","plainCitation":"18","noteIndex":0},"citationItems":[{"id":118,"uris":["http://zotero.org/groups/5496777/items/CMUDTDGD"],"itemData":{"id":118,"type":"article-journal","abstract":"OBJECTIVE: The aim of this study was to assess the safety and performance of ReWalk in enabling people with paraplegia due to spinal cord injury to carry out routine ambulatory functions.\nDESIGN: This was an open, noncomparative, nonrandomized study of the safety and performance of the ReWalk powered exoskeleton. All 12 subjects have completed the active intervention; three remain in long-term follow-up.\nRESULTS: After training, all subjects were able to independently transfer and walk, without human assistance while using the ReWalk, for at least 50 to 100 m continuously, for a period of at least 5 to 10 mins continuously and with velocities ranging from 0.03 to 0.45 m/sec (mean, 0.25 m/sec). Excluding two subjects with considerably reduced walking abilities, average distances and velocities improved significantly. Some subjects reported improvements in pain, bowel and bladder function, and spasticity during the trial. All subjects had strong positive comments regarding the emotional/psychosocial benefits of the use of ReWalk.\nCONCLUSIONS: ReWalk holds considerable potential as a safe ambulatory powered orthosis for motor-complete thoracic-level spinal cord injury patients. Most subjects achieved a level of walking proficiency close to that needed for limited community ambulation. A high degree of performance variability was observed across individuals. Some of this variability was explained by level of injury, but other factors have not been completely identified. Further development and application of this rehabilitation tool to other diagnoses are expected in the future.","container-title":"American Journal of Physical Medicine &amp; Rehabilitation","DOI":"10.1097/PHM.0b013e318269d9a3","ISSN":"1537-7385","issue":"11","journalAbbreviation":"Am J Phys Med Rehabil","language":"eng","note":"PMID: 23085703","page":"911-921","source":"PubMed","title":"The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C960EC" w:rsidRPr="00C66F95">
        <w:rPr>
          <w:rFonts w:ascii="Arial" w:hAnsi="Arial" w:cs="Arial"/>
        </w:rPr>
        <w:fldChar w:fldCharType="separate"/>
      </w:r>
      <w:r w:rsidR="00534362" w:rsidRPr="00C66F95">
        <w:rPr>
          <w:rFonts w:ascii="Arial" w:hAnsi="Arial" w:cs="Arial"/>
          <w:kern w:val="0"/>
          <w:vertAlign w:val="superscript"/>
        </w:rPr>
        <w:t>18</w:t>
      </w:r>
      <w:r w:rsidR="00C960EC" w:rsidRPr="00C66F95">
        <w:rPr>
          <w:rFonts w:ascii="Arial" w:hAnsi="Arial" w:cs="Arial"/>
        </w:rPr>
        <w:fldChar w:fldCharType="end"/>
      </w:r>
      <w:r w:rsidR="00C960EC" w:rsidRPr="00C66F95">
        <w:rPr>
          <w:rFonts w:ascii="Arial" w:hAnsi="Arial" w:cs="Arial"/>
        </w:rPr>
        <w:t xml:space="preserve"> </w:t>
      </w:r>
      <w:r w:rsidR="007778A1" w:rsidRPr="00C66F95">
        <w:rPr>
          <w:rFonts w:ascii="Arial" w:hAnsi="Arial" w:cs="Arial"/>
        </w:rPr>
        <w:t xml:space="preserve">Borg </w:t>
      </w:r>
      <w:r w:rsidR="006437DE" w:rsidRPr="00C66F95">
        <w:rPr>
          <w:rFonts w:ascii="Arial" w:hAnsi="Arial" w:cs="Arial"/>
        </w:rPr>
        <w:t>scale scores (rated on a scale of 6-20) decreased from an average of 15 (hard</w:t>
      </w:r>
      <w:r w:rsidR="00FF44D4" w:rsidRPr="00C66F95">
        <w:rPr>
          <w:rFonts w:ascii="Arial" w:hAnsi="Arial" w:cs="Arial"/>
        </w:rPr>
        <w:t xml:space="preserve"> (heavy)</w:t>
      </w:r>
      <w:r w:rsidR="006437DE" w:rsidRPr="00C66F95">
        <w:rPr>
          <w:rFonts w:ascii="Arial" w:hAnsi="Arial" w:cs="Arial"/>
        </w:rPr>
        <w:t xml:space="preserve">) to 11 (light) </w:t>
      </w:r>
      <w:r w:rsidR="00A45911" w:rsidRPr="00C66F95">
        <w:rPr>
          <w:rFonts w:ascii="Arial" w:hAnsi="Arial" w:cs="Arial"/>
        </w:rPr>
        <w:t>for eleven subjects in a</w:t>
      </w:r>
      <w:r w:rsidR="006437DE" w:rsidRPr="00C66F95">
        <w:rPr>
          <w:rFonts w:ascii="Arial" w:hAnsi="Arial" w:cs="Arial"/>
        </w:rPr>
        <w:t xml:space="preserve"> 12 session</w:t>
      </w:r>
      <w:r w:rsidR="009D1863" w:rsidRPr="00C66F95">
        <w:rPr>
          <w:rFonts w:ascii="Arial" w:hAnsi="Arial" w:cs="Arial"/>
        </w:rPr>
        <w:t xml:space="preserve"> ABLE exoskeleton SCI study.</w:t>
      </w:r>
      <w:r w:rsidR="001C5884" w:rsidRPr="00C66F95">
        <w:rPr>
          <w:rFonts w:ascii="Arial" w:hAnsi="Arial" w:cs="Arial"/>
        </w:rPr>
        <w:fldChar w:fldCharType="begin"/>
      </w:r>
      <w:r w:rsidR="00E25B15">
        <w:rPr>
          <w:rFonts w:ascii="Arial" w:hAnsi="Arial" w:cs="Arial"/>
        </w:rPr>
        <w:instrText xml:space="preserve"> ADDIN ZOTERO_ITEM CSL_CITATION {"citationID":"cMvabEHe","properties":{"formattedCitation":"\\super 19\\nosupersub{}","plainCitation":"19","noteIndex":0},"citationItems":[{"id":160,"uris":["http://zotero.org/groups/5496777/items/J2D9P6NG"],"itemData":{"id":160,"type":"article-journal","abstract":"BACKGROUND: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1C5884" w:rsidRPr="00C66F95">
        <w:rPr>
          <w:rFonts w:ascii="Arial" w:hAnsi="Arial" w:cs="Arial"/>
        </w:rPr>
        <w:fldChar w:fldCharType="separate"/>
      </w:r>
      <w:r w:rsidR="00534362" w:rsidRPr="00C66F95">
        <w:rPr>
          <w:rFonts w:ascii="Arial" w:hAnsi="Arial" w:cs="Arial"/>
          <w:kern w:val="0"/>
          <w:vertAlign w:val="superscript"/>
        </w:rPr>
        <w:t>19</w:t>
      </w:r>
      <w:r w:rsidR="001C5884" w:rsidRPr="00C66F95">
        <w:rPr>
          <w:rFonts w:ascii="Arial" w:hAnsi="Arial" w:cs="Arial"/>
        </w:rPr>
        <w:fldChar w:fldCharType="end"/>
      </w:r>
      <w:r w:rsidR="00B43A2F" w:rsidRPr="00C66F95">
        <w:rPr>
          <w:rFonts w:ascii="Arial" w:hAnsi="Arial" w:cs="Arial"/>
        </w:rPr>
        <w:t xml:space="preserve"> </w:t>
      </w:r>
      <w:r w:rsidR="003545E4" w:rsidRPr="00C66F95">
        <w:rPr>
          <w:rFonts w:ascii="Arial" w:hAnsi="Arial" w:cs="Arial"/>
        </w:rPr>
        <w:t>A 45 subject SCI study with the Indego</w:t>
      </w:r>
      <w:r w:rsidR="00C12121" w:rsidRPr="00C66F95">
        <w:rPr>
          <w:rFonts w:ascii="Arial" w:hAnsi="Arial" w:cs="Arial"/>
        </w:rPr>
        <w:t xml:space="preserve"> device</w:t>
      </w:r>
      <w:r w:rsidR="003545E4" w:rsidRPr="00C66F95">
        <w:rPr>
          <w:rFonts w:ascii="Arial" w:hAnsi="Arial" w:cs="Arial"/>
        </w:rPr>
        <w:t xml:space="preserve"> reported a significant decrease in Borg RPE scores</w:t>
      </w:r>
      <w:r w:rsidR="005B07E9" w:rsidRPr="00C66F95">
        <w:rPr>
          <w:rFonts w:ascii="Arial" w:hAnsi="Arial" w:cs="Arial"/>
        </w:rPr>
        <w:t xml:space="preserve"> (rated on a scale of 6-20)</w:t>
      </w:r>
      <w:r w:rsidR="003545E4" w:rsidRPr="00C66F95">
        <w:rPr>
          <w:rFonts w:ascii="Arial" w:hAnsi="Arial" w:cs="Arial"/>
        </w:rPr>
        <w:t xml:space="preserve"> </w:t>
      </w:r>
      <w:r w:rsidR="00250100" w:rsidRPr="00C66F95">
        <w:rPr>
          <w:rFonts w:ascii="Arial" w:hAnsi="Arial" w:cs="Arial"/>
        </w:rPr>
        <w:t>for indoor walking from 11.7±</w:t>
      </w:r>
      <w:r w:rsidR="008B0F0C" w:rsidRPr="00C66F95">
        <w:rPr>
          <w:rFonts w:ascii="Arial" w:hAnsi="Arial" w:cs="Arial"/>
        </w:rPr>
        <w:t xml:space="preserve">2.1 </w:t>
      </w:r>
      <w:r w:rsidR="00C12121" w:rsidRPr="00C66F95">
        <w:rPr>
          <w:rFonts w:ascii="Arial" w:hAnsi="Arial" w:cs="Arial"/>
        </w:rPr>
        <w:t>at the beginning of the study</w:t>
      </w:r>
      <w:r w:rsidR="008B0F0C" w:rsidRPr="00C66F95">
        <w:rPr>
          <w:rFonts w:ascii="Arial" w:hAnsi="Arial" w:cs="Arial"/>
        </w:rPr>
        <w:t xml:space="preserve"> to 10.4±2.2 </w:t>
      </w:r>
      <w:r w:rsidR="00C12121" w:rsidRPr="00C66F95">
        <w:rPr>
          <w:rFonts w:ascii="Arial" w:hAnsi="Arial" w:cs="Arial"/>
        </w:rPr>
        <w:t>at the end of the study</w:t>
      </w:r>
      <w:r w:rsidR="003B5AE0" w:rsidRPr="00C66F95">
        <w:rPr>
          <w:rFonts w:ascii="Arial" w:hAnsi="Arial" w:cs="Arial"/>
        </w:rPr>
        <w:t xml:space="preserve"> indicating </w:t>
      </w:r>
      <w:r w:rsidR="00367F80" w:rsidRPr="00C66F95">
        <w:rPr>
          <w:rFonts w:ascii="Arial" w:hAnsi="Arial" w:cs="Arial"/>
        </w:rPr>
        <w:t xml:space="preserve">that </w:t>
      </w:r>
      <w:r w:rsidR="003B5AE0" w:rsidRPr="00C66F95">
        <w:rPr>
          <w:rFonts w:ascii="Arial" w:hAnsi="Arial" w:cs="Arial"/>
        </w:rPr>
        <w:t>less exertion was required to use the device by the end of the study</w:t>
      </w:r>
      <w:r w:rsidR="00C12121" w:rsidRPr="00C66F95">
        <w:rPr>
          <w:rFonts w:ascii="Arial" w:hAnsi="Arial" w:cs="Arial"/>
        </w:rPr>
        <w:t>.</w:t>
      </w:r>
      <w:r w:rsidR="005B07E9" w:rsidRPr="00C66F95">
        <w:rPr>
          <w:rFonts w:ascii="Arial" w:hAnsi="Arial" w:cs="Arial"/>
        </w:rPr>
        <w:fldChar w:fldCharType="begin"/>
      </w:r>
      <w:r w:rsidR="00E25B15">
        <w:rPr>
          <w:rFonts w:ascii="Arial" w:hAnsi="Arial" w:cs="Arial"/>
        </w:rPr>
        <w:instrText xml:space="preserve"> ADDIN ZOTERO_ITEM CSL_CITATION {"citationID":"6yj4tDxe","properties":{"formattedCitation":"\\super 20\\nosupersub{}","plainCitation":"20","noteIndex":0},"citationItems":[{"id":23,"uris":["http://zotero.org/groups/5496777/items/2MBR7F86"],"itemData":{"id":23,"type":"article-journal","container-title":"Topics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5B07E9" w:rsidRPr="00C66F95">
        <w:rPr>
          <w:rFonts w:ascii="Arial" w:hAnsi="Arial" w:cs="Arial"/>
        </w:rPr>
        <w:fldChar w:fldCharType="separate"/>
      </w:r>
      <w:r w:rsidR="00534362" w:rsidRPr="00C66F95">
        <w:rPr>
          <w:rFonts w:ascii="Arial" w:hAnsi="Arial" w:cs="Arial"/>
          <w:kern w:val="0"/>
          <w:vertAlign w:val="superscript"/>
        </w:rPr>
        <w:t>20</w:t>
      </w:r>
      <w:r w:rsidR="005B07E9" w:rsidRPr="00C66F95">
        <w:rPr>
          <w:rFonts w:ascii="Arial" w:hAnsi="Arial" w:cs="Arial"/>
        </w:rPr>
        <w:fldChar w:fldCharType="end"/>
      </w:r>
      <w:r w:rsidR="00D663D3" w:rsidRPr="00C66F95">
        <w:rPr>
          <w:rFonts w:ascii="Arial" w:hAnsi="Arial" w:cs="Arial"/>
        </w:rPr>
        <w:t xml:space="preserve"> In a single subject case study comparing the Indego exoskeleton to long leg braces, it was found that the subject was able to walk faster with less exertion in the Indego.</w:t>
      </w:r>
      <w:r w:rsidR="00D663D3" w:rsidRPr="00C66F95">
        <w:rPr>
          <w:rFonts w:ascii="Arial" w:hAnsi="Arial" w:cs="Arial"/>
        </w:rPr>
        <w:fldChar w:fldCharType="begin"/>
      </w:r>
      <w:r w:rsidR="00E25B15">
        <w:rPr>
          <w:rFonts w:ascii="Arial" w:hAnsi="Arial" w:cs="Arial"/>
        </w:rPr>
        <w:instrText xml:space="preserve"> ADDIN ZOTERO_ITEM CSL_CITATION {"citationID":"isCRyWic","properties":{"formattedCitation":"\\super 21\\nosupersub{}","plainCitation":"21","noteIndex":0},"citationItems":[{"id":71,"uris":["http://zotero.org/groups/5496777/items/HEWH9XSS"],"itemData":{"id":71,"type":"article-journal","container-title":"IEEE Transactions on Neural Systems and Rehabilitation Engineering","DOI":"10.1109/TNSRE.2013.2268320","ISSN":"1534-4320, 1558-0210","issue":"3","journalAbbreviation":"IEEE Trans. Neural Syst. Rehabil. Eng.","page":"482-490","source":"DOI.org (Crossref)","title":"A Preliminary Assessment of Legged Mobility Provided by a Lower Limb Exoskeleton for Persons With Paraplegia","volume":"22","author":[{"family":"Farris","given":"Ryan J."},{"family":"Quintero","given":"Hugo A."},{"family":"Murray","given":"Spencer A."},{"family":"Ha","given":"Kevin H."},{"family":"Hartigan","given":"Clare"},{"family":"Goldfarb","given":"Michael"}],"issued":{"date-parts":[["2014",5]]}}}],"schema":"https://github.com/citation-style-language/schema/raw/master/csl-citation.json"} </w:instrText>
      </w:r>
      <w:r w:rsidR="00D663D3" w:rsidRPr="00C66F95">
        <w:rPr>
          <w:rFonts w:ascii="Arial" w:hAnsi="Arial" w:cs="Arial"/>
        </w:rPr>
        <w:fldChar w:fldCharType="separate"/>
      </w:r>
      <w:r w:rsidR="00534362" w:rsidRPr="00C66F95">
        <w:rPr>
          <w:rFonts w:ascii="Arial" w:hAnsi="Arial" w:cs="Arial"/>
          <w:kern w:val="0"/>
          <w:sz w:val="20"/>
          <w:vertAlign w:val="superscript"/>
        </w:rPr>
        <w:t>21</w:t>
      </w:r>
      <w:r w:rsidR="00D663D3" w:rsidRPr="00C66F95">
        <w:rPr>
          <w:rFonts w:ascii="Arial" w:hAnsi="Arial" w:cs="Arial"/>
        </w:rPr>
        <w:fldChar w:fldCharType="end"/>
      </w:r>
      <w:r w:rsidR="003238DC" w:rsidRPr="00C66F95">
        <w:rPr>
          <w:rFonts w:ascii="Arial" w:hAnsi="Arial" w:cs="Arial"/>
        </w:rPr>
        <w:t xml:space="preserve"> A 10 subject ReWalk study that compared the exoskeleton to KAFOs reported that the ReWalk had a higher energy efficiency.</w:t>
      </w:r>
      <w:r w:rsidR="003238DC" w:rsidRPr="00C66F95">
        <w:rPr>
          <w:rFonts w:ascii="Arial" w:hAnsi="Arial" w:cs="Arial"/>
        </w:rPr>
        <w:fldChar w:fldCharType="begin"/>
      </w:r>
      <w:r w:rsidR="00E25B15">
        <w:rPr>
          <w:rFonts w:ascii="Arial" w:hAnsi="Arial" w:cs="Arial"/>
        </w:rPr>
        <w:instrText xml:space="preserve"> ADDIN ZOTERO_ITEM CSL_CITATION {"citationID":"iTY5N6uK","properties":{"formattedCitation":"\\super 22\\nosupersub{}","plainCitation":"22","noteIndex":0},"citationItems":[{"id":34,"uris":["http://zotero.org/groups/5496777/items/THT354PD"],"itemData":{"id":34,"type":"article-journal","abstract":"OBJECTIVE: To compare the energy efficiency of gait with knee-ankle-foot orthosis (KAFO) and robot-assisted gait and to develop a usability questionnaire to evaluate the satisfaction of walking devices in paraplegic patients with spinal cord injuries.\nMETHODS: Thirteen patients with complete paraplegia participated and 10 completed the evaluation. They were trained to walk with KAFO (KAFO-gait) or a ReWalk robot (ReWalk-gait) for 4 weeks (20 sessions). After a 2-week wash-out period, they switched walking devices and underwent 4 additional weeks of training. Two evaluations were performed (after 2 and 4 weeks) following the training periods for each walking device, using the 6-minute walking test (6MWT) and 30-minute walking test (30MWT). The spatiotemporal variables (walking distance, velocity, and cadence) and energy expenditure (heart rate, maximal heart rate, the physiologic cost index, oxygen consumption, metabolic equivalents, and energy efficiency) were evaluated duringthe 6MWT and 30MWT. A usability evaluation questionnaire for walking devices was developed based on the International Organization for Standardization/International Electrotechnical Commission guidelines through expert consultation.\nRESULTS: The ReWalk-gait presented significant advantages in energy efficiency compared to KAFO-gait in the 6MWT and 30MWT; however, there were no differences in walking distance or speed in the 30MWT between ReWalk-gait and KAFOgait. The usability test demonstrated that ReWalk-gait was not superior to KAFO-gait in terms of safety, efficacy, efficiency, or patient satisfaction.\nCONCLUSION: The robot (ReWalk) enabled patients with paraplegia to walk with lower energy consumption compared to KAFO, but the ReWalk-gait was not superior to KAFO-gaitin terms of patient satisfaction.","container-title":"Annals of Rehabilitation Medicine","DOI":"10.5535/arm.2020.44.2.131","ISSN":"2234-0645","issue":"2","journalAbbreviation":"Ann Rehabil Med","language":"eng","note":"PMID: 32392652\nPMCID: PMC7214138","page":"131-141","source":"PubMed","title":"Energy Efficiency and Patient Satisfaction of Gait With Knee-Ankle-Foot Orthosis and Robot (ReWalk)-Assisted Gait in Patients With Spinal Cord Injury","volume":"44","author":[{"family":"Kwon","given":"Seung Hyun"},{"family":"Lee","given":"Bum Suk"},{"family":"Lee","given":"Hye Jin"},{"family":"Kim","given":"Eun Joo"},{"family":"Lee","given":"Jung Ah"},{"family":"Yang","given":"Sung Phil"},{"family":"Kim","given":"Tae Young"},{"family":"Pak","given":"Han Ram"},{"family":"Kim","given":"Hyun Ki"},{"family":"Kim","given":"Hae Young"},{"family":"Jung","given":"Joo Hwan"},{"family":"Oh","given":"Sang Wook"}],"issued":{"date-parts":[["2020",4]]}}}],"schema":"https://github.com/citation-style-language/schema/raw/master/csl-citation.json"} </w:instrText>
      </w:r>
      <w:r w:rsidR="003238DC" w:rsidRPr="00C66F95">
        <w:rPr>
          <w:rFonts w:ascii="Arial" w:hAnsi="Arial" w:cs="Arial"/>
        </w:rPr>
        <w:fldChar w:fldCharType="separate"/>
      </w:r>
      <w:r w:rsidR="00534362" w:rsidRPr="00C66F95">
        <w:rPr>
          <w:rFonts w:ascii="Arial" w:hAnsi="Arial" w:cs="Arial"/>
          <w:kern w:val="0"/>
          <w:vertAlign w:val="superscript"/>
        </w:rPr>
        <w:t>22</w:t>
      </w:r>
      <w:r w:rsidR="003238DC" w:rsidRPr="00C66F95">
        <w:rPr>
          <w:rFonts w:ascii="Arial" w:hAnsi="Arial" w:cs="Arial"/>
        </w:rPr>
        <w:fldChar w:fldCharType="end"/>
      </w:r>
      <w:r w:rsidR="003238DC" w:rsidRPr="00C66F95">
        <w:rPr>
          <w:rFonts w:ascii="Arial" w:hAnsi="Arial" w:cs="Arial"/>
        </w:rPr>
        <w:t xml:space="preserve"> These results indicate that with practice, using an exoskeleton becomes easier, and comparatively is easier than bracing, which together could make a case for the use of home exoskeletons.</w:t>
      </w:r>
    </w:p>
    <w:p w14:paraId="66F800DA" w14:textId="462817F5" w:rsidR="00F00955" w:rsidRPr="00C66F95" w:rsidRDefault="00B30B98" w:rsidP="00C650E3">
      <w:pPr>
        <w:rPr>
          <w:rFonts w:ascii="Arial" w:hAnsi="Arial" w:cs="Arial"/>
        </w:rPr>
      </w:pPr>
      <w:r w:rsidRPr="00C66F95">
        <w:rPr>
          <w:rFonts w:ascii="Arial" w:hAnsi="Arial" w:cs="Arial"/>
        </w:rPr>
        <w:t xml:space="preserve">While most of the research agrees that exoskeletons can be used for exercise and that longer term use of the device causes the body to acclimate to this exercise, some research </w:t>
      </w:r>
      <w:r w:rsidR="00B1550B" w:rsidRPr="00C66F95">
        <w:rPr>
          <w:rFonts w:ascii="Arial" w:hAnsi="Arial" w:cs="Arial"/>
        </w:rPr>
        <w:t xml:space="preserve">opposes this. </w:t>
      </w:r>
      <w:r w:rsidR="00C650E3" w:rsidRPr="00C66F95">
        <w:rPr>
          <w:rFonts w:ascii="Arial" w:hAnsi="Arial" w:cs="Arial"/>
        </w:rPr>
        <w:t xml:space="preserve">In a case study for an individual with SCI using the UAN.GO device, it was found that Borg RPE scores remained consistent as it was measured at the end of each 6 minute walk </w:t>
      </w:r>
      <w:r w:rsidR="00B70F7C" w:rsidRPr="00C66F95">
        <w:rPr>
          <w:rFonts w:ascii="Arial" w:hAnsi="Arial" w:cs="Arial"/>
        </w:rPr>
        <w:t>test throughout</w:t>
      </w:r>
      <w:r w:rsidR="00C650E3" w:rsidRPr="00C66F95">
        <w:rPr>
          <w:rFonts w:ascii="Arial" w:hAnsi="Arial" w:cs="Arial"/>
        </w:rPr>
        <w:t xml:space="preserve"> the study.</w:t>
      </w:r>
      <w:r w:rsidR="003255DB" w:rsidRPr="00C66F95">
        <w:rPr>
          <w:rFonts w:ascii="Arial" w:hAnsi="Arial" w:cs="Arial"/>
        </w:rPr>
        <w:fldChar w:fldCharType="begin"/>
      </w:r>
      <w:r w:rsidR="00E25B15">
        <w:rPr>
          <w:rFonts w:ascii="Arial" w:hAnsi="Arial" w:cs="Arial"/>
        </w:rPr>
        <w:instrText xml:space="preserve"> ADDIN ZOTERO_ITEM CSL_CITATION {"citationID":"U5MO41wH","properties":{"formattedCitation":"\\super 23\\nosupersub{}","plainCitation":"23","noteIndex":0},"citationItems":[{"id":24,"uris":["http://zotero.org/groups/5496777/items/64WHCAHG"],"itemData":{"id":24,"type":"article-journal","abstract":"OBJECTIVE: The primary aim of this study was to determine the feasibility of delivering an exoskeleton-assisted walking intervention targeting lower urinary tract function in people with motor-complete spinal cord injury. Secondary aims were to determine if exoskeleton walking activates the pelvic floor muscles, and compare 2 exoskeleton programmes regarding lower urinary tract function.\nDESIGN: Randomized pilot trial.\nSUBJECTS: Adults with motor-complete spinal cord injury at or above T10.\nMETHODS: Participants were randomized to receive Ekso or Lokomat training. Feasibility outcomes included recruitment rate, adherence, and adverse events. Pelvic floor muscle electromyography was recorded during walking. Urodynamic studies, 3-day bladder diary, and Qualiveen-30 were administered pre- and post-training.\nRESULTS: Twelve people were screened and 6 people enrolled in the study. Two subjects withdrew from unrelated reasons. There was one adverse event. Pelvic floor muscle activity was greater in the Ekso group. Lower urinary tract function did not clearly change in either group.\nCONCLUSION: This pilot study demonstrates the feasibility of delivering an exoskeleton training programme targeting lower urinary tract function. Ekso-walking elicits pelvic floor muscle activity, but it remains unclear how locomotor training impacts lower urinary tract function.","container-title":"Journal of Rehabilitation Medicine","DOI":"10.2340/16501977-2864","ISSN":"1651-2081","issue":"8","journalAbbreviation":"J Rehabil Med","language":"eng","note":"PMID: 34383958\nPMCID: PMC8638733","page":"jrm00222","source":"PubMed","title":"Exoskeleton gait training to improve lower urinary tract function in people with motor-complete spinal cord injury: A randomized pilot trial","title-short":"Exoskeleton gait training to improve lower urinary tract function in people with motor-complete spinal cord injury","volume":"53","author":[{"family":"Williams","given":"Alison M. M."},{"family":"Deegan","given":"Emily"},{"family":"Walter","given":"Matthias"},{"family":"Stothers","given":"Lynn"},{"family":"Lam","given":"Tania"}],"issued":{"date-parts":[["2021",8,26]]}}}],"schema":"https://github.com/citation-style-language/schema/raw/master/csl-citation.json"} </w:instrText>
      </w:r>
      <w:r w:rsidR="003255DB" w:rsidRPr="00C66F95">
        <w:rPr>
          <w:rFonts w:ascii="Arial" w:hAnsi="Arial" w:cs="Arial"/>
        </w:rPr>
        <w:fldChar w:fldCharType="separate"/>
      </w:r>
      <w:r w:rsidR="00534362" w:rsidRPr="00C66F95">
        <w:rPr>
          <w:rFonts w:ascii="Arial" w:hAnsi="Arial" w:cs="Arial"/>
          <w:kern w:val="0"/>
          <w:vertAlign w:val="superscript"/>
        </w:rPr>
        <w:t>23</w:t>
      </w:r>
      <w:r w:rsidR="003255DB" w:rsidRPr="00C66F95">
        <w:rPr>
          <w:rFonts w:ascii="Arial" w:hAnsi="Arial" w:cs="Arial"/>
        </w:rPr>
        <w:fldChar w:fldCharType="end"/>
      </w:r>
      <w:r w:rsidR="00C650E3" w:rsidRPr="00C66F95">
        <w:rPr>
          <w:rFonts w:ascii="Arial" w:hAnsi="Arial" w:cs="Arial"/>
        </w:rPr>
        <w:t xml:space="preserve"> However, it was also noted that the individual reported fatigue due to upper limb overload while using the device.</w:t>
      </w:r>
      <w:r w:rsidR="00C650E3" w:rsidRPr="00C66F95">
        <w:rPr>
          <w:rFonts w:ascii="Arial" w:hAnsi="Arial" w:cs="Arial"/>
        </w:rPr>
        <w:fldChar w:fldCharType="begin"/>
      </w:r>
      <w:r w:rsidR="00E25B15">
        <w:rPr>
          <w:rFonts w:ascii="Arial" w:hAnsi="Arial" w:cs="Arial"/>
        </w:rPr>
        <w:instrText xml:space="preserve"> ADDIN ZOTERO_ITEM CSL_CITATION {"citationID":"HlOJUrpF","properties":{"formattedCitation":"\\super 24\\nosupersub{}","plainCitation":"24","noteIndex":0},"citationItems":[{"id":141,"uris":["http://zotero.org/groups/5496777/items/3BDMI8MT"],"itemData":{"id":141,"type":"article-journal","abstract":"BACKGROUND: Spinal cord injury is characterized by the interruption of neural pathways of the spinal cord, with alteration of sensory, motor, and autonomic functions. Robotic-assisted gait training offers many possibilities, including the capability to reach a physiological gait pattern.\nMETHODS: A training protocol with UAN.GO®, an active lower limb exoskeleton, was developed. A participant having D10 complete SCI was recruited for this study. The training protocol was composed by 13 sessions, lasting 1.5 h each. The effectiveness of the protocol was evaluated through the mobility performance during the 6 MWT, the level of exertion perceived administrating Borg RPE at the end of each 6 MWT. Furthermore, time and effort required by the participant to earn a higher level of skills were considered.\nRESULTS: A significant improvement was registered in the six MWT (t0 = 45.64 m t1 = 84.87 m). Data referring to the mean level of exertion remained stable. The patient successfully achieved a higher level of independence and functional mobility with the exoskeleton.\nDISCUSSION: The findings from this preliminary study suggest that UAN.GO can be a valid tool for walking rehabilitation of spinal cord injury patients, allowing the achievement of greater mobility performances.","container-title":"Neurology International","DOI":"10.3390/neurolint14020043","ISSN":"2035-8385","issue":"2","journalAbbreviation":"Neurol Int","language":"eng","note":"PMID: 35736624\nPMCID: PMC9227123","page":"536-546","source":"PubMed","title":"Rehabilitation Program for Gait Training Using UAN.GO, a Powered Exoskeleton: A Case Report","title-short":"Rehabilitation Program for Gait Training Using UAN.GO, a Powered Exoskeleton","volume":"14","author":[{"family":"Lamberti","given":"Gianfranco"},{"family":"Sesenna","given":"Gianluca"},{"family":"Paja","given":"Qamil"},{"family":"Ciardi","given":"Gianluca"}],"issued":{"date-parts":[["2022",6,16]]}}}],"schema":"https://github.com/citation-style-language/schema/raw/master/csl-citation.json"} </w:instrText>
      </w:r>
      <w:r w:rsidR="00C650E3" w:rsidRPr="00C66F95">
        <w:rPr>
          <w:rFonts w:ascii="Arial" w:hAnsi="Arial" w:cs="Arial"/>
        </w:rPr>
        <w:fldChar w:fldCharType="separate"/>
      </w:r>
      <w:r w:rsidR="00534362" w:rsidRPr="00C66F95">
        <w:rPr>
          <w:rFonts w:ascii="Arial" w:hAnsi="Arial" w:cs="Arial"/>
          <w:kern w:val="0"/>
          <w:sz w:val="20"/>
          <w:vertAlign w:val="superscript"/>
        </w:rPr>
        <w:t>24</w:t>
      </w:r>
      <w:r w:rsidR="00C650E3" w:rsidRPr="00C66F95">
        <w:rPr>
          <w:rFonts w:ascii="Arial" w:hAnsi="Arial" w:cs="Arial"/>
        </w:rPr>
        <w:fldChar w:fldCharType="end"/>
      </w:r>
      <w:r w:rsidR="00C650E3" w:rsidRPr="00C66F95">
        <w:rPr>
          <w:rFonts w:ascii="Arial" w:hAnsi="Arial" w:cs="Arial"/>
        </w:rPr>
        <w:t xml:space="preserve"> </w:t>
      </w:r>
      <w:r w:rsidR="00DF55CE" w:rsidRPr="00C66F95">
        <w:rPr>
          <w:rFonts w:ascii="Arial" w:hAnsi="Arial" w:cs="Arial"/>
        </w:rPr>
        <w:t>A</w:t>
      </w:r>
      <w:r w:rsidR="00F83CD9" w:rsidRPr="00C66F95">
        <w:rPr>
          <w:rFonts w:ascii="Arial" w:hAnsi="Arial" w:cs="Arial"/>
        </w:rPr>
        <w:t xml:space="preserve"> randomized </w:t>
      </w:r>
      <w:r w:rsidR="00DF55CE" w:rsidRPr="00C66F95">
        <w:rPr>
          <w:rFonts w:ascii="Arial" w:hAnsi="Arial" w:cs="Arial"/>
        </w:rPr>
        <w:t xml:space="preserve">SCI study that </w:t>
      </w:r>
      <w:r w:rsidR="00F83CD9" w:rsidRPr="00C66F95">
        <w:rPr>
          <w:rFonts w:ascii="Arial" w:hAnsi="Arial" w:cs="Arial"/>
        </w:rPr>
        <w:t>compared</w:t>
      </w:r>
      <w:r w:rsidR="00DF55CE" w:rsidRPr="00C66F95">
        <w:rPr>
          <w:rFonts w:ascii="Arial" w:hAnsi="Arial" w:cs="Arial"/>
        </w:rPr>
        <w:t xml:space="preserve"> Lokomat to Ekso in 5 subjects found </w:t>
      </w:r>
      <w:r w:rsidR="009061FC" w:rsidRPr="00C66F95">
        <w:rPr>
          <w:rFonts w:ascii="Arial" w:hAnsi="Arial" w:cs="Arial"/>
        </w:rPr>
        <w:t xml:space="preserve">minimal or no change in RPE for all participants with the exception of one Ekso </w:t>
      </w:r>
      <w:r w:rsidR="00154BF6" w:rsidRPr="00C66F95">
        <w:rPr>
          <w:rFonts w:ascii="Arial" w:hAnsi="Arial" w:cs="Arial"/>
        </w:rPr>
        <w:t>subject whose RPE scores increased slightly</w:t>
      </w:r>
      <w:r w:rsidR="004F0840" w:rsidRPr="00C66F95">
        <w:rPr>
          <w:rFonts w:ascii="Arial" w:hAnsi="Arial" w:cs="Arial"/>
        </w:rPr>
        <w:t xml:space="preserve"> (i.e. more exertion was required)</w:t>
      </w:r>
      <w:r w:rsidR="00154BF6" w:rsidRPr="00C66F95">
        <w:rPr>
          <w:rFonts w:ascii="Arial" w:hAnsi="Arial" w:cs="Arial"/>
        </w:rPr>
        <w:t xml:space="preserve"> from the beginning to the end of the study.</w:t>
      </w:r>
      <w:r w:rsidR="00204A41" w:rsidRPr="00C66F95">
        <w:rPr>
          <w:rFonts w:ascii="Arial" w:hAnsi="Arial" w:cs="Arial"/>
        </w:rPr>
        <w:fldChar w:fldCharType="begin"/>
      </w:r>
      <w:r w:rsidR="00E25B15">
        <w:rPr>
          <w:rFonts w:ascii="Arial" w:hAnsi="Arial" w:cs="Arial"/>
        </w:rPr>
        <w:instrText xml:space="preserve"> ADDIN ZOTERO_ITEM CSL_CITATION {"citationID":"jgbrrl5A","properties":{"formattedCitation":"\\super 23\\nosupersub{}","plainCitation":"23","noteIndex":0},"citationItems":[{"id":24,"uris":["http://zotero.org/groups/5496777/items/64WHCAHG"],"itemData":{"id":24,"type":"article-journal","abstract":"OBJECTIVE: The primary aim of this study was to determine the feasibility of delivering an exoskeleton-assisted walking intervention targeting lower urinary tract function in people with motor-complete spinal cord injury. Secondary aims were to determine if exoskeleton walking activates the pelvic floor muscles, and compare 2 exoskeleton programmes regarding lower urinary tract function.\nDESIGN: Randomized pilot trial.\nSUBJECTS: Adults with motor-complete spinal cord injury at or above T10.\nMETHODS: Participants were randomized to receive Ekso or Lokomat training. Feasibility outcomes included recruitment rate, adherence, and adverse events. Pelvic floor muscle electromyography was recorded during walking. Urodynamic studies, 3-day bladder diary, and Qualiveen-30 were administered pre- and post-training.\nRESULTS: Twelve people were screened and 6 people enrolled in the study. Two subjects withdrew from unrelated reasons. There was one adverse event. Pelvic floor muscle activity was greater in the Ekso group. Lower urinary tract function did not clearly change in either group.\nCONCLUSION: This pilot study demonstrates the feasibility of delivering an exoskeleton training programme targeting lower urinary tract function. Ekso-walking elicits pelvic floor muscle activity, but it remains unclear how locomotor training impacts lower urinary tract function.","container-title":"Journal of Rehabilitation Medicine","DOI":"10.2340/16501977-2864","ISSN":"1651-2081","issue":"8","journalAbbreviation":"J Rehabil Med","language":"eng","note":"PMID: 34383958\nPMCID: PMC8638733","page":"jrm00222","source":"PubMed","title":"Exoskeleton gait training to improve lower urinary tract function in people with motor-complete spinal cord injury: A randomized pilot trial","title-short":"Exoskeleton gait training to improve lower urinary tract function in people with motor-complete spinal cord injury","volume":"53","author":[{"family":"Williams","given":"Alison M. M."},{"family":"Deegan","given":"Emily"},{"family":"Walter","given":"Matthias"},{"family":"Stothers","given":"Lynn"},{"family":"Lam","given":"Tania"}],"issued":{"date-parts":[["2021",8,26]]}}}],"schema":"https://github.com/citation-style-language/schema/raw/master/csl-citation.json"} </w:instrText>
      </w:r>
      <w:r w:rsidR="00204A41" w:rsidRPr="00C66F95">
        <w:rPr>
          <w:rFonts w:ascii="Arial" w:hAnsi="Arial" w:cs="Arial"/>
        </w:rPr>
        <w:fldChar w:fldCharType="separate"/>
      </w:r>
      <w:r w:rsidR="00534362" w:rsidRPr="00C66F95">
        <w:rPr>
          <w:rFonts w:ascii="Arial" w:hAnsi="Arial" w:cs="Arial"/>
          <w:kern w:val="0"/>
          <w:vertAlign w:val="superscript"/>
        </w:rPr>
        <w:t>23</w:t>
      </w:r>
      <w:r w:rsidR="00204A41" w:rsidRPr="00C66F95">
        <w:rPr>
          <w:rFonts w:ascii="Arial" w:hAnsi="Arial" w:cs="Arial"/>
        </w:rPr>
        <w:fldChar w:fldCharType="end"/>
      </w:r>
      <w:r w:rsidR="00186080" w:rsidRPr="00C66F95">
        <w:rPr>
          <w:rFonts w:ascii="Arial" w:hAnsi="Arial" w:cs="Arial"/>
        </w:rPr>
        <w:t xml:space="preserve"> </w:t>
      </w:r>
      <w:r w:rsidRPr="00C66F95">
        <w:rPr>
          <w:rFonts w:ascii="Arial" w:hAnsi="Arial" w:cs="Arial"/>
        </w:rPr>
        <w:t>A study looking at Phoenix demonstrated that when evaluating the data from entirety of the study, both fatigue and exertion appeared to increase then decrease slightly and then increase again slightly.</w:t>
      </w:r>
      <w:r w:rsidRPr="00C66F95">
        <w:rPr>
          <w:rFonts w:ascii="Arial" w:hAnsi="Arial" w:cs="Arial"/>
        </w:rPr>
        <w:fldChar w:fldCharType="begin"/>
      </w:r>
      <w:r w:rsidR="00E25B15">
        <w:rPr>
          <w:rFonts w:ascii="Arial" w:hAnsi="Arial" w:cs="Arial"/>
        </w:rPr>
        <w:instrText xml:space="preserve"> ADDIN ZOTERO_ITEM CSL_CITATION {"citationID":"QVSOrDeJ","properties":{"formattedCitation":"\\super 13\\nosupersub{}","plainCitation":"13","noteIndex":0},"citationItems":[{"id":157,"uris":["http://zotero.org/groups/5496777/items/6K57DHXX"],"itemData":{"id":157,"type":"article-journal","abstract":"Objective:\n              To examine the safety and efficacy of ambulation utilizing a semi-passive and lightweight powered exoskeleton by spinal cord injury (SCI) patients.\n            \n            \n              Methods:\n              This is a multi-center, open-label, prospective cohort study across three facilities. A cohort of 40 individuals with SCI from T4-L5 was recruited into a 20-session training and assessment protocol, utilizing the SuitX Phoenix. All patients were tested using a 10-m-walk test (10 MWT), 6-min-walk test (6 MWT), and Timed up &amp;amp; Go test (TUG). Patient satisfaction, pain, exertion, changes in affect, as well as overall comfort and confidence were reported using a satisfaction survey, Rated Perceived Exertion (RPE) scale, and Positive and Negative Affect Schedule (PANAS). Safety outcomes, adverse events, and device malfunctions were reported.\n            \n            \n              Results:\n              Forty participants completed the study. There were no serious adverse events. All participants reported moderate to high levels of comfort and confidence using the device. All patients were able to achieve FIM of &amp;gt;4 on transitional movements and walking. The neurological level of injury had a statistically significant association with walking speed, WISCI-II, and FIM. Participants with an incomplete spinal cord injury had a higher FIM, faster speed, and higher WISCI-II in all outcome measures.\n            \n            \n              Conclusion:\n              This is the first study to examine the safety and efficacy of SuitX Phoenix for ambulation by SCI patients. We have shown that Phoenix is efficacious in allowing adults with SCI T4 to L5 perform walking and transitional movements. This study also reports the safety-profile of the device, user satisfaction, and psychological trends during training.","container-title":"Frontiers in Neurology","DOI":"10.3389/fneur.2021.689751","ISSN":"1664-2295","journalAbbreviation":"Front. Neurol.","page":"689751","source":"DOI.org (Crossref)","title":"Outcomes of a Multicenter Safety and Efficacy Study of the SuitX Phoenix Powered Exoskeleton for Ambulation by Patients With Spinal Cord Injury","volume":"12","author":[{"family":"Koljonen","given":"Paul Aarne"},{"family":"Virk","given":"Anna Sternin"},{"family":"Jeong","given":"Yoon"},{"family":"McKinley","given":"Michael"},{"family":"Latorre","given":"Juan"},{"family":"Caballero","given":"Amaya"},{"family":"Hu","given":"Yong"},{"family":"Wong","given":"Yat Wa"},{"family":"Cheung","given":"Kenneth"},{"family":"Kazerooni","given":"Homayoon"}],"issued":{"date-parts":[["2021",7,19]]}}}],"schema":"https://github.com/citation-style-language/schema/raw/master/csl-citation.json"} </w:instrText>
      </w:r>
      <w:r w:rsidRPr="00C66F95">
        <w:rPr>
          <w:rFonts w:ascii="Arial" w:hAnsi="Arial" w:cs="Arial"/>
        </w:rPr>
        <w:fldChar w:fldCharType="separate"/>
      </w:r>
      <w:r w:rsidR="00534362" w:rsidRPr="00C66F95">
        <w:rPr>
          <w:rFonts w:ascii="Arial" w:hAnsi="Arial" w:cs="Arial"/>
          <w:kern w:val="0"/>
          <w:vertAlign w:val="superscript"/>
        </w:rPr>
        <w:t>13</w:t>
      </w:r>
      <w:r w:rsidRPr="00C66F95">
        <w:rPr>
          <w:rFonts w:ascii="Arial" w:hAnsi="Arial" w:cs="Arial"/>
        </w:rPr>
        <w:fldChar w:fldCharType="end"/>
      </w:r>
    </w:p>
    <w:p w14:paraId="12B21118" w14:textId="1471DB73" w:rsidR="00534362" w:rsidRPr="00C66F95" w:rsidRDefault="00534362" w:rsidP="00C650E3">
      <w:pPr>
        <w:rPr>
          <w:rFonts w:ascii="Arial" w:hAnsi="Arial" w:cs="Arial"/>
        </w:rPr>
      </w:pPr>
      <w:r w:rsidRPr="00C66F95">
        <w:rPr>
          <w:rFonts w:ascii="Arial" w:hAnsi="Arial" w:cs="Arial"/>
        </w:rPr>
        <w:t>A couple of review articles focus on persons with SCI. One review looking specifically at individuals with SCI using various devices (ReWalk, Ekso, Lokomat, and others) concluded that walking in an exoskeleton does not improve energy expenditure compared to other exercise</w:t>
      </w:r>
      <w:commentRangeStart w:id="0"/>
      <w:r w:rsidRPr="00C66F95">
        <w:rPr>
          <w:rFonts w:ascii="Arial" w:hAnsi="Arial" w:cs="Arial"/>
        </w:rPr>
        <w:t>.</w:t>
      </w:r>
      <w:r w:rsidRPr="00C66F95">
        <w:rPr>
          <w:rFonts w:ascii="Arial" w:hAnsi="Arial" w:cs="Arial"/>
        </w:rPr>
        <w:fldChar w:fldCharType="begin"/>
      </w:r>
      <w:r w:rsidR="00E25B15">
        <w:rPr>
          <w:rFonts w:ascii="Arial" w:hAnsi="Arial" w:cs="Arial"/>
        </w:rPr>
        <w:instrText xml:space="preserve"> ADDIN ZOTERO_ITEM CSL_CITATION {"citationID":"3bh042Oi","properties":{"formattedCitation":"\\super 25\\nosupersub{}","plainCitation":"25","noteIndex":0},"citationItems":[{"id":280,"uris":["http://zotero.org/groups/5496777/items/HLTCS46E"],"itemData":{"id":280,"type":"article-journal","abstract":"Metabolic diseases disproportionately affect people with spinal cord injury (SCI). Increasing energy expenditure and remodeling body composition may offset deleterious consequences of SCI to improve cardiometabolic health. Evidence is emerging that robotic exoskeleton use increases physical activity in SCI, but little is known about its effects on energy expenditure and body composition. This study therefore aimed to evaluate the impact of robotic exoskeleton training on body composition and energy expenditure in adults with SCI. A systematic literature review was performed according to the Preferred Reporting Items for Systematic Review and Meta-Analysis guidelines. Five databases were searched to retrieve studies meeting pre-set eligibility criteria: adults with SCI, interventions evaluating the effects of robotic exoskeleton devices on body composition or energy expenditure. The PEDro scale guided quality assessments with findings described narratively. Of 2163 records, 10 studies were included. Robotic exoskeleton training does not significantly improve energy expenditure compared to other exercise interventions. Significant changes (\n              P\n               &lt; 0.05) in body composition, particularly reduced fat mass, however, were reported. High variability seen with the interventions was coupled with poor quality of the studies. While robotic exoskeleton interventions may propose modest cardiometabolic benefits in adults with SCI, further robust trials in larger samples are needed to strengthen these findings.","container-title":"International Journal of Rehabilitation Research","DOI":"10.1097/MRR.0000000000000626","ISSN":"0342-5282","issue":"2","language":"en","page":"64-74","source":"DOI.org (Crossref)","title":"A systematic review of the effects of robotic exoskeleton training on energy expenditure and body composition in adults with spinal cord injury","volume":"47","author":[{"family":"Rigoli","given":"Alessandra"},{"family":"Francis","given":"Lucinda"},{"family":"Nicholson","given":"Margaret"},{"family":"Weber","given":"Gerard"},{"family":"Redhead","given":"Jason"},{"family":"Iyer","given":"Priya"}],"issued":{"date-parts":[["2024",6]]}}}],"schema":"https://github.com/citation-style-language/schema/raw/master/csl-citation.json"} </w:instrText>
      </w:r>
      <w:r w:rsidRPr="00C66F95">
        <w:rPr>
          <w:rFonts w:ascii="Arial" w:hAnsi="Arial" w:cs="Arial"/>
        </w:rPr>
        <w:fldChar w:fldCharType="separate"/>
      </w:r>
      <w:r w:rsidRPr="00C66F95">
        <w:rPr>
          <w:rFonts w:ascii="Arial" w:hAnsi="Arial" w:cs="Arial"/>
          <w:kern w:val="0"/>
          <w:sz w:val="20"/>
          <w:vertAlign w:val="superscript"/>
        </w:rPr>
        <w:t>25</w:t>
      </w:r>
      <w:r w:rsidRPr="00C66F95">
        <w:rPr>
          <w:rFonts w:ascii="Arial" w:hAnsi="Arial" w:cs="Arial"/>
        </w:rPr>
        <w:fldChar w:fldCharType="end"/>
      </w:r>
      <w:r w:rsidRPr="00C66F95">
        <w:rPr>
          <w:rFonts w:ascii="Arial" w:hAnsi="Arial" w:cs="Arial"/>
        </w:rPr>
        <w:t xml:space="preserve"> </w:t>
      </w:r>
      <w:commentRangeEnd w:id="0"/>
      <w:r w:rsidRPr="00C66F95">
        <w:rPr>
          <w:rStyle w:val="CommentReference"/>
          <w:rFonts w:ascii="Arial" w:hAnsi="Arial" w:cs="Arial"/>
        </w:rPr>
        <w:commentReference w:id="0"/>
      </w:r>
      <w:r w:rsidRPr="00C66F95">
        <w:rPr>
          <w:rFonts w:ascii="Arial" w:hAnsi="Arial" w:cs="Arial"/>
        </w:rPr>
        <w:t>Another review focusing on persons with SCI offered an explanation for the wide range of reported Borg RPE scores; dosage and exposure to the device may influence Borg RPE scores as newness of a device may yield higher Borg RPE scores (</w:t>
      </w:r>
      <w:proofErr w:type="spellStart"/>
      <w:r w:rsidRPr="00C66F95">
        <w:rPr>
          <w:rFonts w:ascii="Arial" w:hAnsi="Arial" w:cs="Arial"/>
        </w:rPr>
        <w:t>i.e</w:t>
      </w:r>
      <w:proofErr w:type="spellEnd"/>
      <w:r w:rsidRPr="00C66F95">
        <w:rPr>
          <w:rFonts w:ascii="Arial" w:hAnsi="Arial" w:cs="Arial"/>
        </w:rPr>
        <w:t xml:space="preserve"> more exertion).</w:t>
      </w:r>
      <w:r w:rsidRPr="00C66F95">
        <w:rPr>
          <w:rFonts w:ascii="Arial" w:hAnsi="Arial" w:cs="Arial"/>
        </w:rPr>
        <w:fldChar w:fldCharType="begin"/>
      </w:r>
      <w:r w:rsidR="00E25B15">
        <w:rPr>
          <w:rFonts w:ascii="Arial" w:hAnsi="Arial" w:cs="Arial"/>
        </w:rPr>
        <w:instrText xml:space="preserve"> ADDIN ZOTERO_ITEM CSL_CITATION {"citationID":"wklEael7","properties":{"formattedCitation":"\\super 26\\nosupersub{}","plainCitation":"26","noteIndex":0},"citationItems":[{"id":282,"uris":["http://zotero.org/groups/5496777/items/NXKA6D4J"],"itemData":{"id":282,"type":"article-journal","abstract":"In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Pr="00C66F95">
        <w:rPr>
          <w:rFonts w:ascii="Arial" w:hAnsi="Arial" w:cs="Arial"/>
        </w:rPr>
        <w:fldChar w:fldCharType="separate"/>
      </w:r>
      <w:r w:rsidRPr="00C66F95">
        <w:rPr>
          <w:rFonts w:ascii="Arial" w:hAnsi="Arial" w:cs="Arial"/>
          <w:kern w:val="0"/>
          <w:vertAlign w:val="superscript"/>
        </w:rPr>
        <w:t>26</w:t>
      </w:r>
      <w:r w:rsidRPr="00C66F95">
        <w:rPr>
          <w:rFonts w:ascii="Arial" w:hAnsi="Arial" w:cs="Arial"/>
        </w:rPr>
        <w:fldChar w:fldCharType="end"/>
      </w:r>
      <w:r w:rsidRPr="00C66F95">
        <w:rPr>
          <w:rFonts w:ascii="Arial" w:hAnsi="Arial" w:cs="Arial"/>
        </w:rPr>
        <w:t xml:space="preserve"> The authors also concluded that most studies generally report a decrease in effort and fatigue after using an exoskeleton.</w:t>
      </w:r>
      <w:r w:rsidRPr="00C66F95">
        <w:rPr>
          <w:rFonts w:ascii="Arial" w:hAnsi="Arial" w:cs="Arial"/>
        </w:rPr>
        <w:fldChar w:fldCharType="begin"/>
      </w:r>
      <w:r w:rsidR="00E25B15">
        <w:rPr>
          <w:rFonts w:ascii="Arial" w:hAnsi="Arial" w:cs="Arial"/>
        </w:rPr>
        <w:instrText xml:space="preserve"> ADDIN ZOTERO_ITEM CSL_CITATION {"citationID":"NnRMbCvd","properties":{"formattedCitation":"\\super 26\\nosupersub{}","plainCitation":"26","noteIndex":0},"citationItems":[{"id":282,"uris":["http://zotero.org/groups/5496777/items/NXKA6D4J"],"itemData":{"id":282,"type":"article-journal","abstract":"In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Pr="00C66F95">
        <w:rPr>
          <w:rFonts w:ascii="Arial" w:hAnsi="Arial" w:cs="Arial"/>
        </w:rPr>
        <w:fldChar w:fldCharType="separate"/>
      </w:r>
      <w:r w:rsidRPr="00C66F95">
        <w:rPr>
          <w:rFonts w:ascii="Arial" w:hAnsi="Arial" w:cs="Arial"/>
          <w:kern w:val="0"/>
          <w:sz w:val="20"/>
          <w:vertAlign w:val="superscript"/>
        </w:rPr>
        <w:t>26</w:t>
      </w:r>
      <w:r w:rsidRPr="00C66F95">
        <w:rPr>
          <w:rFonts w:ascii="Arial" w:hAnsi="Arial" w:cs="Arial"/>
        </w:rPr>
        <w:fldChar w:fldCharType="end"/>
      </w:r>
    </w:p>
    <w:p w14:paraId="6238ED99" w14:textId="11D18044" w:rsidR="00C650E3" w:rsidRPr="00C66F95" w:rsidRDefault="00B1550B" w:rsidP="00C650E3">
      <w:pPr>
        <w:rPr>
          <w:rFonts w:ascii="Arial" w:hAnsi="Arial" w:cs="Arial"/>
          <w:i/>
          <w:iCs/>
          <w:sz w:val="28"/>
          <w:szCs w:val="28"/>
          <w:u w:val="single"/>
        </w:rPr>
      </w:pPr>
      <w:r w:rsidRPr="00C66F95">
        <w:rPr>
          <w:rFonts w:ascii="Arial" w:hAnsi="Arial" w:cs="Arial"/>
          <w:i/>
          <w:iCs/>
          <w:sz w:val="28"/>
          <w:szCs w:val="28"/>
          <w:u w:val="single"/>
        </w:rPr>
        <w:lastRenderedPageBreak/>
        <w:t>Stroke</w:t>
      </w:r>
      <w:r w:rsidR="00C650E3" w:rsidRPr="00C66F95">
        <w:rPr>
          <w:rFonts w:ascii="Arial" w:hAnsi="Arial" w:cs="Arial"/>
          <w:i/>
          <w:iCs/>
          <w:sz w:val="28"/>
          <w:szCs w:val="28"/>
          <w:u w:val="single"/>
        </w:rPr>
        <w:t xml:space="preserve"> (CVA)</w:t>
      </w:r>
    </w:p>
    <w:p w14:paraId="3CFFEF42" w14:textId="0746193B" w:rsidR="00C650E3" w:rsidRPr="00C66F95" w:rsidRDefault="004E5A09" w:rsidP="00C650E3">
      <w:pPr>
        <w:rPr>
          <w:rFonts w:ascii="Arial" w:hAnsi="Arial" w:cs="Arial"/>
        </w:rPr>
      </w:pPr>
      <w:r w:rsidRPr="00C66F95">
        <w:rPr>
          <w:rFonts w:ascii="Arial" w:hAnsi="Arial" w:cs="Arial"/>
        </w:rPr>
        <w:t>There are a few articles that examine exertion in persons post CVA</w:t>
      </w:r>
      <w:r w:rsidR="004B06A6" w:rsidRPr="00C66F95">
        <w:rPr>
          <w:rFonts w:ascii="Arial" w:hAnsi="Arial" w:cs="Arial"/>
        </w:rPr>
        <w:t xml:space="preserve"> and they largely disagree</w:t>
      </w:r>
      <w:r w:rsidRPr="00C66F95">
        <w:rPr>
          <w:rFonts w:ascii="Arial" w:hAnsi="Arial" w:cs="Arial"/>
        </w:rPr>
        <w:t xml:space="preserve">. </w:t>
      </w:r>
      <w:r w:rsidR="00C650E3" w:rsidRPr="00C66F95">
        <w:rPr>
          <w:rFonts w:ascii="Arial" w:hAnsi="Arial" w:cs="Arial"/>
        </w:rPr>
        <w:t xml:space="preserve">A fourteen subject study utilizing several different devices reported an average </w:t>
      </w:r>
      <w:r w:rsidR="003D0E9B" w:rsidRPr="00C66F95">
        <w:rPr>
          <w:rFonts w:ascii="Arial" w:hAnsi="Arial" w:cs="Arial"/>
        </w:rPr>
        <w:t xml:space="preserve">category-ratio </w:t>
      </w:r>
      <w:r w:rsidR="00C650E3" w:rsidRPr="00C66F95">
        <w:rPr>
          <w:rFonts w:ascii="Arial" w:hAnsi="Arial" w:cs="Arial"/>
        </w:rPr>
        <w:t xml:space="preserve">Borg score of 4 </w:t>
      </w:r>
      <w:r w:rsidR="007D04B1" w:rsidRPr="00C66F95">
        <w:rPr>
          <w:rFonts w:ascii="Arial" w:hAnsi="Arial" w:cs="Arial"/>
        </w:rPr>
        <w:t xml:space="preserve">(rated on a scale of 0-10) </w:t>
      </w:r>
      <w:r w:rsidR="00C650E3" w:rsidRPr="00C66F95">
        <w:rPr>
          <w:rFonts w:ascii="Arial" w:hAnsi="Arial" w:cs="Arial"/>
        </w:rPr>
        <w:t>which correlates to “somewhat severe” exertion and thus fairly high intensity exercise.</w:t>
      </w:r>
      <w:r w:rsidR="00C650E3" w:rsidRPr="00C66F95">
        <w:rPr>
          <w:rFonts w:ascii="Arial" w:hAnsi="Arial" w:cs="Arial"/>
        </w:rPr>
        <w:fldChar w:fldCharType="begin"/>
      </w:r>
      <w:r w:rsidR="00E25B15">
        <w:rPr>
          <w:rFonts w:ascii="Arial" w:hAnsi="Arial" w:cs="Arial"/>
        </w:rPr>
        <w:instrText xml:space="preserve"> ADDIN ZOTERO_ITEM CSL_CITATION {"citationID":"w4y1uYNY","properties":{"formattedCitation":"\\super 27\\nosupersub{}","plainCitation":"27","noteIndex":0},"citationItems":[{"id":276,"uris":["http://zotero.org/groups/5496777/items/J7FZ34PJ"],"itemData":{"id":276,"type":"article-journal","abstract":"AbstractBackgroundThere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trial.MethodsA longitudinal, multi-center, single-group study was conducted in four rehabilitation clinics. Patients participated in a high-intensity 4-week technology-assisted trainings consisting of 3 to 5 training days per week and at least 5 training sessions per day with a duration of 45 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manner.ResultsIn total, 14 patients after stroke were included. Participants exercised between 12 and 21 days and received between 28 and 82 (mean 46 ± 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patients.ConclusionsHighly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disorders.Trial registrationClinicalTrials.govIdentifier: NCT03641651 at August 31st 2018","container-title":"Pilot and Feasibility Studies","DOI":"10.1186/s40814-022-01086-0","ISSN":"2055-5784","issue":"1","journalAbbreviation":"Pilot Feasibility Stud","language":"en","license":"https://creativecommons.org/licenses/by/4.0","note":"publisher: Springer Science and Business Media LLC","source":"Crossref","title":"Feasibility and cost description of highly intensive rehabilitation involving new technologies in patients with post-acute stroke—a trial of the Swiss RehabTech Initiative","URL":"https://pilotfeasibilitystudies.biomedcentral.com/articles/10.1186/s40814-022-01086-0","volume":"8","author":[{"family":"Schuster-Amft","given":"Corina"},{"family":"Kool","given":"Jan"},{"family":"Möller","given":"J.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P."},{"family":"Rosemeier","given":"Heike"}],"accessed":{"date-parts":[["2024",9,17]]},"issued":{"date-parts":[["2022",12]]}}}],"schema":"https://github.com/citation-style-language/schema/raw/master/csl-citation.json"} </w:instrText>
      </w:r>
      <w:r w:rsidR="00C650E3" w:rsidRPr="00C66F95">
        <w:rPr>
          <w:rFonts w:ascii="Arial" w:hAnsi="Arial" w:cs="Arial"/>
        </w:rPr>
        <w:fldChar w:fldCharType="separate"/>
      </w:r>
      <w:r w:rsidR="00534362" w:rsidRPr="00C66F95">
        <w:rPr>
          <w:rFonts w:ascii="Arial" w:hAnsi="Arial" w:cs="Arial"/>
          <w:kern w:val="0"/>
          <w:sz w:val="20"/>
          <w:vertAlign w:val="superscript"/>
        </w:rPr>
        <w:t>27</w:t>
      </w:r>
      <w:r w:rsidR="00C650E3" w:rsidRPr="00C66F95">
        <w:rPr>
          <w:rFonts w:ascii="Arial" w:hAnsi="Arial" w:cs="Arial"/>
        </w:rPr>
        <w:fldChar w:fldCharType="end"/>
      </w:r>
      <w:r w:rsidR="00C650E3" w:rsidRPr="00C66F95">
        <w:rPr>
          <w:rFonts w:ascii="Arial" w:hAnsi="Arial" w:cs="Arial"/>
        </w:rPr>
        <w:t xml:space="preserve"> In contrast, a twenty-six subject Ekso study in persons with CVA noted that users experienced “light” exertion while using the device, which the authors conclude indicates that the Ekso is less tiring than overground walking and feasible to use in persons with severe functional deficits in therapy.</w:t>
      </w:r>
      <w:r w:rsidR="00C650E3" w:rsidRPr="00C66F95">
        <w:rPr>
          <w:rFonts w:ascii="Arial" w:hAnsi="Arial" w:cs="Arial"/>
        </w:rPr>
        <w:fldChar w:fldCharType="begin"/>
      </w:r>
      <w:r w:rsidR="00E25B15">
        <w:rPr>
          <w:rFonts w:ascii="Arial" w:hAnsi="Arial" w:cs="Arial"/>
        </w:rPr>
        <w:instrText xml:space="preserve"> ADDIN ZOTERO_ITEM CSL_CITATION {"citationID":"IxvbKKav","properties":{"formattedCitation":"\\super 28\\nosupersub{}","plainCitation":"28","noteIndex":0},"citationItems":[{"id":80,"uris":["http://zotero.org/groups/5496777/items/F2DABFIF"],"itemData":{"id":80,"type":"article-journal","container-title":"Disability and Rehabilitation: Assistive Technology","DOI":"10.1080/17483107.2020.1800110","ISSN":"1748-3107, 1748-3115","issue":"4","journalAbbreviation":"Disability and Rehabilitation: Assistive Technology","language":"en","page":"473-479","source":"DOI.org (Crossref)","title":"Implementing the exoskeleton Ekso GT &lt;sup&gt;TM&lt;/sup&gt; for gait rehabilitation in a stroke unit – feasibility, functional benefits and patient experiences","volume":"17","author":[{"family":"Høyer","given":"Ellen"},{"family":"Opheim","given":"Arve"},{"family":"Jørgensen","given":"Vivien"}],"issued":{"date-parts":[["2022",5,19]]}}}],"schema":"https://github.com/citation-style-language/schema/raw/master/csl-citation.json"} </w:instrText>
      </w:r>
      <w:r w:rsidR="00C650E3" w:rsidRPr="00C66F95">
        <w:rPr>
          <w:rFonts w:ascii="Arial" w:hAnsi="Arial" w:cs="Arial"/>
        </w:rPr>
        <w:fldChar w:fldCharType="separate"/>
      </w:r>
      <w:r w:rsidR="00534362" w:rsidRPr="00C66F95">
        <w:rPr>
          <w:rFonts w:ascii="Arial" w:hAnsi="Arial" w:cs="Arial"/>
          <w:kern w:val="0"/>
          <w:sz w:val="20"/>
          <w:vertAlign w:val="superscript"/>
        </w:rPr>
        <w:t>28</w:t>
      </w:r>
      <w:r w:rsidR="00C650E3" w:rsidRPr="00C66F95">
        <w:rPr>
          <w:rFonts w:ascii="Arial" w:hAnsi="Arial" w:cs="Arial"/>
        </w:rPr>
        <w:fldChar w:fldCharType="end"/>
      </w:r>
      <w:r w:rsidR="00C650E3" w:rsidRPr="00C66F95">
        <w:rPr>
          <w:rFonts w:ascii="Arial" w:hAnsi="Arial" w:cs="Arial"/>
        </w:rPr>
        <w:t xml:space="preserve"> Another Ekso study that compared able-bodied individuals to those with CVA concluded that the physical training intensity associated with device usage may not be high enough, however, this could also lead one to infer that the device is easy to use which is also important.</w:t>
      </w:r>
      <w:r w:rsidR="00C650E3" w:rsidRPr="00C66F95">
        <w:rPr>
          <w:rFonts w:ascii="Arial" w:hAnsi="Arial" w:cs="Arial"/>
        </w:rPr>
        <w:fldChar w:fldCharType="begin"/>
      </w:r>
      <w:r w:rsidR="00E25B15">
        <w:rPr>
          <w:rFonts w:ascii="Arial" w:hAnsi="Arial" w:cs="Arial"/>
        </w:rPr>
        <w:instrText xml:space="preserve"> ADDIN ZOTERO_ITEM CSL_CITATION {"citationID":"wCCVfnet","properties":{"formattedCitation":"\\super 29\\nosupersub{}","plainCitation":"29","noteIndex":0},"citationItems":[{"id":278,"uris":["http://zotero.org/groups/5496777/items/7PJ8U6FF"],"itemData":{"id":278,"type":"article-journal","abstract":"Abstract                                 Objective. Powered exoskeletons have been used to help persons with gait impairment regain some walking ability. However, little is known about its impact on neuromuscular coordination in persons with stroke. The objective of this study is to investigate how a powered exoskeleton could affect the neuromuscular coordination of persons with post-stroke hemiparesis.                                 Approach. Eleven able-bodied subjects and ten stroke subjects participated in a single-visit treadmill walking assessment, in which their motion and lower-limb muscle activities were captured. By comparing spatiotemporal parameters, kinematics, and muscle synergy pattern between two groups, we characterized the normal gait pattern and the post-stroke motor deficits. Five eligible stroke subjects received exoskeleton-assisted gait trainings and walking assessments were conducted pre-intervention (Pre) and post-intervention (Post), without (WO) and with (WT) the exoskeleton. We compared their gait performance between (a) Pre and Post to investigate the effect of exoskeleton-assisted gait training and, (b) WO and WT the exoskeleton to investigate the effect of exoskeleton wearing on stroke subjects.                                 Main results. While four distinct motor modules were needed to describe lower-extremity activities during stead-speed walking among able-bodied subjects, three modules were sufficient for the paretic leg from the stroke subjects. Muscle coordination complexity, module composition and activation timing were preserved after the training, indicating the intervention did not significantly change the neuromuscular coordination. In contrast, walking WT the exoskeleton altered the stroke subjects’ synergy pattern, especially on the paretic side. The changes were dominated by the activation profile modulation towards the normal pattern observed from the able-bodied group.                                 Significance. This study gave us some critical insight into how a powered exoskeleton affects the stroke subjects’ neuromuscular coordination during gait and demonstrated the potential to use muscle synergy as a method to evaluate the effect of the exoskeleton training.               This study was registered at ClinicalTrials.gov (identifier: NCT03057652).","container-title":"Journal of Neural Engineering","DOI":"10.1088/1741-2552/abf0d5","ISSN":"1741-2560, 1741-2552","issue":"4","journalAbbreviation":"J. Neural Eng.","license":"http://creativecommons.org/licenses/by/4.0","note":"publisher: IOP Publishing","page":"046039","source":"Crossref","title":"Effects of an exoskeleton-assisted gait training on post-stroke lower-limb muscle coordination","volume":"18","author":[{"family":"Zhu","given":"Fangshi"},{"family":"Kern","given":"Marcie"},{"family":"Fowkes","given":"Erin"},{"family":"Afzal","given":"Taimoor"},{"family":"Contreras-Vidal","given":"Jose-Luis"},{"family":"Francisco","given":"Gerard E"},{"family":"Chang","given":"Shuo-Hsiu"}],"issued":{"date-parts":[["2021",8,1]]}}}],"schema":"https://github.com/citation-style-language/schema/raw/master/csl-citation.json"} </w:instrText>
      </w:r>
      <w:r w:rsidR="00C650E3" w:rsidRPr="00C66F95">
        <w:rPr>
          <w:rFonts w:ascii="Arial" w:hAnsi="Arial" w:cs="Arial"/>
        </w:rPr>
        <w:fldChar w:fldCharType="separate"/>
      </w:r>
      <w:r w:rsidR="00534362" w:rsidRPr="00C66F95">
        <w:rPr>
          <w:rFonts w:ascii="Arial" w:hAnsi="Arial" w:cs="Arial"/>
          <w:kern w:val="0"/>
          <w:sz w:val="20"/>
          <w:vertAlign w:val="superscript"/>
        </w:rPr>
        <w:t>29</w:t>
      </w:r>
      <w:r w:rsidR="00C650E3" w:rsidRPr="00C66F95">
        <w:rPr>
          <w:rFonts w:ascii="Arial" w:hAnsi="Arial" w:cs="Arial"/>
        </w:rPr>
        <w:fldChar w:fldCharType="end"/>
      </w:r>
    </w:p>
    <w:p w14:paraId="418A874D" w14:textId="587FB928" w:rsidR="00C650E3" w:rsidRPr="00C66F95" w:rsidRDefault="00C650E3" w:rsidP="00C650E3">
      <w:pPr>
        <w:rPr>
          <w:rFonts w:ascii="Arial" w:hAnsi="Arial" w:cs="Arial"/>
          <w:i/>
          <w:iCs/>
          <w:sz w:val="28"/>
          <w:szCs w:val="28"/>
          <w:u w:val="single"/>
        </w:rPr>
      </w:pPr>
      <w:r w:rsidRPr="00C66F95">
        <w:rPr>
          <w:rFonts w:ascii="Arial" w:hAnsi="Arial" w:cs="Arial"/>
          <w:i/>
          <w:iCs/>
          <w:sz w:val="28"/>
          <w:szCs w:val="28"/>
          <w:u w:val="single"/>
        </w:rPr>
        <w:t>Multiple Sclerosis</w:t>
      </w:r>
      <w:r w:rsidR="00F746C5" w:rsidRPr="00C66F95">
        <w:rPr>
          <w:rFonts w:ascii="Arial" w:hAnsi="Arial" w:cs="Arial"/>
          <w:i/>
          <w:iCs/>
          <w:sz w:val="28"/>
          <w:szCs w:val="28"/>
          <w:u w:val="single"/>
        </w:rPr>
        <w:t xml:space="preserve"> (MS)</w:t>
      </w:r>
    </w:p>
    <w:p w14:paraId="34A5AC44" w14:textId="1AA97ADD" w:rsidR="005B1DA8" w:rsidRPr="00C66F95" w:rsidRDefault="00F746C5" w:rsidP="00C650E3">
      <w:pPr>
        <w:rPr>
          <w:rFonts w:ascii="Arial" w:hAnsi="Arial" w:cs="Arial"/>
        </w:rPr>
      </w:pPr>
      <w:r w:rsidRPr="00C66F95">
        <w:rPr>
          <w:rFonts w:ascii="Arial" w:hAnsi="Arial" w:cs="Arial"/>
        </w:rPr>
        <w:t xml:space="preserve">Fatigue and exertion </w:t>
      </w:r>
      <w:r w:rsidR="000A430F" w:rsidRPr="00C66F95">
        <w:rPr>
          <w:rFonts w:ascii="Arial" w:hAnsi="Arial" w:cs="Arial"/>
        </w:rPr>
        <w:t xml:space="preserve">are </w:t>
      </w:r>
      <w:r w:rsidRPr="00C66F95">
        <w:rPr>
          <w:rFonts w:ascii="Arial" w:hAnsi="Arial" w:cs="Arial"/>
        </w:rPr>
        <w:t xml:space="preserve">very important </w:t>
      </w:r>
      <w:proofErr w:type="gramStart"/>
      <w:r w:rsidRPr="00C66F95">
        <w:rPr>
          <w:rFonts w:ascii="Arial" w:hAnsi="Arial" w:cs="Arial"/>
        </w:rPr>
        <w:t>outcome</w:t>
      </w:r>
      <w:proofErr w:type="gramEnd"/>
      <w:r w:rsidRPr="00C66F95">
        <w:rPr>
          <w:rFonts w:ascii="Arial" w:hAnsi="Arial" w:cs="Arial"/>
        </w:rPr>
        <w:t xml:space="preserve"> to examine in persons with MS due to </w:t>
      </w:r>
      <w:r w:rsidR="009E1390" w:rsidRPr="00C66F95">
        <w:rPr>
          <w:rFonts w:ascii="Arial" w:hAnsi="Arial" w:cs="Arial"/>
        </w:rPr>
        <w:t xml:space="preserve">the </w:t>
      </w:r>
      <w:r w:rsidR="0067542D" w:rsidRPr="00C66F95">
        <w:rPr>
          <w:rFonts w:ascii="Arial" w:hAnsi="Arial" w:cs="Arial"/>
        </w:rPr>
        <w:t>nature</w:t>
      </w:r>
      <w:r w:rsidR="009E1390" w:rsidRPr="00C66F95">
        <w:rPr>
          <w:rFonts w:ascii="Arial" w:hAnsi="Arial" w:cs="Arial"/>
        </w:rPr>
        <w:t xml:space="preserve"> of the disease. </w:t>
      </w:r>
      <w:r w:rsidR="00C650E3" w:rsidRPr="00C66F95">
        <w:rPr>
          <w:rFonts w:ascii="Arial" w:hAnsi="Arial" w:cs="Arial"/>
        </w:rPr>
        <w:t>A 36 subject study in persons with Multiple Sclerosis compared Ekso use to conventional therapy and found that individuals in the Ekso group maintained their 10 meter walk test (10MWT) speeds in addition to improving their TUG test scores without increasing fatigue as measured by the Modified Fatigue Impact Scale.</w:t>
      </w:r>
      <w:r w:rsidR="009E4DB3" w:rsidRPr="00C66F95">
        <w:rPr>
          <w:rFonts w:ascii="Arial" w:hAnsi="Arial" w:cs="Arial"/>
        </w:rPr>
        <w:fldChar w:fldCharType="begin"/>
      </w:r>
      <w:r w:rsidR="00E25B15">
        <w:rPr>
          <w:rFonts w:ascii="Arial" w:hAnsi="Arial" w:cs="Arial"/>
        </w:rPr>
        <w:instrText xml:space="preserve"> ADDIN ZOTERO_ITEM CSL_CITATION {"citationID":"eq46vR3r","properties":{"formattedCitation":"\\super 30\\nosupersub{}","plainCitation":"30","noteIndex":0},"citationItems":[{"id":279,"uris":["http://zotero.org/groups/5496777/items/VBBGFPDM"],"itemData":{"id":279,"type":"article-journal","container-title":"Archives of Physical Medicine and Rehabilitation","DOI":"10.1016/j.apmr.2020.12.002","ISSN":"00039993","issue":"5","journalAbbreviation":"Archives of Physical Medicine and Rehabilitation","language":"en","page":"932-939","source":"DOI.org (Crossref)","title":"Overground Robotic Program Preserves Gait in Individuals With Multiple Sclerosis and Moderate to Severe Impairments: A Randomized Controlled Trial","title-short":"Overground Robotic Program Preserves Gait in Individuals With Multiple Sclerosis and Moderate to Severe Impairments","volume":"102","author":[{"family":"Berriozabalgoitia","given":"Rakel"},{"family":"Bidaurrazaga-Letona","given":"Iraia"},{"family":"Otxoa","given":"Erika"},{"family":"Urquiza","given":"Miriam"},{"family":"Irazusta","given":"Jon"},{"family":"Rodriguez-Larrad","given":"Ana"}],"issued":{"date-parts":[["2021",5]]}}}],"schema":"https://github.com/citation-style-language/schema/raw/master/csl-citation.json"} </w:instrText>
      </w:r>
      <w:r w:rsidR="009E4DB3" w:rsidRPr="00C66F95">
        <w:rPr>
          <w:rFonts w:ascii="Arial" w:hAnsi="Arial" w:cs="Arial"/>
        </w:rPr>
        <w:fldChar w:fldCharType="separate"/>
      </w:r>
      <w:r w:rsidR="00534362" w:rsidRPr="00C66F95">
        <w:rPr>
          <w:rFonts w:ascii="Arial" w:hAnsi="Arial" w:cs="Arial"/>
          <w:kern w:val="0"/>
          <w:vertAlign w:val="superscript"/>
        </w:rPr>
        <w:t>30</w:t>
      </w:r>
      <w:r w:rsidR="009E4DB3" w:rsidRPr="00C66F95">
        <w:rPr>
          <w:rFonts w:ascii="Arial" w:hAnsi="Arial" w:cs="Arial"/>
        </w:rPr>
        <w:fldChar w:fldCharType="end"/>
      </w:r>
      <w:r w:rsidR="00C650E3" w:rsidRPr="00C66F95">
        <w:rPr>
          <w:rFonts w:ascii="Arial" w:hAnsi="Arial" w:cs="Arial"/>
        </w:rPr>
        <w:t xml:space="preserve"> The conventional therapy group had slower 10MWT times and reduced fatigue.</w:t>
      </w:r>
      <w:r w:rsidR="00C650E3" w:rsidRPr="00C66F95">
        <w:rPr>
          <w:rFonts w:ascii="Arial" w:hAnsi="Arial" w:cs="Arial"/>
        </w:rPr>
        <w:fldChar w:fldCharType="begin"/>
      </w:r>
      <w:r w:rsidR="00E25B15">
        <w:rPr>
          <w:rFonts w:ascii="Arial" w:hAnsi="Arial" w:cs="Arial"/>
        </w:rPr>
        <w:instrText xml:space="preserve"> ADDIN ZOTERO_ITEM CSL_CITATION {"citationID":"LPR9mOXg","properties":{"formattedCitation":"\\super 30\\nosupersub{}","plainCitation":"30","noteIndex":0},"citationItems":[{"id":279,"uris":["http://zotero.org/groups/5496777/items/VBBGFPDM"],"itemData":{"id":279,"type":"article-journal","container-title":"Archives of Physical Medicine and Rehabilitation","DOI":"10.1016/j.apmr.2020.12.002","ISSN":"00039993","issue":"5","journalAbbreviation":"Archives of Physical Medicine and Rehabilitation","language":"en","page":"932-939","source":"DOI.org (Crossref)","title":"Overground Robotic Program Preserves Gait in Individuals With Multiple Sclerosis and Moderate to Severe Impairments: A Randomized Controlled Trial","title-short":"Overground Robotic Program Preserves Gait in Individuals With Multiple Sclerosis and Moderate to Severe Impairments","volume":"102","author":[{"family":"Berriozabalgoitia","given":"Rakel"},{"family":"Bidaurrazaga-Letona","given":"Iraia"},{"family":"Otxoa","given":"Erika"},{"family":"Urquiza","given":"Miriam"},{"family":"Irazusta","given":"Jon"},{"family":"Rodriguez-Larrad","given":"Ana"}],"issued":{"date-parts":[["2021",5]]}}}],"schema":"https://github.com/citation-style-language/schema/raw/master/csl-citation.json"} </w:instrText>
      </w:r>
      <w:r w:rsidR="00C650E3" w:rsidRPr="00C66F95">
        <w:rPr>
          <w:rFonts w:ascii="Arial" w:hAnsi="Arial" w:cs="Arial"/>
        </w:rPr>
        <w:fldChar w:fldCharType="separate"/>
      </w:r>
      <w:r w:rsidR="00534362" w:rsidRPr="00C66F95">
        <w:rPr>
          <w:rFonts w:ascii="Arial" w:hAnsi="Arial" w:cs="Arial"/>
          <w:kern w:val="0"/>
          <w:sz w:val="20"/>
          <w:vertAlign w:val="superscript"/>
        </w:rPr>
        <w:t>30</w:t>
      </w:r>
      <w:r w:rsidR="00C650E3" w:rsidRPr="00C66F95">
        <w:rPr>
          <w:rFonts w:ascii="Arial" w:hAnsi="Arial" w:cs="Arial"/>
        </w:rPr>
        <w:fldChar w:fldCharType="end"/>
      </w:r>
      <w:r w:rsidR="00D10A92" w:rsidRPr="00C66F95">
        <w:rPr>
          <w:rFonts w:ascii="Arial" w:hAnsi="Arial" w:cs="Arial"/>
        </w:rPr>
        <w:t xml:space="preserve"> A single subject MS case study using the Ekso reported a decrease in the shortened Modified Fatigue Impact Scale (</w:t>
      </w:r>
      <w:proofErr w:type="spellStart"/>
      <w:r w:rsidR="00D10A92" w:rsidRPr="00C66F95">
        <w:rPr>
          <w:rFonts w:ascii="Arial" w:hAnsi="Arial" w:cs="Arial"/>
        </w:rPr>
        <w:t>sMFIS</w:t>
      </w:r>
      <w:proofErr w:type="spellEnd"/>
      <w:r w:rsidR="00D10A92" w:rsidRPr="00C66F95">
        <w:rPr>
          <w:rFonts w:ascii="Arial" w:hAnsi="Arial" w:cs="Arial"/>
        </w:rPr>
        <w:t xml:space="preserve">) from 11 </w:t>
      </w:r>
      <w:r w:rsidR="000D135E" w:rsidRPr="00C66F95">
        <w:rPr>
          <w:rFonts w:ascii="Arial" w:hAnsi="Arial" w:cs="Arial"/>
        </w:rPr>
        <w:t>at baseline</w:t>
      </w:r>
      <w:r w:rsidR="00D10A92" w:rsidRPr="00C66F95">
        <w:rPr>
          <w:rFonts w:ascii="Arial" w:hAnsi="Arial" w:cs="Arial"/>
        </w:rPr>
        <w:t xml:space="preserve"> to 10 post-Ekso therapy, where scores range from 0-20 with higher numbers indicating greater fatigue.</w:t>
      </w:r>
      <w:r w:rsidR="00D10A92" w:rsidRPr="00C66F95">
        <w:rPr>
          <w:rFonts w:ascii="Arial" w:hAnsi="Arial" w:cs="Arial"/>
        </w:rPr>
        <w:fldChar w:fldCharType="begin"/>
      </w:r>
      <w:r w:rsidR="00E25B15">
        <w:rPr>
          <w:rFonts w:ascii="Arial" w:hAnsi="Arial" w:cs="Arial"/>
        </w:rPr>
        <w:instrText xml:space="preserve"> ADDIN ZOTERO_ITEM CSL_CITATION {"citationID":"2PXa0Z5A","properties":{"formattedCitation":"\\super 31\\nosupersub{}","plainCitation":"31","noteIndex":0},"citationItems":[{"id":27,"uris":["http://zotero.org/groups/5496777/items/AZV3BR2X"],"itemData":{"id":27,"type":"article-journal","abstract":"Wearable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(Houndmills, Basingstoke, England)","DOI":"10.1177/1352458520943080","ISSN":"1477-0970","issue":"3","journalAbbreviation":"Mult Scler","language":"eng","note":"PMID: 32931376","page":"483-487","source":"PubMed","title":"Enhancing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D10A92" w:rsidRPr="00C66F95">
        <w:rPr>
          <w:rFonts w:ascii="Arial" w:hAnsi="Arial" w:cs="Arial"/>
        </w:rPr>
        <w:fldChar w:fldCharType="separate"/>
      </w:r>
      <w:r w:rsidR="00534362" w:rsidRPr="00C66F95">
        <w:rPr>
          <w:rFonts w:ascii="Arial" w:hAnsi="Arial" w:cs="Arial"/>
          <w:kern w:val="0"/>
          <w:vertAlign w:val="superscript"/>
        </w:rPr>
        <w:t>31</w:t>
      </w:r>
      <w:r w:rsidR="00D10A92" w:rsidRPr="00C66F95">
        <w:rPr>
          <w:rFonts w:ascii="Arial" w:hAnsi="Arial" w:cs="Arial"/>
        </w:rPr>
        <w:fldChar w:fldCharType="end"/>
      </w:r>
      <w:r w:rsidR="00C650E3" w:rsidRPr="00C66F95">
        <w:rPr>
          <w:rFonts w:ascii="Arial" w:hAnsi="Arial" w:cs="Arial"/>
        </w:rPr>
        <w:t xml:space="preserve"> </w:t>
      </w:r>
      <w:r w:rsidR="002C39EC" w:rsidRPr="00C66F95">
        <w:rPr>
          <w:rFonts w:ascii="Arial" w:hAnsi="Arial" w:cs="Arial"/>
        </w:rPr>
        <w:t>The Fatigue Severity Scale (FSS), which rates fatigue on a scale of 1-7 where higher scores indicate greater fatigue, was used to assess fatigability in 14 persons with Multiple Sclerosis in an Ekso study.</w:t>
      </w:r>
      <w:r w:rsidR="002C39EC" w:rsidRPr="00C66F95">
        <w:rPr>
          <w:rFonts w:ascii="Arial" w:hAnsi="Arial" w:cs="Arial"/>
        </w:rPr>
        <w:fldChar w:fldCharType="begin"/>
      </w:r>
      <w:r w:rsidR="00E25B15">
        <w:rPr>
          <w:rFonts w:ascii="Arial" w:hAnsi="Arial" w:cs="Arial"/>
        </w:rPr>
        <w:instrText xml:space="preserve"> ADDIN ZOTERO_ITEM CSL_CITATION {"citationID":"7Op5CnXx","properties":{"formattedCitation":"\\super 32\\nosupersub{}","plainCitation":"32","noteIndex":0},"citationItems":[{"id":40,"uris":["http://zotero.org/groups/5496777/items/23TZ8SPZ"],"itemData":{"id":40,"type":"article-journal","abstract":"OBJECTIVE: To assess effects of 15 exoskeleton-assisted gait training sessions, reflected by the muscle strength of the lower limbs and by walking speed immediately after the training sessions and at the 6-week follow-up.\nDESIGN: Single-group longitudinal preliminary study.\nSETTING: Individuals with multiple sclerosis (MS) at a hospital neurology ward.\nPARTICIPANTS: Participants (N=14) included women and men aged from 36-61 years, with Expanded Disability Status Scale scores from 5.0-6.5.\nINTERVENTIONS: Exoskeleton-assisted walk training.\nMAIN OUTCOME MEASURES: Primary outcomes included dynamometric knee extensor and flexor strength (Biodex Pro4), postural balance, and center of pressure displacements (Zebris FMD-S). Secondary outcomes included walking speed measured with the timed 25-foot walk test and fatigue (Fatigue Severity Scale). Assessments were performed 4 times, that is, prior to the start of the program (T0), at the end of the physiotherapy without an exoskeleton (T1), at the end of the exoskeleton-assisted training (T2), and at 6-week follow-up (T3).\nRESULTS: At the end of exoskeleton-assisted gait training there was a statistically significant improvement in peak torque of knee extensor muscles compared with the period of exercise without an exoskeleton. No statistically significant change was identified in the value of peak torque of knee flexors at T1. Likewise, the assessment at T2 showed the change in peak torque of knee flexors was not significant. The participants presented significantly faster walking speed after exoskeleton-assisted gait training compared with T0 and T1. No improvement was found in body balance. The subjects reported lower fatigue after exoskeleton-assisted gait training; however, the differences between the assessments at T1 and T0 as well as at T2 and T1 were statistically insignificant.\nCONCLUSIONS: Individuals with MS and severe gait impairment participating in exoskeleton-assisted gait training achieved significant improvement in lower-limb muscle strength and increase in walking speed, yet the effect was not long-lasting.","container-title":"Archives of Physical Medicine and Rehabilitation","DOI":"10.1016/j.apmr.2020.10.122","ISSN":"1532-821X","issue":"2","journalAbbreviation":"Arch Phys Med Rehabil","language":"eng","note":"PMID: 33181115","page":"175-184","source":"PubMed","title":"Effects of Robotic Exoskeleton-Aided Gait Training in the Strength, Body Balance, and Walking Speed in Individuals With Multiple Sclerosis: A Single-Group Preliminary Study","title-short":"Effects of Robotic Exoskeleton-Aided Gait Training in the Strength, Body Balance, and Walking Speed in Individuals With Multiple Sclerosis","volume":"102","author":[{"family":"Drużbicki","given":"Mariusz"},{"family":"Guzik","given":"Agnieszka"},{"family":"Przysada","given":"Grzegorz"},{"family":"Phd","given":"Lidia Perenc"},{"family":"Brzozowska-Magoń","given":"Agnieszka"},{"family":"Cygoń","given":"Krzysztof"},{"family":"Boczula","given":"Grzegorz"},{"family":"Bartosik-Psujek","given":"Halina"}],"issued":{"date-parts":[["2021",2]]}}}],"schema":"https://github.com/citation-style-language/schema/raw/master/csl-citation.json"} </w:instrText>
      </w:r>
      <w:r w:rsidR="002C39EC" w:rsidRPr="00C66F95">
        <w:rPr>
          <w:rFonts w:ascii="Arial" w:hAnsi="Arial" w:cs="Arial"/>
        </w:rPr>
        <w:fldChar w:fldCharType="separate"/>
      </w:r>
      <w:r w:rsidR="00534362" w:rsidRPr="00C66F95">
        <w:rPr>
          <w:rFonts w:ascii="Arial" w:hAnsi="Arial" w:cs="Arial"/>
          <w:kern w:val="0"/>
          <w:vertAlign w:val="superscript"/>
        </w:rPr>
        <w:t>32</w:t>
      </w:r>
      <w:r w:rsidR="002C39EC" w:rsidRPr="00C66F95">
        <w:rPr>
          <w:rFonts w:ascii="Arial" w:hAnsi="Arial" w:cs="Arial"/>
        </w:rPr>
        <w:fldChar w:fldCharType="end"/>
      </w:r>
      <w:r w:rsidR="002C39EC" w:rsidRPr="00C66F95">
        <w:rPr>
          <w:rFonts w:ascii="Arial" w:hAnsi="Arial" w:cs="Arial"/>
        </w:rPr>
        <w:t xml:space="preserve"> This study reported FSS scores of 5.01 at the start of the study, 4.89 at the end of the therapy portion without the device, and 4.37 at the end of the Ekso training part of the study.</w:t>
      </w:r>
      <w:r w:rsidR="002C39EC" w:rsidRPr="00C66F95">
        <w:rPr>
          <w:rFonts w:ascii="Arial" w:hAnsi="Arial" w:cs="Arial"/>
        </w:rPr>
        <w:fldChar w:fldCharType="begin"/>
      </w:r>
      <w:r w:rsidR="00E25B15">
        <w:rPr>
          <w:rFonts w:ascii="Arial" w:hAnsi="Arial" w:cs="Arial"/>
        </w:rPr>
        <w:instrText xml:space="preserve"> ADDIN ZOTERO_ITEM CSL_CITATION {"citationID":"LkVdN3Fr","properties":{"formattedCitation":"\\super 32\\nosupersub{}","plainCitation":"32","noteIndex":0},"citationItems":[{"id":40,"uris":["http://zotero.org/groups/5496777/items/23TZ8SPZ"],"itemData":{"id":40,"type":"article-journal","abstract":"OBJECTIVE: To assess effects of 15 exoskeleton-assisted gait training sessions, reflected by the muscle strength of the lower limbs and by walking speed immediately after the training sessions and at the 6-week follow-up.\nDESIGN: Single-group longitudinal preliminary study.\nSETTING: Individuals with multiple sclerosis (MS) at a hospital neurology ward.\nPARTICIPANTS: Participants (N=14) included women and men aged from 36-61 years, with Expanded Disability Status Scale scores from 5.0-6.5.\nINTERVENTIONS: Exoskeleton-assisted walk training.\nMAIN OUTCOME MEASURES: Primary outcomes included dynamometric knee extensor and flexor strength (Biodex Pro4), postural balance, and center of pressure displacements (Zebris FMD-S). Secondary outcomes included walking speed measured with the timed 25-foot walk test and fatigue (Fatigue Severity Scale). Assessments were performed 4 times, that is, prior to the start of the program (T0), at the end of the physiotherapy without an exoskeleton (T1), at the end of the exoskeleton-assisted training (T2), and at 6-week follow-up (T3).\nRESULTS: At the end of exoskeleton-assisted gait training there was a statistically significant improvement in peak torque of knee extensor muscles compared with the period of exercise without an exoskeleton. No statistically significant change was identified in the value of peak torque of knee flexors at T1. Likewise, the assessment at T2 showed the change in peak torque of knee flexors was not significant. The participants presented significantly faster walking speed after exoskeleton-assisted gait training compared with T0 and T1. No improvement was found in body balance. The subjects reported lower fatigue after exoskeleton-assisted gait training; however, the differences between the assessments at T1 and T0 as well as at T2 and T1 were statistically insignificant.\nCONCLUSIONS: Individuals with MS and severe gait impairment participating in exoskeleton-assisted gait training achieved significant improvement in lower-limb muscle strength and increase in walking speed, yet the effect was not long-lasting.","container-title":"Archives of Physical Medicine and Rehabilitation","DOI":"10.1016/j.apmr.2020.10.122","ISSN":"1532-821X","issue":"2","journalAbbreviation":"Arch Phys Med Rehabil","language":"eng","note":"PMID: 33181115","page":"175-184","source":"PubMed","title":"Effects of Robotic Exoskeleton-Aided Gait Training in the Strength, Body Balance, and Walking Speed in Individuals With Multiple Sclerosis: A Single-Group Preliminary Study","title-short":"Effects of Robotic Exoskeleton-Aided Gait Training in the Strength, Body Balance, and Walking Speed in Individuals With Multiple Sclerosis","volume":"102","author":[{"family":"Drużbicki","given":"Mariusz"},{"family":"Guzik","given":"Agnieszka"},{"family":"Przysada","given":"Grzegorz"},{"family":"Phd","given":"Lidia Perenc"},{"family":"Brzozowska-Magoń","given":"Agnieszka"},{"family":"Cygoń","given":"Krzysztof"},{"family":"Boczula","given":"Grzegorz"},{"family":"Bartosik-Psujek","given":"Halina"}],"issued":{"date-parts":[["2021",2]]}}}],"schema":"https://github.com/citation-style-language/schema/raw/master/csl-citation.json"} </w:instrText>
      </w:r>
      <w:r w:rsidR="002C39EC" w:rsidRPr="00C66F95">
        <w:rPr>
          <w:rFonts w:ascii="Arial" w:hAnsi="Arial" w:cs="Arial"/>
        </w:rPr>
        <w:fldChar w:fldCharType="separate"/>
      </w:r>
      <w:r w:rsidR="00534362" w:rsidRPr="00C66F95">
        <w:rPr>
          <w:rFonts w:ascii="Arial" w:hAnsi="Arial" w:cs="Arial"/>
          <w:kern w:val="0"/>
          <w:vertAlign w:val="superscript"/>
        </w:rPr>
        <w:t>32</w:t>
      </w:r>
      <w:r w:rsidR="002C39EC" w:rsidRPr="00C66F95">
        <w:rPr>
          <w:rFonts w:ascii="Arial" w:hAnsi="Arial" w:cs="Arial"/>
        </w:rPr>
        <w:fldChar w:fldCharType="end"/>
      </w:r>
      <w:r w:rsidR="002C39EC" w:rsidRPr="00C66F95">
        <w:rPr>
          <w:rFonts w:ascii="Arial" w:hAnsi="Arial" w:cs="Arial"/>
        </w:rPr>
        <w:t xml:space="preserve"> A single subject case study where an individual with Multiple Sclerosis used the Ekso noted a decrease in fatigue from 11 at the start of the study to 10 at the end of the study, as measured by the shortened Modified Fatigue Impact Scale (</w:t>
      </w:r>
      <w:proofErr w:type="spellStart"/>
      <w:r w:rsidR="002C39EC" w:rsidRPr="00C66F95">
        <w:rPr>
          <w:rFonts w:ascii="Arial" w:hAnsi="Arial" w:cs="Arial"/>
        </w:rPr>
        <w:t>sMFIS</w:t>
      </w:r>
      <w:proofErr w:type="spellEnd"/>
      <w:r w:rsidR="002C39EC" w:rsidRPr="00C66F95">
        <w:rPr>
          <w:rFonts w:ascii="Arial" w:hAnsi="Arial" w:cs="Arial"/>
        </w:rPr>
        <w:t>) on a scale of 0-20 where higher scores indicates greater fatigue.</w:t>
      </w:r>
      <w:r w:rsidR="002C39EC" w:rsidRPr="00C66F95">
        <w:rPr>
          <w:rFonts w:ascii="Arial" w:hAnsi="Arial" w:cs="Arial"/>
        </w:rPr>
        <w:fldChar w:fldCharType="begin"/>
      </w:r>
      <w:r w:rsidR="00E25B15">
        <w:rPr>
          <w:rFonts w:ascii="Arial" w:hAnsi="Arial" w:cs="Arial"/>
        </w:rPr>
        <w:instrText xml:space="preserve"> ADDIN ZOTERO_ITEM CSL_CITATION {"citationID":"0F417nQw","properties":{"formattedCitation":"\\super 31\\nosupersub{}","plainCitation":"31","noteIndex":0},"citationItems":[{"id":27,"uris":["http://zotero.org/groups/5496777/items/AZV3BR2X"],"itemData":{"id":27,"type":"article-journal","abstract":"Wearable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(Houndmills, Basingstoke, England)","DOI":"10.1177/1352458520943080","ISSN":"1477-0970","issue":"3","journalAbbreviation":"Mult Scler","language":"eng","note":"PMID: 32931376","page":"483-487","source":"PubMed","title":"Enhancing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2C39EC" w:rsidRPr="00C66F95">
        <w:rPr>
          <w:rFonts w:ascii="Arial" w:hAnsi="Arial" w:cs="Arial"/>
        </w:rPr>
        <w:fldChar w:fldCharType="separate"/>
      </w:r>
      <w:r w:rsidR="00534362" w:rsidRPr="00C66F95">
        <w:rPr>
          <w:rFonts w:ascii="Arial" w:hAnsi="Arial" w:cs="Arial"/>
          <w:kern w:val="0"/>
          <w:vertAlign w:val="superscript"/>
        </w:rPr>
        <w:t>31</w:t>
      </w:r>
      <w:r w:rsidR="002C39EC" w:rsidRPr="00C66F95">
        <w:rPr>
          <w:rFonts w:ascii="Arial" w:hAnsi="Arial" w:cs="Arial"/>
        </w:rPr>
        <w:fldChar w:fldCharType="end"/>
      </w:r>
      <w:r w:rsidR="0081352D" w:rsidRPr="00C66F95">
        <w:rPr>
          <w:rFonts w:ascii="Arial" w:hAnsi="Arial" w:cs="Arial"/>
        </w:rPr>
        <w:t xml:space="preserve"> </w:t>
      </w:r>
      <w:r w:rsidR="00D10A92" w:rsidRPr="00C66F95">
        <w:rPr>
          <w:rFonts w:ascii="Arial" w:hAnsi="Arial" w:cs="Arial"/>
        </w:rPr>
        <w:t xml:space="preserve">Borg RPE scores </w:t>
      </w:r>
      <w:r w:rsidR="000C307C" w:rsidRPr="00C66F95">
        <w:rPr>
          <w:rFonts w:ascii="Arial" w:hAnsi="Arial" w:cs="Arial"/>
        </w:rPr>
        <w:t xml:space="preserve">decreased </w:t>
      </w:r>
      <w:r w:rsidR="00D10A92" w:rsidRPr="00C66F95">
        <w:rPr>
          <w:rFonts w:ascii="Arial" w:hAnsi="Arial" w:cs="Arial"/>
        </w:rPr>
        <w:t>from 15 (hard (heavy)) at the beginning of the study to 11 (fairly light) at the end of the study</w:t>
      </w:r>
      <w:r w:rsidR="00507238" w:rsidRPr="00C66F95">
        <w:rPr>
          <w:rFonts w:ascii="Arial" w:hAnsi="Arial" w:cs="Arial"/>
        </w:rPr>
        <w:t xml:space="preserve"> in a single subject with MS who utilized the UAN.GO device</w:t>
      </w:r>
      <w:r w:rsidR="00D10A92" w:rsidRPr="00C66F95">
        <w:rPr>
          <w:rFonts w:ascii="Arial" w:hAnsi="Arial" w:cs="Arial"/>
        </w:rPr>
        <w:t>.</w:t>
      </w:r>
      <w:r w:rsidR="00D10A92" w:rsidRPr="00C66F95">
        <w:rPr>
          <w:rFonts w:ascii="Arial" w:hAnsi="Arial" w:cs="Arial"/>
        </w:rPr>
        <w:fldChar w:fldCharType="begin"/>
      </w:r>
      <w:r w:rsidR="00E25B15">
        <w:rPr>
          <w:rFonts w:ascii="Arial" w:hAnsi="Arial" w:cs="Arial"/>
        </w:rPr>
        <w:instrText xml:space="preserve"> ADDIN ZOTERO_ITEM CSL_CITATION {"citationID":"G9i1o3aA","properties":{"formattedCitation":"\\super 33\\nosupersub{}","plainCitation":"33","noteIndex":0},"citationItems":[{"id":105,"uris":["http://zotero.org/groups/5496777/items/Q97RXWJN"],"itemData":{"id":105,"type":"article-journal","abstract":"BACKGROUND: Multiple sclerosis is a progressive neurodegenerative disease that affects myelin in the central nervous system. It is complex and unpredictable and occurs predominantly in young adults, causing increasing disability and a significantly lower quality of life. Recent studies investigated how rehabilitation training through the use of a robotic exoskeleton can influence walking recovery in patients with a serious neurological disease.\nAIM: The purpose of this study was to analyze the first approach of a multiple sclerosis patient to a robotic exoskeleton for the lower limbs, in order to assess the effectiveness of the protocol on walking ability, adaptability of the device, level of appreciation, variations in parameters related to walking, and fatigue perception.\nMETHODS: This study was conducted on a 71-year-old male diagnosed with primary progressive multiple sclerosis since 2012, with an EDSS score of 6. The patient underwent a cycle of 10 sessions of treatment with the exoskeleton for the lower limbs, the UAN.GO, lasting 1 h 30 min. Pre- and post-treatment evaluations were carried out with the 6 min walking test, the Fatigue Severity Scale, the Short Form-36 Health Survey, and a Likert scale for review. During each session, blood pressure, heart rate, and peripheral saturation were monitored; in addition, the perception of fatigue by the Borg scale was studied.\nRESULT: A comparison between the initial and final evaluations showed improvements in the walked distance at 6 MWT (T0 = 53 m/T1 = 61 m). There was a positive trend in saturation and heart rate values collected during each session. Further improvements were found by the Borg scale (T0 = 15/T1 = 11).\nDISCUSSION: The data collected in this case report show promising results regarding the treatment of multiple sclerosis patients with the UAN.GO exoskeleton, with benefits on both motor performance and vital parameters.","container-title":"Neurology International","DOI":"10.3390/neurolint13030042","ISSN":"2035-8385","issue":"3","journalAbbreviation":"Neurol Int","language":"eng","note":"PMID: 34449717\nPMCID: PMC8395719","page":"428-438","source":"PubMed","title":"Walking with UAN.GO Exoskeleton: Training and Compliance in a Multiple Sclerosis Patient","title-short":"Walking with UAN.GO Exoskeleton","volume":"13","author":[{"family":"Sesenna","given":"Gianluca"},{"family":"Calzolari","given":"Cecilia"},{"family":"Gruppi","given":"Maria Paola"},{"family":"Ciardi","given":"Gianluca"}],"issued":{"date-parts":[["2021",8,23]]}}}],"schema":"https://github.com/citation-style-language/schema/raw/master/csl-citation.json"} </w:instrText>
      </w:r>
      <w:r w:rsidR="00D10A92" w:rsidRPr="00C66F95">
        <w:rPr>
          <w:rFonts w:ascii="Arial" w:hAnsi="Arial" w:cs="Arial"/>
        </w:rPr>
        <w:fldChar w:fldCharType="separate"/>
      </w:r>
      <w:r w:rsidR="00534362" w:rsidRPr="00C66F95">
        <w:rPr>
          <w:rFonts w:ascii="Arial" w:hAnsi="Arial" w:cs="Arial"/>
          <w:kern w:val="0"/>
          <w:sz w:val="20"/>
          <w:vertAlign w:val="superscript"/>
        </w:rPr>
        <w:t>33</w:t>
      </w:r>
      <w:r w:rsidR="00D10A92" w:rsidRPr="00C66F95">
        <w:rPr>
          <w:rFonts w:ascii="Arial" w:hAnsi="Arial" w:cs="Arial"/>
        </w:rPr>
        <w:fldChar w:fldCharType="end"/>
      </w:r>
      <w:r w:rsidR="00D10A92" w:rsidRPr="00C66F95">
        <w:rPr>
          <w:rFonts w:ascii="Arial" w:hAnsi="Arial" w:cs="Arial"/>
        </w:rPr>
        <w:t xml:space="preserve"> </w:t>
      </w:r>
      <w:r w:rsidR="00ED19CE" w:rsidRPr="00C66F95">
        <w:rPr>
          <w:rFonts w:ascii="Arial" w:hAnsi="Arial" w:cs="Arial"/>
        </w:rPr>
        <w:t>A review article examining the effect of various robotic and exoskeleton gait training devices in individuals with MS concluded that these devices did not appear to have an adverse effects on fatigue.</w:t>
      </w:r>
      <w:r w:rsidR="00ED19CE" w:rsidRPr="00C66F95">
        <w:rPr>
          <w:rFonts w:ascii="Arial" w:hAnsi="Arial" w:cs="Arial"/>
        </w:rPr>
        <w:fldChar w:fldCharType="begin"/>
      </w:r>
      <w:r w:rsidR="00E25B15">
        <w:rPr>
          <w:rFonts w:ascii="Arial" w:hAnsi="Arial" w:cs="Arial"/>
        </w:rPr>
        <w:instrText xml:space="preserve"> ADDIN ZOTERO_ITEM CSL_CITATION {"citationID":"0ExLfriF","properties":{"formattedCitation":"\\super 34\\nosupersub{}","plainCitation":"34","noteIndex":0},"citationItems":[{"id":284,"uris":["http://zotero.org/groups/5496777/items/X55BIMJD"],"itemData":{"id":284,"type":"article-journal","container-title":"Disability and Rehabilitation","DOI":"10.1080/09638288.2024.2338197","ISSN":"0963-8288, 1464-5165","journalAbbreviation":"Disability and Rehabilitation","language":"en","page":"1-12","source":"DOI.org (Crossref)","title":"Robotic assisted and exoskeleton gait training effect in mental health and fatigue of multiple sclerosis patients. A systematic review and a meta-analysis","author":[{"family":"Christodoulou","given":"Vasileios N."},{"family":"Varvarousis","given":"Dimitrios N."},{"family":"Ntritsos","given":"Georgios"},{"family":"Dimopoulos","given":"Dimitrios"},{"family":"Giannakeas","given":"Nikolaos"},{"family":"Vasileiadis","given":"Georgios I."},{"family":"Korompilias","given":"Anastasios"},{"family":"Ploumis","given":"Avraam"}],"issued":{"date-parts":[["2024",4,14]]}}}],"schema":"https://github.com/citation-style-language/schema/raw/master/csl-citation.json"} </w:instrText>
      </w:r>
      <w:r w:rsidR="00ED19CE" w:rsidRPr="00C66F95">
        <w:rPr>
          <w:rFonts w:ascii="Arial" w:hAnsi="Arial" w:cs="Arial"/>
        </w:rPr>
        <w:fldChar w:fldCharType="separate"/>
      </w:r>
      <w:r w:rsidR="00534362" w:rsidRPr="00C66F95">
        <w:rPr>
          <w:rFonts w:ascii="Arial" w:hAnsi="Arial" w:cs="Arial"/>
          <w:kern w:val="0"/>
          <w:vertAlign w:val="superscript"/>
        </w:rPr>
        <w:t>34</w:t>
      </w:r>
      <w:r w:rsidR="00ED19CE" w:rsidRPr="00C66F95">
        <w:rPr>
          <w:rFonts w:ascii="Arial" w:hAnsi="Arial" w:cs="Arial"/>
        </w:rPr>
        <w:fldChar w:fldCharType="end"/>
      </w:r>
      <w:r w:rsidR="00081A96" w:rsidRPr="00C66F95">
        <w:rPr>
          <w:rFonts w:ascii="Arial" w:hAnsi="Arial" w:cs="Arial"/>
        </w:rPr>
        <w:t xml:space="preserve"> </w:t>
      </w:r>
      <w:r w:rsidR="00C650E3" w:rsidRPr="00C66F95">
        <w:rPr>
          <w:rFonts w:ascii="Arial" w:hAnsi="Arial" w:cs="Arial"/>
        </w:rPr>
        <w:t xml:space="preserve">Another Ekso study in 10 persons with MS reported Borg </w:t>
      </w:r>
      <w:r w:rsidR="009E4DB3" w:rsidRPr="00C66F95">
        <w:rPr>
          <w:rFonts w:ascii="Arial" w:hAnsi="Arial" w:cs="Arial"/>
        </w:rPr>
        <w:t xml:space="preserve">RPE </w:t>
      </w:r>
      <w:r w:rsidR="00C650E3" w:rsidRPr="00C66F95">
        <w:rPr>
          <w:rFonts w:ascii="Arial" w:hAnsi="Arial" w:cs="Arial"/>
        </w:rPr>
        <w:t>scores ranging from 9</w:t>
      </w:r>
      <w:r w:rsidR="00B93F58" w:rsidRPr="00C66F95">
        <w:rPr>
          <w:rFonts w:ascii="Arial" w:hAnsi="Arial" w:cs="Arial"/>
        </w:rPr>
        <w:t xml:space="preserve"> (very light)</w:t>
      </w:r>
      <w:r w:rsidR="00C650E3" w:rsidRPr="00C66F95">
        <w:rPr>
          <w:rFonts w:ascii="Arial" w:hAnsi="Arial" w:cs="Arial"/>
        </w:rPr>
        <w:t xml:space="preserve"> to 15</w:t>
      </w:r>
      <w:r w:rsidR="00B93F58" w:rsidRPr="00C66F95">
        <w:rPr>
          <w:rFonts w:ascii="Arial" w:hAnsi="Arial" w:cs="Arial"/>
        </w:rPr>
        <w:t xml:space="preserve"> (hard(heavy))</w:t>
      </w:r>
      <w:r w:rsidR="00C650E3" w:rsidRPr="00C66F95">
        <w:rPr>
          <w:rFonts w:ascii="Arial" w:hAnsi="Arial" w:cs="Arial"/>
        </w:rPr>
        <w:t xml:space="preserve"> which indicated that the training was </w:t>
      </w:r>
      <w:r w:rsidR="00CA4229" w:rsidRPr="00C66F95">
        <w:rPr>
          <w:rFonts w:ascii="Arial" w:hAnsi="Arial" w:cs="Arial"/>
        </w:rPr>
        <w:t xml:space="preserve">overall </w:t>
      </w:r>
      <w:r w:rsidR="00C650E3" w:rsidRPr="00C66F95">
        <w:rPr>
          <w:rFonts w:ascii="Arial" w:hAnsi="Arial" w:cs="Arial"/>
        </w:rPr>
        <w:t>not intensive</w:t>
      </w:r>
      <w:r w:rsidR="00452901" w:rsidRPr="00C66F95">
        <w:rPr>
          <w:rFonts w:ascii="Arial" w:hAnsi="Arial" w:cs="Arial"/>
        </w:rPr>
        <w:t>.</w:t>
      </w:r>
      <w:r w:rsidR="00C650E3" w:rsidRPr="00C66F95">
        <w:rPr>
          <w:rFonts w:ascii="Arial" w:hAnsi="Arial" w:cs="Arial"/>
        </w:rPr>
        <w:fldChar w:fldCharType="begin"/>
      </w:r>
      <w:r w:rsidR="00E25B15">
        <w:rPr>
          <w:rFonts w:ascii="Arial" w:hAnsi="Arial" w:cs="Arial"/>
        </w:rPr>
        <w:instrText xml:space="preserve"> ADDIN ZOTERO_ITEM CSL_CITATION {"citationID":"ZFYeQAW4","properties":{"formattedCitation":"\\super 35\\nosupersub{}","plainCitation":"35","noteIndex":0},"citationItems":[{"id":19,"uris":["http://zotero.org/groups/5496777/items/6JCK54F3"],"itemData":{"id":19,"type":"article-journal","abstract":"OBJECTIVE: To investigate the feasibility of conducting exoskeleton-assisted gait training (EGT) and the effects of EGT on gait, metabolic expenditure, and physical function in persons with multiple sclerosis (MS).\nDESIGN: Single-group pilot study.\nSETTING: Research laboratory in a rehabilitation hospital.\nPARTICIPANTS: Individuals with MS (N=10; mean age, 54.3±12.4y) and Expanded Disability Status Scale 6.0-7.5.\nINTERVENTIONS: All participants completed up to 15 sessions of EGT.\nMAIN OUTCOME MEASURES: Timed 25-foot walk test at self-selected and fast speed, 6-minute walk test, metabolic expenditure of walking and timed Up and Go test were assessed during walking without the exoskeleton at baseline and immediate post training.\nRESULTS: All participants tolerated the training intensity and completed training without adverse events. After training, gait speed was improved and metabolic expenditure was reduced significantly during the timed 25-foot walk test at self-selected speed.\nCONCLUSIONS: EGT is not only feasible but may also improve gait efficiency for persons with MS. Our observed improvement in gait speed was associated with reduced metabolic expenditure, which was likely because of improved neuromotor coordination. Further studies are required to investigate the effectiveness and integration of EGT in the continuum of MS rehabilitation.","container-title":"Archives of Physical Medicine and Rehabilitation","DOI":"10.1016/j.apmr.2019.10.192","ISSN":"1532-821X","issue":"4","journalAbbreviation":"Arch Phys Med Rehabil","language":"eng","note":"PMID: 31821798","page":"599-606","source":"PubMed","title":"Exoskeleton-assisted Gait Training in Persons With Multiple Sclerosis: A Single-Group Pilot Study","title-short":"Exoskeleton-assisted Gait Training in Persons With Multiple Sclerosis","volume":"101","author":[{"family":"Afzal","given":"Taimoor"},{"family":"Tseng","given":"Shih-Chiao"},{"family":"Lincoln","given":"John A."},{"family":"Kern","given":"Marcie"},{"family":"Francisco","given":"Gerard E."},{"family":"Chang","given":"Shuo-Hsiu"}],"issued":{"date-parts":[["2020",4]]}}}],"schema":"https://github.com/citation-style-language/schema/raw/master/csl-citation.json"} </w:instrText>
      </w:r>
      <w:r w:rsidR="00C650E3" w:rsidRPr="00C66F95">
        <w:rPr>
          <w:rFonts w:ascii="Arial" w:hAnsi="Arial" w:cs="Arial"/>
        </w:rPr>
        <w:fldChar w:fldCharType="separate"/>
      </w:r>
      <w:r w:rsidR="00534362" w:rsidRPr="00C66F95">
        <w:rPr>
          <w:rFonts w:ascii="Arial" w:hAnsi="Arial" w:cs="Arial"/>
          <w:kern w:val="0"/>
          <w:sz w:val="20"/>
          <w:vertAlign w:val="superscript"/>
        </w:rPr>
        <w:t>35</w:t>
      </w:r>
      <w:r w:rsidR="00C650E3" w:rsidRPr="00C66F95">
        <w:rPr>
          <w:rFonts w:ascii="Arial" w:hAnsi="Arial" w:cs="Arial"/>
        </w:rPr>
        <w:fldChar w:fldCharType="end"/>
      </w:r>
      <w:r w:rsidR="00C650E3" w:rsidRPr="00C66F95">
        <w:rPr>
          <w:rFonts w:ascii="Arial" w:hAnsi="Arial" w:cs="Arial"/>
        </w:rPr>
        <w:t xml:space="preserve"> </w:t>
      </w:r>
      <w:r w:rsidR="00C5618A" w:rsidRPr="00C66F95">
        <w:rPr>
          <w:rFonts w:ascii="Arial" w:hAnsi="Arial" w:cs="Arial"/>
        </w:rPr>
        <w:t>A 54 subject</w:t>
      </w:r>
      <w:r w:rsidR="00DB5737" w:rsidRPr="00C66F95">
        <w:rPr>
          <w:rFonts w:ascii="Arial" w:hAnsi="Arial" w:cs="Arial"/>
        </w:rPr>
        <w:t xml:space="preserve"> </w:t>
      </w:r>
      <w:r w:rsidR="00C5618A" w:rsidRPr="00C66F95">
        <w:rPr>
          <w:rFonts w:ascii="Arial" w:hAnsi="Arial" w:cs="Arial"/>
        </w:rPr>
        <w:t xml:space="preserve">Ekso study </w:t>
      </w:r>
      <w:r w:rsidR="00DB5737" w:rsidRPr="00C66F95">
        <w:rPr>
          <w:rFonts w:ascii="Arial" w:hAnsi="Arial" w:cs="Arial"/>
        </w:rPr>
        <w:t xml:space="preserve">in individuals with Multiple Sclerosis </w:t>
      </w:r>
      <w:r w:rsidR="00C5618A" w:rsidRPr="00C66F95">
        <w:rPr>
          <w:rFonts w:ascii="Arial" w:hAnsi="Arial" w:cs="Arial"/>
        </w:rPr>
        <w:t>reported an average Modified Fatigue</w:t>
      </w:r>
      <w:r w:rsidR="001E239B" w:rsidRPr="00C66F95">
        <w:rPr>
          <w:rFonts w:ascii="Arial" w:hAnsi="Arial" w:cs="Arial"/>
        </w:rPr>
        <w:t xml:space="preserve"> Impact Scale </w:t>
      </w:r>
      <w:r w:rsidR="00DB5737" w:rsidRPr="00C66F95">
        <w:rPr>
          <w:rFonts w:ascii="Arial" w:hAnsi="Arial" w:cs="Arial"/>
        </w:rPr>
        <w:t xml:space="preserve">(MFIS) </w:t>
      </w:r>
      <w:r w:rsidR="001E239B" w:rsidRPr="00C66F95">
        <w:rPr>
          <w:rFonts w:ascii="Arial" w:hAnsi="Arial" w:cs="Arial"/>
        </w:rPr>
        <w:t>score</w:t>
      </w:r>
      <w:r w:rsidR="00C5618A" w:rsidRPr="00C66F95">
        <w:rPr>
          <w:rFonts w:ascii="Arial" w:hAnsi="Arial" w:cs="Arial"/>
        </w:rPr>
        <w:t xml:space="preserve"> </w:t>
      </w:r>
      <w:r w:rsidR="00637ADB" w:rsidRPr="00C66F95">
        <w:rPr>
          <w:rFonts w:ascii="Arial" w:hAnsi="Arial" w:cs="Arial"/>
        </w:rPr>
        <w:t xml:space="preserve">of 42.38 (rated on a scale of </w:t>
      </w:r>
      <w:r w:rsidR="006D197F" w:rsidRPr="00C66F95">
        <w:rPr>
          <w:rFonts w:ascii="Arial" w:hAnsi="Arial" w:cs="Arial"/>
        </w:rPr>
        <w:t xml:space="preserve">0-84 </w:t>
      </w:r>
      <w:r w:rsidR="001E239B" w:rsidRPr="00C66F95">
        <w:rPr>
          <w:rFonts w:ascii="Arial" w:hAnsi="Arial" w:cs="Arial"/>
        </w:rPr>
        <w:t>where greater numbers indicate greater fatigue)</w:t>
      </w:r>
      <w:r w:rsidR="00A86CBB" w:rsidRPr="00C66F95">
        <w:rPr>
          <w:rFonts w:ascii="Arial" w:hAnsi="Arial" w:cs="Arial"/>
        </w:rPr>
        <w:fldChar w:fldCharType="begin"/>
      </w:r>
      <w:r w:rsidR="00E25B15">
        <w:rPr>
          <w:rFonts w:ascii="Arial" w:hAnsi="Arial" w:cs="Arial"/>
        </w:rPr>
        <w:instrText xml:space="preserve"> ADDIN ZOTERO_ITEM CSL_CITATION {"citationID":"cAPQ4Yne","properties":{"formattedCitation":"\\super 36\\nosupersub{}","plainCitation":"36","noteIndex":0},"citationItems":[{"id":100,"uris":["http://zotero.org/groups/5496777/items/SA8XVQI6"],"itemData":{"id":100,"type":"article-journal","abstract":"Wearable exoskeletons have showed improvements in levels of disability and quality of life in people with neurological disorders. However, it is important to understand users' perspectives. The aim of this study was to explore the patients' and physiotherapists' satisfaction from gait training with the EKSO GT® exoskeleton in people with multiple sclerosis (MS). A cross-sectional study with 54 participants was conducted. Clinical data and self-administered scales data were registered from all patients who performed sessions with EKSO GT®. To evaluate patients' satisfaction the Quebec User Evaluation with Assistive Technology and Client Satisfaction Questionnaire were used. A high level of satisfaction was reported for patients and for physiotherapists. A moderate correlation was found between the number of sessions and the patients' satisfaction score (rho = 0.532; p &lt; 0.001), and an excellent correlation between the physiotherapists' time of experience in neurology rehabilitation and the satisfaction with the possibility of combining the device with other gait trainings approaches (rho = 0.723; p = 0.003). This study demonstrates a good degree of satisfaction for people with MS (31.3 ± 5.70 out of 40) and physiotherapists (38.50 ± 3.67 out of 45 points) with the EKSO GT®. Effectiveness, safety and impact on the patients' gait were the most highly rated characteristics of EKSO GT®. Features such as comfort or weight of the device should be improved from the patients' perspectives.","container-title":"Sensors (Basel, Switzerland)","DOI":"10.3390/s21144940","ISSN":"1424-8220","issue":"14","journalAbbreviation":"Sensors (Basel)","language":"eng","note":"PMID: 34300677\nPMCID: PMC8309837","page":"4940","source":"PubMed","title":"Wearable Robotic Gait Training in Persons with Multiple Sclerosis: A Satisfaction Study","title-short":"Wearable Robotic Gait Training in Persons with Multiple Sclerosis","volume":"21","author":[{"family":"Fernández-Vázquez","given":"Diego"},{"family":"Cano-de-la-Cuerda","given":"Roberto"},{"family":"Gor-García-Fogeda","given":"María Dolores"},{"family":"Molina-Rueda","given":"Francisco"}],"issued":{"date-parts":[["2021",7,20]]}}}],"schema":"https://github.com/citation-style-language/schema/raw/master/csl-citation.json"} </w:instrText>
      </w:r>
      <w:r w:rsidR="00A86CBB" w:rsidRPr="00C66F95">
        <w:rPr>
          <w:rFonts w:ascii="Arial" w:hAnsi="Arial" w:cs="Arial"/>
        </w:rPr>
        <w:fldChar w:fldCharType="separate"/>
      </w:r>
      <w:r w:rsidR="00534362" w:rsidRPr="00C66F95">
        <w:rPr>
          <w:rFonts w:ascii="Arial" w:hAnsi="Arial" w:cs="Arial"/>
          <w:kern w:val="0"/>
          <w:vertAlign w:val="superscript"/>
        </w:rPr>
        <w:t>36</w:t>
      </w:r>
      <w:r w:rsidR="00A86CBB" w:rsidRPr="00C66F95">
        <w:rPr>
          <w:rFonts w:ascii="Arial" w:hAnsi="Arial" w:cs="Arial"/>
        </w:rPr>
        <w:fldChar w:fldCharType="end"/>
      </w:r>
      <w:r w:rsidR="001E239B" w:rsidRPr="00C66F95">
        <w:rPr>
          <w:rFonts w:ascii="Arial" w:hAnsi="Arial" w:cs="Arial"/>
        </w:rPr>
        <w:t xml:space="preserve"> </w:t>
      </w:r>
      <w:r w:rsidR="00DB5737" w:rsidRPr="00C66F95">
        <w:rPr>
          <w:rFonts w:ascii="Arial" w:hAnsi="Arial" w:cs="Arial"/>
        </w:rPr>
        <w:t xml:space="preserve">compared to a baseline </w:t>
      </w:r>
      <w:r w:rsidR="007A3D6D" w:rsidRPr="00C66F95">
        <w:rPr>
          <w:rFonts w:ascii="Arial" w:hAnsi="Arial" w:cs="Arial"/>
        </w:rPr>
        <w:t xml:space="preserve">MFIS score of 33 for persons with Multiple Sclerosis at rest as reported by </w:t>
      </w:r>
      <w:r w:rsidR="002936CD" w:rsidRPr="00C66F95">
        <w:rPr>
          <w:rFonts w:ascii="Arial" w:hAnsi="Arial" w:cs="Arial"/>
        </w:rPr>
        <w:t>Téllez et al, 2005.</w:t>
      </w:r>
      <w:r w:rsidR="00A86CBB" w:rsidRPr="00C66F95">
        <w:rPr>
          <w:rFonts w:ascii="Arial" w:hAnsi="Arial" w:cs="Arial"/>
        </w:rPr>
        <w:fldChar w:fldCharType="begin"/>
      </w:r>
      <w:r w:rsidR="00E25B15">
        <w:rPr>
          <w:rFonts w:ascii="Arial" w:hAnsi="Arial" w:cs="Arial"/>
        </w:rPr>
        <w:instrText xml:space="preserve"> ADDIN ZOTERO_ITEM CSL_CITATION {"citationID":"ZNRVCfix","properties":{"formattedCitation":"\\super 37\\nosupersub{}","plainCitation":"37","noteIndex":0},"citationItems":[{"id":291,"uris":["http://zotero.org/groups/5496777/items/BJZHC7D5"],"itemData":{"id":291,"type":"article-journal","abstract":"Background: As a symptom of multiple sclerosis (MS), fatigue is difficult to manage because of its unknown etiology, the lack of efficacy of the drugs tested to date and the absence of consensus about which would be the ideal measure to assess fatigue. Objective: Our aim was to assess the frequency of fatigue in a sample of MS patients and healthy controls (HC) using two fatigue scales, the Fatigue Severity Scale (FSS) and the Modified Fatigue Impact Scale (MFIS) with physical, cognitive and psychosocial subscales. We also studied the relationship fatigue has with depression, disability and interferon beta. Methods: Three hundred and fifty-four individuals (231 MS patients and 123 HC) were included in this cross-sectional study. Fatigue was assessed using the FSS and MFIS. Depression was measured by the Beck Depression Inventory (BDI), and disability by the Expanded Disability Status Scale (EDSS). A status of fatigue was considered when the FSS≥ 5, of non-fatigue when the FSS≤4, and scores between 4.1 and 4.9 were considered doubtful fatigue cases. Results: Fifty-five percent of MS patients and 13% of HC were fatigued. The global MFIS score positively correlated with the FSS in MS and HC (r=0.68 for MS and r=0.59 for HC, p&lt;0.0001). Nonetheless, the MFIS physical subscale showed the strongest correlation score with the FSS (r=0.75, p&lt;0.0001). In addition, a prediction analysis showed the physical MFIS subscale to be the only independent predictor of FSS score (p&lt;0.0001), suggesting other aspects of fatigue, as cognition and psychosocial functions, may be explored by the FSS to a lesser extent. Depression also correlated with fatigue (r=0.48 for the FSS and r=0.7 for the MFIS, p&lt;0.0001) and, although EDSS correlated with fatigue as well, the scores decreased after correcting for depression. Interferon beta showed no relationship with fatigue. Conclusions: Fatigue is a frequent symptom found in MS patients and clearly related with depression. Each fatigue scale correlates with one another, indicating that they are measuring similar constructs. Nevertheless, spheres of fatigue as cognition and psychosocial functions are probably better measured by the MFIS, although this hypothesis will need to be confirmed with appropriate psychometrical testing.","container-title":"Multiple Sclerosis Journal","DOI":"10.1191/1352458505ms1148oa","ISSN":"1352-4585, 1477-0970","issue":"2","journalAbbreviation":"Mult Scler","language":"en","license":"https://journals.sagepub.com/page/policies/text-and-data-mining-license","page":"198-202","source":"DOI.org (Crossref)","title":"Does the Modified Fatigue Impact Scale offer a more comprehensive assessment of fatigue in MS?","volume":"11","author":[{"family":"Téllez","given":"N"},{"family":"Río","given":"J"},{"family":"Tintoré","given":"M"},{"family":"Nos","given":"C"},{"family":"Galán","given":"I"},{"family":"Montalban","given":"X"}],"issued":{"date-parts":[["2005",4]]}}}],"schema":"https://github.com/citation-style-language/schema/raw/master/csl-citation.json"} </w:instrText>
      </w:r>
      <w:r w:rsidR="00A86CBB" w:rsidRPr="00C66F95">
        <w:rPr>
          <w:rFonts w:ascii="Arial" w:hAnsi="Arial" w:cs="Arial"/>
        </w:rPr>
        <w:fldChar w:fldCharType="separate"/>
      </w:r>
      <w:r w:rsidR="00534362" w:rsidRPr="00C66F95">
        <w:rPr>
          <w:rFonts w:ascii="Arial" w:hAnsi="Arial" w:cs="Arial"/>
          <w:kern w:val="0"/>
          <w:vertAlign w:val="superscript"/>
        </w:rPr>
        <w:t>37</w:t>
      </w:r>
      <w:r w:rsidR="00A86CBB" w:rsidRPr="00C66F95">
        <w:rPr>
          <w:rFonts w:ascii="Arial" w:hAnsi="Arial" w:cs="Arial"/>
        </w:rPr>
        <w:fldChar w:fldCharType="end"/>
      </w:r>
      <w:r w:rsidR="00291F18" w:rsidRPr="00C66F95">
        <w:rPr>
          <w:rFonts w:ascii="Arial" w:hAnsi="Arial" w:cs="Arial"/>
        </w:rPr>
        <w:t xml:space="preserve"> </w:t>
      </w:r>
    </w:p>
    <w:p w14:paraId="048B05DC" w14:textId="77777777" w:rsidR="00C650E3" w:rsidRPr="00C66F95" w:rsidRDefault="00C650E3" w:rsidP="00C650E3">
      <w:pPr>
        <w:rPr>
          <w:rFonts w:ascii="Arial" w:hAnsi="Arial" w:cs="Arial"/>
          <w:i/>
          <w:iCs/>
          <w:sz w:val="28"/>
          <w:szCs w:val="28"/>
          <w:u w:val="single"/>
        </w:rPr>
      </w:pPr>
      <w:r w:rsidRPr="00C66F95">
        <w:rPr>
          <w:rFonts w:ascii="Arial" w:hAnsi="Arial" w:cs="Arial"/>
          <w:i/>
          <w:iCs/>
          <w:sz w:val="28"/>
          <w:szCs w:val="28"/>
          <w:u w:val="single"/>
        </w:rPr>
        <w:t>Review Articles</w:t>
      </w:r>
    </w:p>
    <w:p w14:paraId="646C8E14" w14:textId="31114D32" w:rsidR="00C650E3" w:rsidRPr="00C66F95" w:rsidRDefault="00C66F95" w:rsidP="00C650E3">
      <w:pPr>
        <w:rPr>
          <w:rFonts w:ascii="Arial" w:hAnsi="Arial" w:cs="Arial"/>
        </w:rPr>
      </w:pPr>
      <w:r w:rsidRPr="00C66F95">
        <w:rPr>
          <w:rFonts w:ascii="Arial" w:hAnsi="Arial" w:cs="Arial"/>
        </w:rPr>
        <w:t>One</w:t>
      </w:r>
      <w:r w:rsidR="00C650E3" w:rsidRPr="00C66F95">
        <w:rPr>
          <w:rFonts w:ascii="Arial" w:hAnsi="Arial" w:cs="Arial"/>
        </w:rPr>
        <w:t xml:space="preserve"> review article compared individuals with SCI and CVA to able-bodied persons using a wide variety of devices from treadmill based devices (Lokomat) to exoskeletons and ankle </w:t>
      </w:r>
      <w:r w:rsidR="00C650E3" w:rsidRPr="00C66F95">
        <w:rPr>
          <w:rFonts w:ascii="Arial" w:hAnsi="Arial" w:cs="Arial"/>
        </w:rPr>
        <w:lastRenderedPageBreak/>
        <w:t>exoskeletons determined that, in general, robotic walking required less energy than overground walking.</w:t>
      </w:r>
      <w:r w:rsidR="00C650E3" w:rsidRPr="00C66F95">
        <w:rPr>
          <w:rFonts w:ascii="Arial" w:hAnsi="Arial" w:cs="Arial"/>
        </w:rPr>
        <w:fldChar w:fldCharType="begin"/>
      </w:r>
      <w:r w:rsidR="00E25B15">
        <w:rPr>
          <w:rFonts w:ascii="Arial" w:hAnsi="Arial" w:cs="Arial"/>
        </w:rPr>
        <w:instrText xml:space="preserve"> ADDIN ZOTERO_ITEM CSL_CITATION {"citationID":"zQigwGen","properties":{"formattedCitation":"\\super 38\\nosupersub{}","plainCitation":"38","noteIndex":0},"citationItems":[{"id":281,"uris":["http://zotero.org/groups/5496777/items/UXP7EBLN"],"itemData":{"id":281,"type":"article-journal","container-title":"Disability and Rehabilitation: Assistive Technology","DOI":"10.1080/17483107.2016.1235620","ISSN":"1748-3107, 1748-3115","issue":"7","journalAbbreviation":"Disability and Rehabilitation: Assistive Technology","language":"en","page":"657-671","source":"DOI.org (Crossref)","title":"The immediate effects of robot-assistance on energy consumption and cardiorespiratory load during walking compared to walking without robot-assistance: a systematic review","title-short":"The immediate effects of robot-assistance on energy consumption and cardiorespiratory load during walking compared to walking without robot-assistance","volume":"12","author":[{"family":"Lefeber","given":"Nina"},{"family":"Swinnen","given":"Eva"},{"family":"Kerckhofs","given":"Eric"}],"issued":{"date-parts":[["2017",10,3]]}}}],"schema":"https://github.com/citation-style-language/schema/raw/master/csl-citation.json"} </w:instrText>
      </w:r>
      <w:r w:rsidR="00C650E3" w:rsidRPr="00C66F95">
        <w:rPr>
          <w:rFonts w:ascii="Arial" w:hAnsi="Arial" w:cs="Arial"/>
        </w:rPr>
        <w:fldChar w:fldCharType="separate"/>
      </w:r>
      <w:r w:rsidR="00534362" w:rsidRPr="00C66F95">
        <w:rPr>
          <w:rFonts w:ascii="Arial" w:hAnsi="Arial" w:cs="Arial"/>
          <w:kern w:val="0"/>
          <w:sz w:val="20"/>
          <w:vertAlign w:val="superscript"/>
        </w:rPr>
        <w:t>38</w:t>
      </w:r>
      <w:r w:rsidR="00C650E3" w:rsidRPr="00C66F95">
        <w:rPr>
          <w:rFonts w:ascii="Arial" w:hAnsi="Arial" w:cs="Arial"/>
        </w:rPr>
        <w:fldChar w:fldCharType="end"/>
      </w:r>
      <w:r w:rsidR="00C650E3" w:rsidRPr="00C66F95">
        <w:rPr>
          <w:rFonts w:ascii="Arial" w:hAnsi="Arial" w:cs="Arial"/>
        </w:rPr>
        <w:t xml:space="preserve"> </w:t>
      </w:r>
    </w:p>
    <w:p w14:paraId="33938835" w14:textId="77777777" w:rsidR="00C650E3" w:rsidRPr="00C66F95" w:rsidRDefault="00C650E3" w:rsidP="00C650E3">
      <w:pPr>
        <w:rPr>
          <w:rFonts w:ascii="Arial" w:hAnsi="Arial" w:cs="Arial"/>
          <w:i/>
          <w:iCs/>
          <w:sz w:val="28"/>
          <w:szCs w:val="28"/>
          <w:u w:val="single"/>
        </w:rPr>
      </w:pPr>
      <w:r w:rsidRPr="00C66F95">
        <w:rPr>
          <w:rFonts w:ascii="Arial" w:hAnsi="Arial" w:cs="Arial"/>
          <w:i/>
          <w:iCs/>
          <w:sz w:val="28"/>
          <w:szCs w:val="28"/>
          <w:u w:val="single"/>
        </w:rPr>
        <w:t>Conclusions</w:t>
      </w:r>
    </w:p>
    <w:p w14:paraId="3DDD2528" w14:textId="5A7870A3" w:rsidR="00C650E3" w:rsidRPr="00C66F95" w:rsidRDefault="00C650E3" w:rsidP="00C650E3">
      <w:pPr>
        <w:rPr>
          <w:rFonts w:ascii="Arial" w:hAnsi="Arial" w:cs="Arial"/>
        </w:rPr>
      </w:pPr>
      <w:r w:rsidRPr="00C66F95">
        <w:rPr>
          <w:rFonts w:ascii="Arial" w:hAnsi="Arial" w:cs="Arial"/>
        </w:rPr>
        <w:t xml:space="preserve">The literature regarding exertion with exoskeleton usage in individuals with various diagnoses resulting in lower limb weakness is inconclusive. Some studies report low exertion, which may be beneficial for those using their devices in their homes and communities, while other studies report higher exertion, which may be desirable for those wishing to use </w:t>
      </w:r>
      <w:r w:rsidR="00C66F95" w:rsidRPr="00C66F95">
        <w:rPr>
          <w:rFonts w:ascii="Arial" w:hAnsi="Arial" w:cs="Arial"/>
        </w:rPr>
        <w:t>the</w:t>
      </w:r>
      <w:r w:rsidRPr="00C66F95">
        <w:rPr>
          <w:rFonts w:ascii="Arial" w:hAnsi="Arial" w:cs="Arial"/>
        </w:rPr>
        <w:t xml:space="preserve"> device as a form of exercise. It is important to note that </w:t>
      </w:r>
      <w:r w:rsidR="002D5602" w:rsidRPr="00C66F95">
        <w:rPr>
          <w:rFonts w:ascii="Arial" w:hAnsi="Arial" w:cs="Arial"/>
        </w:rPr>
        <w:t xml:space="preserve">very </w:t>
      </w:r>
      <w:r w:rsidRPr="00C66F95">
        <w:rPr>
          <w:rFonts w:ascii="Arial" w:hAnsi="Arial" w:cs="Arial"/>
        </w:rPr>
        <w:t>f</w:t>
      </w:r>
      <w:r w:rsidR="002D5602" w:rsidRPr="00C66F95">
        <w:rPr>
          <w:rFonts w:ascii="Arial" w:hAnsi="Arial" w:cs="Arial"/>
        </w:rPr>
        <w:t>ew of</w:t>
      </w:r>
      <w:r w:rsidRPr="00C66F95">
        <w:rPr>
          <w:rFonts w:ascii="Arial" w:hAnsi="Arial" w:cs="Arial"/>
        </w:rPr>
        <w:t xml:space="preserve"> these studies specify the software configuration that the exoskeleton was used in, which could significantly alter how much work the subject is completing. For example</w:t>
      </w:r>
      <w:r w:rsidR="00D3353E" w:rsidRPr="00C66F95">
        <w:rPr>
          <w:rFonts w:ascii="Arial" w:hAnsi="Arial" w:cs="Arial"/>
        </w:rPr>
        <w:t xml:space="preserve">, </w:t>
      </w:r>
      <w:r w:rsidRPr="00C66F95">
        <w:rPr>
          <w:rFonts w:ascii="Arial" w:hAnsi="Arial" w:cs="Arial"/>
        </w:rPr>
        <w:t>a lower</w:t>
      </w:r>
      <w:r w:rsidR="009C60AE" w:rsidRPr="00C66F95">
        <w:rPr>
          <w:rFonts w:ascii="Arial" w:hAnsi="Arial" w:cs="Arial"/>
        </w:rPr>
        <w:t xml:space="preserve"> Borg</w:t>
      </w:r>
      <w:r w:rsidRPr="00C66F95">
        <w:rPr>
          <w:rFonts w:ascii="Arial" w:hAnsi="Arial" w:cs="Arial"/>
        </w:rPr>
        <w:t xml:space="preserve"> RPE </w:t>
      </w:r>
      <w:r w:rsidR="009C60AE" w:rsidRPr="00C66F95">
        <w:rPr>
          <w:rFonts w:ascii="Arial" w:hAnsi="Arial" w:cs="Arial"/>
        </w:rPr>
        <w:t xml:space="preserve">score (i.e. less exertion) </w:t>
      </w:r>
      <w:r w:rsidR="00C80310" w:rsidRPr="00C66F95">
        <w:rPr>
          <w:rFonts w:ascii="Arial" w:hAnsi="Arial" w:cs="Arial"/>
        </w:rPr>
        <w:t xml:space="preserve">would be expected </w:t>
      </w:r>
      <w:r w:rsidR="009C60AE" w:rsidRPr="00C66F95">
        <w:rPr>
          <w:rFonts w:ascii="Arial" w:hAnsi="Arial" w:cs="Arial"/>
        </w:rPr>
        <w:t>for</w:t>
      </w:r>
      <w:r w:rsidRPr="00C66F95">
        <w:rPr>
          <w:rFonts w:ascii="Arial" w:hAnsi="Arial" w:cs="Arial"/>
        </w:rPr>
        <w:t xml:space="preserve"> a participant who has the exoskeleton device set to provide them full assistance, </w:t>
      </w:r>
      <w:r w:rsidR="00A10984" w:rsidRPr="00C66F95">
        <w:rPr>
          <w:rFonts w:ascii="Arial" w:hAnsi="Arial" w:cs="Arial"/>
        </w:rPr>
        <w:t xml:space="preserve">as opposed to </w:t>
      </w:r>
      <w:r w:rsidR="00A272F0" w:rsidRPr="00C66F95">
        <w:rPr>
          <w:rFonts w:ascii="Arial" w:hAnsi="Arial" w:cs="Arial"/>
        </w:rPr>
        <w:t xml:space="preserve">the expectation of a higher Borg RPE score (i.e. more exertion) </w:t>
      </w:r>
      <w:r w:rsidR="00245069" w:rsidRPr="00C66F95">
        <w:rPr>
          <w:rFonts w:ascii="Arial" w:hAnsi="Arial" w:cs="Arial"/>
        </w:rPr>
        <w:t>when removing some o</w:t>
      </w:r>
      <w:r w:rsidR="00EF3A08" w:rsidRPr="00C66F95">
        <w:rPr>
          <w:rFonts w:ascii="Arial" w:hAnsi="Arial" w:cs="Arial"/>
        </w:rPr>
        <w:t>r</w:t>
      </w:r>
      <w:r w:rsidR="00245069" w:rsidRPr="00C66F95">
        <w:rPr>
          <w:rFonts w:ascii="Arial" w:hAnsi="Arial" w:cs="Arial"/>
        </w:rPr>
        <w:t xml:space="preserve"> </w:t>
      </w:r>
      <w:proofErr w:type="gramStart"/>
      <w:r w:rsidR="00245069" w:rsidRPr="00C66F95">
        <w:rPr>
          <w:rFonts w:ascii="Arial" w:hAnsi="Arial" w:cs="Arial"/>
        </w:rPr>
        <w:t>all of</w:t>
      </w:r>
      <w:proofErr w:type="gramEnd"/>
      <w:r w:rsidR="00245069" w:rsidRPr="00C66F95">
        <w:rPr>
          <w:rFonts w:ascii="Arial" w:hAnsi="Arial" w:cs="Arial"/>
        </w:rPr>
        <w:t xml:space="preserve"> the robotic assistance of the exoskeleton</w:t>
      </w:r>
      <w:r w:rsidR="0061379B" w:rsidRPr="00C66F95">
        <w:rPr>
          <w:rFonts w:ascii="Arial" w:hAnsi="Arial" w:cs="Arial"/>
        </w:rPr>
        <w:t xml:space="preserve"> which would require</w:t>
      </w:r>
      <w:r w:rsidR="00245069" w:rsidRPr="00C66F95">
        <w:rPr>
          <w:rFonts w:ascii="Arial" w:hAnsi="Arial" w:cs="Arial"/>
        </w:rPr>
        <w:t xml:space="preserve"> </w:t>
      </w:r>
      <w:r w:rsidRPr="00C66F95">
        <w:rPr>
          <w:rFonts w:ascii="Arial" w:hAnsi="Arial" w:cs="Arial"/>
        </w:rPr>
        <w:t>th</w:t>
      </w:r>
      <w:r w:rsidR="0061379B" w:rsidRPr="00C66F95">
        <w:rPr>
          <w:rFonts w:ascii="Arial" w:hAnsi="Arial" w:cs="Arial"/>
        </w:rPr>
        <w:t>e</w:t>
      </w:r>
      <w:r w:rsidRPr="00C66F95">
        <w:rPr>
          <w:rFonts w:ascii="Arial" w:hAnsi="Arial" w:cs="Arial"/>
        </w:rPr>
        <w:t xml:space="preserve"> participant </w:t>
      </w:r>
      <w:r w:rsidR="0061379B" w:rsidRPr="00C66F95">
        <w:rPr>
          <w:rFonts w:ascii="Arial" w:hAnsi="Arial" w:cs="Arial"/>
        </w:rPr>
        <w:t>to work harder.</w:t>
      </w:r>
      <w:r w:rsidRPr="00C66F95">
        <w:rPr>
          <w:rFonts w:ascii="Arial" w:hAnsi="Arial" w:cs="Arial"/>
        </w:rPr>
        <w:t xml:space="preserve"> </w:t>
      </w:r>
    </w:p>
    <w:p w14:paraId="4BF2424E" w14:textId="77777777" w:rsidR="00FB7765" w:rsidRPr="00C66F95" w:rsidRDefault="00FB7765">
      <w:pPr>
        <w:rPr>
          <w:rFonts w:ascii="Arial" w:hAnsi="Arial" w:cs="Arial"/>
        </w:rPr>
      </w:pPr>
    </w:p>
    <w:p w14:paraId="3B62DBEA" w14:textId="3D17E8C5" w:rsidR="001C7C87" w:rsidRPr="00C66F95" w:rsidRDefault="001C7C87">
      <w:pPr>
        <w:rPr>
          <w:rFonts w:ascii="Arial" w:hAnsi="Arial" w:cs="Arial"/>
        </w:rPr>
      </w:pPr>
      <w:r w:rsidRPr="00C66F95">
        <w:rPr>
          <w:rFonts w:ascii="Arial" w:hAnsi="Arial" w:cs="Arial"/>
        </w:rPr>
        <w:br w:type="page"/>
      </w:r>
    </w:p>
    <w:p w14:paraId="4C7A2B10" w14:textId="77777777" w:rsidR="00C650E3" w:rsidRPr="00C66F95" w:rsidRDefault="00C650E3" w:rsidP="00C650E3">
      <w:pPr>
        <w:jc w:val="center"/>
        <w:rPr>
          <w:rFonts w:ascii="Arial" w:hAnsi="Arial" w:cs="Arial"/>
          <w:b/>
          <w:bCs/>
          <w:sz w:val="40"/>
          <w:szCs w:val="40"/>
          <w:lang w:val="it-IT"/>
        </w:rPr>
      </w:pPr>
      <w:r w:rsidRPr="00C66F95">
        <w:rPr>
          <w:rFonts w:ascii="Arial" w:hAnsi="Arial" w:cs="Arial"/>
          <w:b/>
          <w:bCs/>
          <w:sz w:val="40"/>
          <w:szCs w:val="40"/>
          <w:lang w:val="it-IT"/>
        </w:rPr>
        <w:lastRenderedPageBreak/>
        <w:t>References</w:t>
      </w:r>
    </w:p>
    <w:p w14:paraId="0F0D48C2" w14:textId="77777777" w:rsidR="00E25B15" w:rsidRPr="00E25B15" w:rsidRDefault="00C650E3" w:rsidP="00E25B15">
      <w:pPr>
        <w:pStyle w:val="Bibliography"/>
        <w:spacing w:after="160"/>
        <w:ind w:left="389" w:hanging="389"/>
        <w:rPr>
          <w:rFonts w:ascii="Arial" w:hAnsi="Arial" w:cs="Arial"/>
        </w:rPr>
      </w:pPr>
      <w:r w:rsidRPr="00E25B15">
        <w:rPr>
          <w:rFonts w:ascii="Arial" w:hAnsi="Arial" w:cs="Arial"/>
        </w:rPr>
        <w:fldChar w:fldCharType="begin"/>
      </w:r>
      <w:r w:rsidR="00E25B15" w:rsidRPr="00E25B15">
        <w:rPr>
          <w:rFonts w:ascii="Arial" w:hAnsi="Arial" w:cs="Arial"/>
          <w:lang w:val="it-IT"/>
        </w:rPr>
        <w:instrText xml:space="preserve"> ADDIN ZOTERO_BIBL {"uncited":[],"omitted":[],"custom":[]} CSL_BIBLIOGRAPHY </w:instrText>
      </w:r>
      <w:r w:rsidRPr="00E25B15">
        <w:rPr>
          <w:rFonts w:ascii="Arial" w:hAnsi="Arial" w:cs="Arial"/>
        </w:rPr>
        <w:fldChar w:fldCharType="separate"/>
      </w:r>
      <w:r w:rsidR="00E25B15" w:rsidRPr="003C4267">
        <w:rPr>
          <w:rFonts w:ascii="Arial" w:hAnsi="Arial" w:cs="Arial"/>
          <w:lang w:val="it-IT"/>
        </w:rPr>
        <w:t>1.</w:t>
      </w:r>
      <w:r w:rsidR="00E25B15" w:rsidRPr="003C4267">
        <w:rPr>
          <w:rFonts w:ascii="Arial" w:hAnsi="Arial" w:cs="Arial"/>
          <w:lang w:val="it-IT"/>
        </w:rPr>
        <w:tab/>
        <w:t xml:space="preserve">Escalona MJ, Brosseau R, Vermette M, et al. </w:t>
      </w:r>
      <w:r w:rsidR="00E25B15" w:rsidRPr="00E25B15">
        <w:rPr>
          <w:rFonts w:ascii="Arial" w:hAnsi="Arial" w:cs="Arial"/>
        </w:rPr>
        <w:t xml:space="preserve">Cardiorespiratory demand and rate of perceived exertion during overground walking with a robotic exoskeleton in long-term manual wheelchair users with chronic spinal cord injury: A cross-sectional study. </w:t>
      </w:r>
      <w:r w:rsidR="00E25B15" w:rsidRPr="00E25B15">
        <w:rPr>
          <w:rFonts w:ascii="Arial" w:hAnsi="Arial" w:cs="Arial"/>
          <w:i/>
          <w:iCs/>
        </w:rPr>
        <w:t>Ann Phys Rehabil Med</w:t>
      </w:r>
      <w:r w:rsidR="00E25B15" w:rsidRPr="00E25B15">
        <w:rPr>
          <w:rFonts w:ascii="Arial" w:hAnsi="Arial" w:cs="Arial"/>
        </w:rPr>
        <w:t>. 2018;61(4):215-223. doi:10.1016/j.rehab.2017.12.008</w:t>
      </w:r>
    </w:p>
    <w:p w14:paraId="0BACF825"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w:t>
      </w:r>
      <w:r w:rsidRPr="00E25B15">
        <w:rPr>
          <w:rFonts w:ascii="Arial" w:hAnsi="Arial" w:cs="Arial"/>
        </w:rPr>
        <w:tab/>
        <w:t xml:space="preserve">Kozlowski AJ, Bryce TN, Dijkers MP. Time and Effort Required by Persons with Spinal Cord Injury to Learn to Use a Powered Exoskeleton for Assisted Walking. </w:t>
      </w:r>
      <w:r w:rsidRPr="00E25B15">
        <w:rPr>
          <w:rFonts w:ascii="Arial" w:hAnsi="Arial" w:cs="Arial"/>
          <w:i/>
          <w:iCs/>
        </w:rPr>
        <w:t>Top Spinal Cord Inj Rehabil</w:t>
      </w:r>
      <w:r w:rsidRPr="00E25B15">
        <w:rPr>
          <w:rFonts w:ascii="Arial" w:hAnsi="Arial" w:cs="Arial"/>
        </w:rPr>
        <w:t>. 2015;21(2):110-121. doi:10.1310/sci2102-110</w:t>
      </w:r>
    </w:p>
    <w:p w14:paraId="05B869BA"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w:t>
      </w:r>
      <w:r w:rsidRPr="00E25B15">
        <w:rPr>
          <w:rFonts w:ascii="Arial" w:hAnsi="Arial" w:cs="Arial"/>
        </w:rPr>
        <w:tab/>
        <w:t xml:space="preserve">Maher JL, Baunsgaard CB, Van Gerven J, et al. Differences in Acute Metabolic Responses to Bionic and Nonbionic Ambulation in Spinal Cord Injured Humans and Controls. </w:t>
      </w:r>
      <w:r w:rsidRPr="00E25B15">
        <w:rPr>
          <w:rFonts w:ascii="Arial" w:hAnsi="Arial" w:cs="Arial"/>
          <w:i/>
          <w:iCs/>
        </w:rPr>
        <w:t>Arch Phys Med Rehabil</w:t>
      </w:r>
      <w:r w:rsidRPr="00E25B15">
        <w:rPr>
          <w:rFonts w:ascii="Arial" w:hAnsi="Arial" w:cs="Arial"/>
        </w:rPr>
        <w:t>. 2020;101(1):121-129. doi:10.1016/j.apmr.2019.07.014</w:t>
      </w:r>
    </w:p>
    <w:p w14:paraId="0EBCC696"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4.</w:t>
      </w:r>
      <w:r w:rsidRPr="00E25B15">
        <w:rPr>
          <w:rFonts w:ascii="Arial" w:hAnsi="Arial" w:cs="Arial"/>
        </w:rPr>
        <w:tab/>
        <w:t xml:space="preserve">Kressler J, Wymer T, Domingo A. Respiratory, cardiovascular and metabolic responses during different modes of overground bionic ambulation in persons with motor-incomplete spinal cord injury: A case series. </w:t>
      </w:r>
      <w:r w:rsidRPr="00E25B15">
        <w:rPr>
          <w:rFonts w:ascii="Arial" w:hAnsi="Arial" w:cs="Arial"/>
          <w:i/>
          <w:iCs/>
        </w:rPr>
        <w:t>J Rehabil Med</w:t>
      </w:r>
      <w:r w:rsidRPr="00E25B15">
        <w:rPr>
          <w:rFonts w:ascii="Arial" w:hAnsi="Arial" w:cs="Arial"/>
        </w:rPr>
        <w:t>. 2018;50(2):173-180. doi:10.2340/16501977-2281</w:t>
      </w:r>
    </w:p>
    <w:p w14:paraId="7B1B1CF0"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5.</w:t>
      </w:r>
      <w:r w:rsidRPr="00E25B15">
        <w:rPr>
          <w:rFonts w:ascii="Arial" w:hAnsi="Arial" w:cs="Arial"/>
        </w:rPr>
        <w:tab/>
        <w:t xml:space="preserve">Escalona MJ, Bourbonnais D, Goyette M, Duclos C, Gagnon DH. Wearable exoskeleton control modes selected during overground walking affect muscle synergies in adults with a chronic incomplete spinal cord injury. </w:t>
      </w:r>
      <w:r w:rsidRPr="00E25B15">
        <w:rPr>
          <w:rFonts w:ascii="Arial" w:hAnsi="Arial" w:cs="Arial"/>
          <w:i/>
          <w:iCs/>
        </w:rPr>
        <w:t>Spinal Cord Ser Cases</w:t>
      </w:r>
      <w:r w:rsidRPr="00E25B15">
        <w:rPr>
          <w:rFonts w:ascii="Arial" w:hAnsi="Arial" w:cs="Arial"/>
        </w:rPr>
        <w:t>. 2020;6(1):26. doi:10.1038/s41394-020-0269-6</w:t>
      </w:r>
    </w:p>
    <w:p w14:paraId="5A322915"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6.</w:t>
      </w:r>
      <w:r w:rsidRPr="00E25B15">
        <w:rPr>
          <w:rFonts w:ascii="Arial" w:hAnsi="Arial" w:cs="Arial"/>
        </w:rPr>
        <w:tab/>
        <w:t xml:space="preserve">McIntosh K, Charbonneau R, Bensaada Y, Bhatiya U, Ho C. The Safety and Feasibility of Exoskeletal-Assisted Walking in Acute Rehabilitation After Spinal Cord Injury. </w:t>
      </w:r>
      <w:r w:rsidRPr="00E25B15">
        <w:rPr>
          <w:rFonts w:ascii="Arial" w:hAnsi="Arial" w:cs="Arial"/>
          <w:i/>
          <w:iCs/>
        </w:rPr>
        <w:t>Arch Phys Med Rehabil</w:t>
      </w:r>
      <w:r w:rsidRPr="00E25B15">
        <w:rPr>
          <w:rFonts w:ascii="Arial" w:hAnsi="Arial" w:cs="Arial"/>
        </w:rPr>
        <w:t>. 2020;101(1):113-120. doi:10.1016/j.apmr.2019.09.005</w:t>
      </w:r>
    </w:p>
    <w:p w14:paraId="515EFB3F"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7.</w:t>
      </w:r>
      <w:r w:rsidRPr="00E25B15">
        <w:rPr>
          <w:rFonts w:ascii="Arial" w:hAnsi="Arial" w:cs="Arial"/>
        </w:rPr>
        <w:tab/>
        <w:t xml:space="preserve">Tsai CY, Weinrauch WJ, Manente N, Huang V, Bryce TN, Spungen AM. Exoskeletal-Assisted Walking During Acute Inpatient Rehabilitation Enhances Recovery for Persons with Spinal Cord Injury—A Pilot Randomized Controlled Trial. </w:t>
      </w:r>
      <w:r w:rsidRPr="00E25B15">
        <w:rPr>
          <w:rFonts w:ascii="Arial" w:hAnsi="Arial" w:cs="Arial"/>
          <w:i/>
          <w:iCs/>
        </w:rPr>
        <w:t>J Neurotrauma</w:t>
      </w:r>
      <w:r w:rsidRPr="00E25B15">
        <w:rPr>
          <w:rFonts w:ascii="Arial" w:hAnsi="Arial" w:cs="Arial"/>
        </w:rPr>
        <w:t>. Published online May 8, 2024:neu.2023.0667. doi:10.1089/neu.2023.0667</w:t>
      </w:r>
    </w:p>
    <w:p w14:paraId="43D979F3"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8.</w:t>
      </w:r>
      <w:r w:rsidRPr="00E25B15">
        <w:rPr>
          <w:rFonts w:ascii="Arial" w:hAnsi="Arial" w:cs="Arial"/>
        </w:rPr>
        <w:tab/>
        <w:t xml:space="preserve">Shackleton C, Evans R, West S, et al. Robotic locomotor training in a low-resource setting: a randomized pilot and feasibility trial. </w:t>
      </w:r>
      <w:r w:rsidRPr="00E25B15">
        <w:rPr>
          <w:rFonts w:ascii="Arial" w:hAnsi="Arial" w:cs="Arial"/>
          <w:i/>
          <w:iCs/>
        </w:rPr>
        <w:t>Disabil Rehabil</w:t>
      </w:r>
      <w:r w:rsidRPr="00E25B15">
        <w:rPr>
          <w:rFonts w:ascii="Arial" w:hAnsi="Arial" w:cs="Arial"/>
        </w:rPr>
        <w:t>. Published online August 22, 2023:1-10. doi:10.1080/09638288.2023.2245751</w:t>
      </w:r>
    </w:p>
    <w:p w14:paraId="092845DC"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9.</w:t>
      </w:r>
      <w:r w:rsidRPr="00E25B15">
        <w:rPr>
          <w:rFonts w:ascii="Arial" w:hAnsi="Arial" w:cs="Arial"/>
        </w:rPr>
        <w:tab/>
        <w:t xml:space="preserve">Kressler J, Domingo A. Cardiometabolic Challenges Provided by Variable Assisted Exoskeletal Versus Overground Walking in Chronic Motor-incomplete Paraplegia: A Case Series. </w:t>
      </w:r>
      <w:r w:rsidRPr="00E25B15">
        <w:rPr>
          <w:rFonts w:ascii="Arial" w:hAnsi="Arial" w:cs="Arial"/>
          <w:i/>
          <w:iCs/>
        </w:rPr>
        <w:t>J Neurol Phys Ther</w:t>
      </w:r>
      <w:r w:rsidRPr="00E25B15">
        <w:rPr>
          <w:rFonts w:ascii="Arial" w:hAnsi="Arial" w:cs="Arial"/>
        </w:rPr>
        <w:t>. 2019;43(2):128-135. doi:10.1097/NPT.0000000000000262</w:t>
      </w:r>
    </w:p>
    <w:p w14:paraId="690CAF95"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10.</w:t>
      </w:r>
      <w:r w:rsidRPr="00E25B15">
        <w:rPr>
          <w:rFonts w:ascii="Arial" w:hAnsi="Arial" w:cs="Arial"/>
        </w:rPr>
        <w:tab/>
        <w:t>Gorgey AS, Gill S, Holman ME, et al. The feasibility of using exoskeletal</w:t>
      </w:r>
      <w:r w:rsidRPr="00E25B15">
        <w:rPr>
          <w:rFonts w:ascii="Cambria Math" w:hAnsi="Cambria Math" w:cs="Cambria Math"/>
        </w:rPr>
        <w:t>‐</w:t>
      </w:r>
      <w:r w:rsidRPr="00E25B15">
        <w:rPr>
          <w:rFonts w:ascii="Arial" w:hAnsi="Arial" w:cs="Arial"/>
        </w:rPr>
        <w:t xml:space="preserve">assisted walking with epidural stimulation: a case report study. </w:t>
      </w:r>
      <w:r w:rsidRPr="00E25B15">
        <w:rPr>
          <w:rFonts w:ascii="Arial" w:hAnsi="Arial" w:cs="Arial"/>
          <w:i/>
          <w:iCs/>
        </w:rPr>
        <w:t>Ann Clin Transl Neurol</w:t>
      </w:r>
      <w:r w:rsidRPr="00E25B15">
        <w:rPr>
          <w:rFonts w:ascii="Arial" w:hAnsi="Arial" w:cs="Arial"/>
        </w:rPr>
        <w:t>. 2020;7(2):259-265. doi:10.1002/acn3.50983</w:t>
      </w:r>
    </w:p>
    <w:p w14:paraId="26B8DCD8"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11.</w:t>
      </w:r>
      <w:r w:rsidRPr="00E25B15">
        <w:rPr>
          <w:rFonts w:ascii="Arial" w:hAnsi="Arial" w:cs="Arial"/>
        </w:rPr>
        <w:tab/>
        <w:t xml:space="preserve">Zeilig G, Weingarden H, Zwecker M, Dudkiewicz I, Bloch A, Esquenazi A. Safety and tolerance of the ReWalk </w:t>
      </w:r>
      <w:r w:rsidRPr="00E25B15">
        <w:rPr>
          <w:rFonts w:ascii="Arial" w:hAnsi="Arial" w:cs="Arial"/>
          <w:vertAlign w:val="superscript"/>
        </w:rPr>
        <w:t>TM</w:t>
      </w:r>
      <w:r w:rsidRPr="00E25B15">
        <w:rPr>
          <w:rFonts w:ascii="Arial" w:hAnsi="Arial" w:cs="Arial"/>
        </w:rPr>
        <w:t xml:space="preserve"> exoskeleton suit for ambulation by people with complete spinal cord injury: A pilot study. </w:t>
      </w:r>
      <w:r w:rsidRPr="00E25B15">
        <w:rPr>
          <w:rFonts w:ascii="Arial" w:hAnsi="Arial" w:cs="Arial"/>
          <w:i/>
          <w:iCs/>
        </w:rPr>
        <w:t>J Spinal Cord Med</w:t>
      </w:r>
      <w:r w:rsidRPr="00E25B15">
        <w:rPr>
          <w:rFonts w:ascii="Arial" w:hAnsi="Arial" w:cs="Arial"/>
        </w:rPr>
        <w:t>. 2012;35(2):96-101. doi:10.1179/2045772312Y.0000000003</w:t>
      </w:r>
    </w:p>
    <w:p w14:paraId="1CFD0BA9"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lastRenderedPageBreak/>
        <w:t>12.</w:t>
      </w:r>
      <w:r w:rsidRPr="00E25B15">
        <w:rPr>
          <w:rFonts w:ascii="Arial" w:hAnsi="Arial" w:cs="Arial"/>
        </w:rPr>
        <w:tab/>
        <w:t xml:space="preserve">Benson I, Hart K, Tussler D, van Middendorp JJ. Lower-limb exoskeletons for individuals with chronic spinal cord injury: findings from a feasibility study. </w:t>
      </w:r>
      <w:r w:rsidRPr="00E25B15">
        <w:rPr>
          <w:rFonts w:ascii="Arial" w:hAnsi="Arial" w:cs="Arial"/>
          <w:i/>
          <w:iCs/>
        </w:rPr>
        <w:t>Clin Rehabil</w:t>
      </w:r>
      <w:r w:rsidRPr="00E25B15">
        <w:rPr>
          <w:rFonts w:ascii="Arial" w:hAnsi="Arial" w:cs="Arial"/>
        </w:rPr>
        <w:t>. 2016;30(1):73-84. doi:10.1177/0269215515575166</w:t>
      </w:r>
    </w:p>
    <w:p w14:paraId="32B506EC"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13.</w:t>
      </w:r>
      <w:r w:rsidRPr="00E25B15">
        <w:rPr>
          <w:rFonts w:ascii="Arial" w:hAnsi="Arial" w:cs="Arial"/>
        </w:rPr>
        <w:tab/>
        <w:t xml:space="preserve">Koljonen PA, Virk AS, Jeong Y, et al. Outcomes of a Multicenter Safety and Efficacy Study of the SuitX Phoenix Powered Exoskeleton for Ambulation by Patients With Spinal Cord Injury. </w:t>
      </w:r>
      <w:r w:rsidRPr="00E25B15">
        <w:rPr>
          <w:rFonts w:ascii="Arial" w:hAnsi="Arial" w:cs="Arial"/>
          <w:i/>
          <w:iCs/>
        </w:rPr>
        <w:t>Front Neurol</w:t>
      </w:r>
      <w:r w:rsidRPr="00E25B15">
        <w:rPr>
          <w:rFonts w:ascii="Arial" w:hAnsi="Arial" w:cs="Arial"/>
        </w:rPr>
        <w:t>. 2021;12:689751. doi:10.3389/fneur.2021.689751</w:t>
      </w:r>
    </w:p>
    <w:p w14:paraId="65D74BDF"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14.</w:t>
      </w:r>
      <w:r w:rsidRPr="00E25B15">
        <w:rPr>
          <w:rFonts w:ascii="Arial" w:hAnsi="Arial" w:cs="Arial"/>
        </w:rPr>
        <w:tab/>
        <w:t xml:space="preserve">Sale P, Russo EF, Scarton A, Calabrò RS, Masiero S, Filoni S. Training for mobility with exoskeleton robot in spinal cord injury patients: a pilot study. </w:t>
      </w:r>
      <w:r w:rsidRPr="00E25B15">
        <w:rPr>
          <w:rFonts w:ascii="Arial" w:hAnsi="Arial" w:cs="Arial"/>
          <w:i/>
          <w:iCs/>
        </w:rPr>
        <w:t>Eur J Phys Rehabil Med</w:t>
      </w:r>
      <w:r w:rsidRPr="00E25B15">
        <w:rPr>
          <w:rFonts w:ascii="Arial" w:hAnsi="Arial" w:cs="Arial"/>
        </w:rPr>
        <w:t>. 2018;54(5). doi:10.23736/S1973-9087.18.04819-0</w:t>
      </w:r>
    </w:p>
    <w:p w14:paraId="0F869670"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15.</w:t>
      </w:r>
      <w:r w:rsidRPr="00E25B15">
        <w:rPr>
          <w:rFonts w:ascii="Arial" w:hAnsi="Arial" w:cs="Arial"/>
        </w:rPr>
        <w:tab/>
        <w:t xml:space="preserve">Bach Baunsgaard C, Vig Nissen U, Katrin Brust A, et al. Gait training after spinal cord injury: safety, feasibility and gait function following 8 weeks of training with the exoskeletons from Ekso Bionics. </w:t>
      </w:r>
      <w:r w:rsidRPr="00E25B15">
        <w:rPr>
          <w:rFonts w:ascii="Arial" w:hAnsi="Arial" w:cs="Arial"/>
          <w:i/>
          <w:iCs/>
        </w:rPr>
        <w:t>Spinal Cord</w:t>
      </w:r>
      <w:r w:rsidRPr="00E25B15">
        <w:rPr>
          <w:rFonts w:ascii="Arial" w:hAnsi="Arial" w:cs="Arial"/>
        </w:rPr>
        <w:t>. 2018;56(2):106-116. doi:10.1038/s41393-017-0013-7</w:t>
      </w:r>
    </w:p>
    <w:p w14:paraId="3945F3CC"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16.</w:t>
      </w:r>
      <w:r w:rsidRPr="00E25B15">
        <w:rPr>
          <w:rFonts w:ascii="Arial" w:hAnsi="Arial" w:cs="Arial"/>
        </w:rPr>
        <w:tab/>
        <w:t xml:space="preserve">Sale P, Russo EF, Russo M, et al. Effects on mobility training and de-adaptations in subjects with Spinal Cord Injury due to a Wearable Robot: a preliminary report. </w:t>
      </w:r>
      <w:r w:rsidRPr="00E25B15">
        <w:rPr>
          <w:rFonts w:ascii="Arial" w:hAnsi="Arial" w:cs="Arial"/>
          <w:i/>
          <w:iCs/>
        </w:rPr>
        <w:t>BMC Neurol</w:t>
      </w:r>
      <w:r w:rsidRPr="00E25B15">
        <w:rPr>
          <w:rFonts w:ascii="Arial" w:hAnsi="Arial" w:cs="Arial"/>
        </w:rPr>
        <w:t>. 2016;16:12. doi:10.1186/s12883-016-0536-0</w:t>
      </w:r>
    </w:p>
    <w:p w14:paraId="4BA699EC"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17.</w:t>
      </w:r>
      <w:r w:rsidRPr="00E25B15">
        <w:rPr>
          <w:rFonts w:ascii="Arial" w:hAnsi="Arial" w:cs="Arial"/>
        </w:rPr>
        <w:tab/>
        <w:t xml:space="preserve">Lonini L, Shawen N, Scanlan K, Rymer WZ, Kording KP, Jayaraman A. Accelerometry-enabled measurement of walking performance with a robotic exoskeleton: a pilot study. </w:t>
      </w:r>
      <w:r w:rsidRPr="00E25B15">
        <w:rPr>
          <w:rFonts w:ascii="Arial" w:hAnsi="Arial" w:cs="Arial"/>
          <w:i/>
          <w:iCs/>
        </w:rPr>
        <w:t>J Neuroengineering Rehabil</w:t>
      </w:r>
      <w:r w:rsidRPr="00E25B15">
        <w:rPr>
          <w:rFonts w:ascii="Arial" w:hAnsi="Arial" w:cs="Arial"/>
        </w:rPr>
        <w:t>. 2016;13:35. doi:10.1186/s12984-016-0142-9</w:t>
      </w:r>
    </w:p>
    <w:p w14:paraId="516BD125"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18.</w:t>
      </w:r>
      <w:r w:rsidRPr="00E25B15">
        <w:rPr>
          <w:rFonts w:ascii="Arial" w:hAnsi="Arial" w:cs="Arial"/>
        </w:rPr>
        <w:tab/>
        <w:t xml:space="preserve">Esquenazi A, Talaty M, Packel A, Saulino M. The ReWalk powered exoskeleton to restore ambulatory function to individuals with thoracic-level motor-complete spinal cord injury. </w:t>
      </w:r>
      <w:r w:rsidRPr="00E25B15">
        <w:rPr>
          <w:rFonts w:ascii="Arial" w:hAnsi="Arial" w:cs="Arial"/>
          <w:i/>
          <w:iCs/>
        </w:rPr>
        <w:t>Am J Phys Med Rehabil</w:t>
      </w:r>
      <w:r w:rsidRPr="00E25B15">
        <w:rPr>
          <w:rFonts w:ascii="Arial" w:hAnsi="Arial" w:cs="Arial"/>
        </w:rPr>
        <w:t>. 2012;91(11):911-921. doi:10.1097/PHM.0b013e318269d9a3</w:t>
      </w:r>
    </w:p>
    <w:p w14:paraId="30434D30"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19.</w:t>
      </w:r>
      <w:r w:rsidRPr="00E25B15">
        <w:rPr>
          <w:rFonts w:ascii="Arial" w:hAnsi="Arial" w:cs="Arial"/>
        </w:rPr>
        <w:tab/>
        <w:t xml:space="preserve">Wright MA, Herzog F, Mas-Vinyals A, et al. Multicentric investigation on the safety, feasibility and usability of the ABLE lower-limb robotic exoskeleton for individuals with spinal cord injury: a framework towards the standardisation of clinical evaluations. </w:t>
      </w:r>
      <w:r w:rsidRPr="00E25B15">
        <w:rPr>
          <w:rFonts w:ascii="Arial" w:hAnsi="Arial" w:cs="Arial"/>
          <w:i/>
          <w:iCs/>
        </w:rPr>
        <w:t>J Neuroengineering Rehabil</w:t>
      </w:r>
      <w:r w:rsidRPr="00E25B15">
        <w:rPr>
          <w:rFonts w:ascii="Arial" w:hAnsi="Arial" w:cs="Arial"/>
        </w:rPr>
        <w:t>. 2023;20(1):45. doi:10.1186/s12984-023-01165-0</w:t>
      </w:r>
    </w:p>
    <w:p w14:paraId="20F4EEA0"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20.</w:t>
      </w:r>
      <w:r w:rsidRPr="00E25B15">
        <w:rPr>
          <w:rFonts w:ascii="Arial" w:hAnsi="Arial" w:cs="Arial"/>
        </w:rPr>
        <w:tab/>
        <w:t xml:space="preserve">Juszczak M, Gallo E, Bushnik T. Examining the Effects of a Powered Exoskeleton on Quality of Life and Secondary Impairments in People Living With Spinal Cord Injury. </w:t>
      </w:r>
      <w:r w:rsidRPr="00E25B15">
        <w:rPr>
          <w:rFonts w:ascii="Arial" w:hAnsi="Arial" w:cs="Arial"/>
          <w:i/>
          <w:iCs/>
        </w:rPr>
        <w:t>Top Spinal Cord Inj Rehabil</w:t>
      </w:r>
      <w:r w:rsidRPr="00E25B15">
        <w:rPr>
          <w:rFonts w:ascii="Arial" w:hAnsi="Arial" w:cs="Arial"/>
        </w:rPr>
        <w:t>. 2018;24(4):336-342. doi:10.1310/sci17-00055</w:t>
      </w:r>
    </w:p>
    <w:p w14:paraId="6F732ED6"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21.</w:t>
      </w:r>
      <w:r w:rsidRPr="00E25B15">
        <w:rPr>
          <w:rFonts w:ascii="Arial" w:hAnsi="Arial" w:cs="Arial"/>
        </w:rPr>
        <w:tab/>
        <w:t xml:space="preserve">Farris RJ, Quintero HA, Murray SA, Ha KH, Hartigan C, Goldfarb M. A Preliminary Assessment of Legged Mobility Provided by a Lower Limb Exoskeleton for Persons With Paraplegia. </w:t>
      </w:r>
      <w:r w:rsidRPr="00E25B15">
        <w:rPr>
          <w:rFonts w:ascii="Arial" w:hAnsi="Arial" w:cs="Arial"/>
          <w:i/>
          <w:iCs/>
        </w:rPr>
        <w:t>IEEE Trans Neural Syst Rehabil Eng</w:t>
      </w:r>
      <w:r w:rsidRPr="00E25B15">
        <w:rPr>
          <w:rFonts w:ascii="Arial" w:hAnsi="Arial" w:cs="Arial"/>
        </w:rPr>
        <w:t>. 2014;22(3):482-490. doi:10.1109/TNSRE.2013.2268320</w:t>
      </w:r>
    </w:p>
    <w:p w14:paraId="30D8C938"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22.</w:t>
      </w:r>
      <w:r w:rsidRPr="00E25B15">
        <w:rPr>
          <w:rFonts w:ascii="Arial" w:hAnsi="Arial" w:cs="Arial"/>
        </w:rPr>
        <w:tab/>
        <w:t xml:space="preserve">Kwon SH, Lee BS, Lee HJ, et al. Energy Efficiency and Patient Satisfaction of Gait With Knee-Ankle-Foot Orthosis and Robot (ReWalk)-Assisted Gait in Patients With Spinal Cord Injury. </w:t>
      </w:r>
      <w:r w:rsidRPr="00E25B15">
        <w:rPr>
          <w:rFonts w:ascii="Arial" w:hAnsi="Arial" w:cs="Arial"/>
          <w:i/>
          <w:iCs/>
        </w:rPr>
        <w:t>Ann Rehabil Med</w:t>
      </w:r>
      <w:r w:rsidRPr="00E25B15">
        <w:rPr>
          <w:rFonts w:ascii="Arial" w:hAnsi="Arial" w:cs="Arial"/>
        </w:rPr>
        <w:t>. 2020;44(2):131-141. doi:10.5535/arm.2020.44.2.131</w:t>
      </w:r>
    </w:p>
    <w:p w14:paraId="07AC3E64"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23.</w:t>
      </w:r>
      <w:r w:rsidRPr="00E25B15">
        <w:rPr>
          <w:rFonts w:ascii="Arial" w:hAnsi="Arial" w:cs="Arial"/>
        </w:rPr>
        <w:tab/>
        <w:t xml:space="preserve">Williams AMM, Deegan E, Walter M, Stothers L, Lam T. Exoskeleton gait training to improve lower urinary tract function in people with motor-complete spinal cord injury: A randomized pilot trial. </w:t>
      </w:r>
      <w:r w:rsidRPr="00E25B15">
        <w:rPr>
          <w:rFonts w:ascii="Arial" w:hAnsi="Arial" w:cs="Arial"/>
          <w:i/>
          <w:iCs/>
        </w:rPr>
        <w:t>J Rehabil Med</w:t>
      </w:r>
      <w:r w:rsidRPr="00E25B15">
        <w:rPr>
          <w:rFonts w:ascii="Arial" w:hAnsi="Arial" w:cs="Arial"/>
        </w:rPr>
        <w:t>. 2021;53(8):jrm00222. doi:10.2340/16501977-2864</w:t>
      </w:r>
    </w:p>
    <w:p w14:paraId="75E23C05"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24.</w:t>
      </w:r>
      <w:r w:rsidRPr="00E25B15">
        <w:rPr>
          <w:rFonts w:ascii="Arial" w:hAnsi="Arial" w:cs="Arial"/>
        </w:rPr>
        <w:tab/>
        <w:t xml:space="preserve">Lamberti G, Sesenna G, Paja Q, Ciardi G. Rehabilitation Program for Gait Training Using UAN.GO, a Powered Exoskeleton: A Case Report. </w:t>
      </w:r>
      <w:r w:rsidRPr="00E25B15">
        <w:rPr>
          <w:rFonts w:ascii="Arial" w:hAnsi="Arial" w:cs="Arial"/>
          <w:i/>
          <w:iCs/>
        </w:rPr>
        <w:t>Neurol Int</w:t>
      </w:r>
      <w:r w:rsidRPr="00E25B15">
        <w:rPr>
          <w:rFonts w:ascii="Arial" w:hAnsi="Arial" w:cs="Arial"/>
        </w:rPr>
        <w:t>. 2022;14(2):536-546. doi:10.3390/neurolint14020043</w:t>
      </w:r>
    </w:p>
    <w:p w14:paraId="032586C7"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lastRenderedPageBreak/>
        <w:t>25.</w:t>
      </w:r>
      <w:r w:rsidRPr="00E25B15">
        <w:rPr>
          <w:rFonts w:ascii="Arial" w:hAnsi="Arial" w:cs="Arial"/>
        </w:rPr>
        <w:tab/>
        <w:t xml:space="preserve">Rigoli A, Francis L, Nicholson M, Weber G, Redhead J, Iyer P. A systematic review of the effects of robotic exoskeleton training on energy expenditure and body composition in adults with spinal cord injury. </w:t>
      </w:r>
      <w:r w:rsidRPr="00E25B15">
        <w:rPr>
          <w:rFonts w:ascii="Arial" w:hAnsi="Arial" w:cs="Arial"/>
          <w:i/>
          <w:iCs/>
        </w:rPr>
        <w:t>Int J Rehabil Res</w:t>
      </w:r>
      <w:r w:rsidRPr="00E25B15">
        <w:rPr>
          <w:rFonts w:ascii="Arial" w:hAnsi="Arial" w:cs="Arial"/>
        </w:rPr>
        <w:t>. 2024;47(2):64-74. doi:10.1097/MRR.0000000000000626</w:t>
      </w:r>
    </w:p>
    <w:p w14:paraId="51B0369D"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26.</w:t>
      </w:r>
      <w:r w:rsidRPr="00E25B15">
        <w:rPr>
          <w:rFonts w:ascii="Arial" w:hAnsi="Arial" w:cs="Arial"/>
        </w:rPr>
        <w:tab/>
        <w:t xml:space="preserve">Yip CCH, Lam CY, Cheung KMC, Wong YW, Koljonen PA. Knowledge Gaps in Biophysical Changes After Powered Robotic Exoskeleton Walking by Individuals With Spinal Cord Injury—A Scoping Review. </w:t>
      </w:r>
      <w:r w:rsidRPr="00E25B15">
        <w:rPr>
          <w:rFonts w:ascii="Arial" w:hAnsi="Arial" w:cs="Arial"/>
          <w:i/>
          <w:iCs/>
        </w:rPr>
        <w:t>Front Neurol</w:t>
      </w:r>
      <w:r w:rsidRPr="00E25B15">
        <w:rPr>
          <w:rFonts w:ascii="Arial" w:hAnsi="Arial" w:cs="Arial"/>
        </w:rPr>
        <w:t>. 2022;13:792295. doi:10.3389/fneur.2022.792295</w:t>
      </w:r>
    </w:p>
    <w:p w14:paraId="702C1953"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27.</w:t>
      </w:r>
      <w:r w:rsidRPr="00E25B15">
        <w:rPr>
          <w:rFonts w:ascii="Arial" w:hAnsi="Arial" w:cs="Arial"/>
        </w:rPr>
        <w:tab/>
        <w:t xml:space="preserve">Schuster-Amft C, Kool J, Möller JC, et al. Feasibility and cost description of highly intensive rehabilitation involving new technologies in patients with post-acute stroke—a trial of the Swiss RehabTech Initiative. </w:t>
      </w:r>
      <w:r w:rsidRPr="00E25B15">
        <w:rPr>
          <w:rFonts w:ascii="Arial" w:hAnsi="Arial" w:cs="Arial"/>
          <w:i/>
          <w:iCs/>
        </w:rPr>
        <w:t>Pilot Feasibility Stud</w:t>
      </w:r>
      <w:r w:rsidRPr="00E25B15">
        <w:rPr>
          <w:rFonts w:ascii="Arial" w:hAnsi="Arial" w:cs="Arial"/>
        </w:rPr>
        <w:t>. 2022;8(1). doi:10.1186/s40814-022-01086-0</w:t>
      </w:r>
    </w:p>
    <w:p w14:paraId="66D47265"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28.</w:t>
      </w:r>
      <w:r w:rsidRPr="00E25B15">
        <w:rPr>
          <w:rFonts w:ascii="Arial" w:hAnsi="Arial" w:cs="Arial"/>
        </w:rPr>
        <w:tab/>
        <w:t xml:space="preserve">Høyer E, Opheim A, Jørgensen V. Implementing the exoskeleton Ekso GT </w:t>
      </w:r>
      <w:r w:rsidRPr="00E25B15">
        <w:rPr>
          <w:rFonts w:ascii="Arial" w:hAnsi="Arial" w:cs="Arial"/>
          <w:vertAlign w:val="superscript"/>
        </w:rPr>
        <w:t>TM</w:t>
      </w:r>
      <w:r w:rsidRPr="00E25B15">
        <w:rPr>
          <w:rFonts w:ascii="Arial" w:hAnsi="Arial" w:cs="Arial"/>
        </w:rPr>
        <w:t xml:space="preserve"> for gait rehabilitation in a stroke unit – feasibility, functional benefits and patient experiences. </w:t>
      </w:r>
      <w:r w:rsidRPr="00E25B15">
        <w:rPr>
          <w:rFonts w:ascii="Arial" w:hAnsi="Arial" w:cs="Arial"/>
          <w:i/>
          <w:iCs/>
        </w:rPr>
        <w:t>Disabil Rehabil Assist Technol</w:t>
      </w:r>
      <w:r w:rsidRPr="00E25B15">
        <w:rPr>
          <w:rFonts w:ascii="Arial" w:hAnsi="Arial" w:cs="Arial"/>
        </w:rPr>
        <w:t>. 2022;17(4):473-479. doi:10.1080/17483107.2020.1800110</w:t>
      </w:r>
    </w:p>
    <w:p w14:paraId="7F358699"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29.</w:t>
      </w:r>
      <w:r w:rsidRPr="00E25B15">
        <w:rPr>
          <w:rFonts w:ascii="Arial" w:hAnsi="Arial" w:cs="Arial"/>
        </w:rPr>
        <w:tab/>
        <w:t xml:space="preserve">Zhu F, Kern M, Fowkes E, et al. Effects of an exoskeleton-assisted gait training on post-stroke lower-limb muscle coordination. </w:t>
      </w:r>
      <w:r w:rsidRPr="00E25B15">
        <w:rPr>
          <w:rFonts w:ascii="Arial" w:hAnsi="Arial" w:cs="Arial"/>
          <w:i/>
          <w:iCs/>
        </w:rPr>
        <w:t>J Neural Eng</w:t>
      </w:r>
      <w:r w:rsidRPr="00E25B15">
        <w:rPr>
          <w:rFonts w:ascii="Arial" w:hAnsi="Arial" w:cs="Arial"/>
        </w:rPr>
        <w:t>. 2021;18(4):046039. doi:10.1088/1741-2552/abf0d5</w:t>
      </w:r>
    </w:p>
    <w:p w14:paraId="437989BA"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30.</w:t>
      </w:r>
      <w:r w:rsidRPr="00E25B15">
        <w:rPr>
          <w:rFonts w:ascii="Arial" w:hAnsi="Arial" w:cs="Arial"/>
        </w:rPr>
        <w:tab/>
        <w:t xml:space="preserve">Berriozabalgoitia R, Bidaurrazaga-Letona I, Otxoa E, Urquiza M, Irazusta J, Rodriguez-Larrad A. Overground Robotic Program Preserves Gait in Individuals With Multiple Sclerosis and Moderate to Severe Impairments: A Randomized Controlled Trial. </w:t>
      </w:r>
      <w:r w:rsidRPr="00E25B15">
        <w:rPr>
          <w:rFonts w:ascii="Arial" w:hAnsi="Arial" w:cs="Arial"/>
          <w:i/>
          <w:iCs/>
        </w:rPr>
        <w:t>Arch Phys Med Rehabil</w:t>
      </w:r>
      <w:r w:rsidRPr="00E25B15">
        <w:rPr>
          <w:rFonts w:ascii="Arial" w:hAnsi="Arial" w:cs="Arial"/>
        </w:rPr>
        <w:t>. 2021;102(5):932-939. doi:10.1016/j.apmr.2020.12.002</w:t>
      </w:r>
    </w:p>
    <w:p w14:paraId="28A57F03"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31.</w:t>
      </w:r>
      <w:r w:rsidRPr="00E25B15">
        <w:rPr>
          <w:rFonts w:ascii="Arial" w:hAnsi="Arial" w:cs="Arial"/>
        </w:rPr>
        <w:tab/>
        <w:t xml:space="preserve">Wee SK, Ho CY, Tan SL, Ong CH. Enhancing quality of life in progressive multiple sclerosis with powered robotic exoskeleton. </w:t>
      </w:r>
      <w:r w:rsidRPr="00E25B15">
        <w:rPr>
          <w:rFonts w:ascii="Arial" w:hAnsi="Arial" w:cs="Arial"/>
          <w:i/>
          <w:iCs/>
        </w:rPr>
        <w:t>Mult Scler Houndmills Basingstoke Engl</w:t>
      </w:r>
      <w:r w:rsidRPr="00E25B15">
        <w:rPr>
          <w:rFonts w:ascii="Arial" w:hAnsi="Arial" w:cs="Arial"/>
        </w:rPr>
        <w:t>. 2021;27(3):483-487. doi:10.1177/1352458520943080</w:t>
      </w:r>
    </w:p>
    <w:p w14:paraId="700652C7"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32.</w:t>
      </w:r>
      <w:r w:rsidRPr="00E25B15">
        <w:rPr>
          <w:rFonts w:ascii="Arial" w:hAnsi="Arial" w:cs="Arial"/>
        </w:rPr>
        <w:tab/>
        <w:t xml:space="preserve">Drużbicki M, Guzik A, Przysada G, et al. Effects of Robotic Exoskeleton-Aided Gait Training in the Strength, Body Balance, and Walking Speed in Individuals With Multiple Sclerosis: A Single-Group Preliminary Study. </w:t>
      </w:r>
      <w:r w:rsidRPr="00E25B15">
        <w:rPr>
          <w:rFonts w:ascii="Arial" w:hAnsi="Arial" w:cs="Arial"/>
          <w:i/>
          <w:iCs/>
        </w:rPr>
        <w:t>Arch Phys Med Rehabil</w:t>
      </w:r>
      <w:r w:rsidRPr="00E25B15">
        <w:rPr>
          <w:rFonts w:ascii="Arial" w:hAnsi="Arial" w:cs="Arial"/>
        </w:rPr>
        <w:t>. 2021;102(2):175-184. doi:10.1016/j.apmr.2020.10.122</w:t>
      </w:r>
    </w:p>
    <w:p w14:paraId="3DA2A171"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33.</w:t>
      </w:r>
      <w:r w:rsidRPr="00E25B15">
        <w:rPr>
          <w:rFonts w:ascii="Arial" w:hAnsi="Arial" w:cs="Arial"/>
        </w:rPr>
        <w:tab/>
        <w:t xml:space="preserve">Sesenna G, Calzolari C, Gruppi MP, Ciardi G. Walking with UAN.GO Exoskeleton: Training and Compliance in a Multiple Sclerosis Patient. </w:t>
      </w:r>
      <w:r w:rsidRPr="00E25B15">
        <w:rPr>
          <w:rFonts w:ascii="Arial" w:hAnsi="Arial" w:cs="Arial"/>
          <w:i/>
          <w:iCs/>
        </w:rPr>
        <w:t>Neurol Int</w:t>
      </w:r>
      <w:r w:rsidRPr="00E25B15">
        <w:rPr>
          <w:rFonts w:ascii="Arial" w:hAnsi="Arial" w:cs="Arial"/>
        </w:rPr>
        <w:t>. 2021;13(3):428-438. doi:10.3390/neurolint13030042</w:t>
      </w:r>
    </w:p>
    <w:p w14:paraId="23183D5A"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34.</w:t>
      </w:r>
      <w:r w:rsidRPr="00E25B15">
        <w:rPr>
          <w:rFonts w:ascii="Arial" w:hAnsi="Arial" w:cs="Arial"/>
        </w:rPr>
        <w:tab/>
        <w:t xml:space="preserve">Christodoulou VN, Varvarousis DN, Ntritsos G, et al. Robotic assisted and exoskeleton gait training effect in mental health and fatigue of multiple sclerosis patients. A systematic review and a meta-analysis. </w:t>
      </w:r>
      <w:r w:rsidRPr="00E25B15">
        <w:rPr>
          <w:rFonts w:ascii="Arial" w:hAnsi="Arial" w:cs="Arial"/>
          <w:i/>
          <w:iCs/>
        </w:rPr>
        <w:t>Disabil Rehabil</w:t>
      </w:r>
      <w:r w:rsidRPr="00E25B15">
        <w:rPr>
          <w:rFonts w:ascii="Arial" w:hAnsi="Arial" w:cs="Arial"/>
        </w:rPr>
        <w:t>. Published online April 14, 2024:1-12. doi:10.1080/09638288.2024.2338197</w:t>
      </w:r>
    </w:p>
    <w:p w14:paraId="73F65C3E"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35.</w:t>
      </w:r>
      <w:r w:rsidRPr="00E25B15">
        <w:rPr>
          <w:rFonts w:ascii="Arial" w:hAnsi="Arial" w:cs="Arial"/>
        </w:rPr>
        <w:tab/>
        <w:t xml:space="preserve">Afzal T, Tseng SC, Lincoln JA, Kern M, Francisco GE, Chang SH. Exoskeleton-assisted Gait Training in Persons With Multiple Sclerosis: A Single-Group Pilot Study. </w:t>
      </w:r>
      <w:r w:rsidRPr="00E25B15">
        <w:rPr>
          <w:rFonts w:ascii="Arial" w:hAnsi="Arial" w:cs="Arial"/>
          <w:i/>
          <w:iCs/>
        </w:rPr>
        <w:t>Arch Phys Med Rehabil</w:t>
      </w:r>
      <w:r w:rsidRPr="00E25B15">
        <w:rPr>
          <w:rFonts w:ascii="Arial" w:hAnsi="Arial" w:cs="Arial"/>
        </w:rPr>
        <w:t>. 2020;101(4):599-606. doi:10.1016/j.apmr.2019.10.192</w:t>
      </w:r>
    </w:p>
    <w:p w14:paraId="4D3D995A"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36.</w:t>
      </w:r>
      <w:r w:rsidRPr="00E25B15">
        <w:rPr>
          <w:rFonts w:ascii="Arial" w:hAnsi="Arial" w:cs="Arial"/>
        </w:rPr>
        <w:tab/>
        <w:t xml:space="preserve">Fernández-Vázquez D, Cano-de-la-Cuerda R, Gor-García-Fogeda MD, Molina-Rueda F. Wearable Robotic Gait Training in Persons with Multiple Sclerosis: A Satisfaction Study. </w:t>
      </w:r>
      <w:r w:rsidRPr="00E25B15">
        <w:rPr>
          <w:rFonts w:ascii="Arial" w:hAnsi="Arial" w:cs="Arial"/>
          <w:i/>
          <w:iCs/>
        </w:rPr>
        <w:t>Sensors</w:t>
      </w:r>
      <w:r w:rsidRPr="00E25B15">
        <w:rPr>
          <w:rFonts w:ascii="Arial" w:hAnsi="Arial" w:cs="Arial"/>
        </w:rPr>
        <w:t>. 2021;21(14):4940. doi:10.3390/s21144940</w:t>
      </w:r>
    </w:p>
    <w:p w14:paraId="4F310203"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lastRenderedPageBreak/>
        <w:t>37.</w:t>
      </w:r>
      <w:r w:rsidRPr="00E25B15">
        <w:rPr>
          <w:rFonts w:ascii="Arial" w:hAnsi="Arial" w:cs="Arial"/>
        </w:rPr>
        <w:tab/>
        <w:t xml:space="preserve">Téllez N, Río J, Tintoré M, Nos C, Galán I, Montalban X. Does the Modified Fatigue Impact Scale offer a more comprehensive assessment of fatigue in MS? </w:t>
      </w:r>
      <w:r w:rsidRPr="00E25B15">
        <w:rPr>
          <w:rFonts w:ascii="Arial" w:hAnsi="Arial" w:cs="Arial"/>
          <w:i/>
          <w:iCs/>
        </w:rPr>
        <w:t>Mult Scler J</w:t>
      </w:r>
      <w:r w:rsidRPr="00E25B15">
        <w:rPr>
          <w:rFonts w:ascii="Arial" w:hAnsi="Arial" w:cs="Arial"/>
        </w:rPr>
        <w:t>. 2005;11(2):198-202. doi:10.1191/1352458505ms1148oa</w:t>
      </w:r>
    </w:p>
    <w:p w14:paraId="262711A5" w14:textId="77777777" w:rsidR="00E25B15" w:rsidRPr="00E25B15" w:rsidRDefault="00E25B15" w:rsidP="00E25B15">
      <w:pPr>
        <w:pStyle w:val="Bibliography"/>
        <w:spacing w:after="160"/>
        <w:ind w:left="389" w:hanging="389"/>
        <w:rPr>
          <w:rFonts w:ascii="Arial" w:hAnsi="Arial" w:cs="Arial"/>
        </w:rPr>
      </w:pPr>
      <w:r w:rsidRPr="00E25B15">
        <w:rPr>
          <w:rFonts w:ascii="Arial" w:hAnsi="Arial" w:cs="Arial"/>
        </w:rPr>
        <w:t>38.</w:t>
      </w:r>
      <w:r w:rsidRPr="00E25B15">
        <w:rPr>
          <w:rFonts w:ascii="Arial" w:hAnsi="Arial" w:cs="Arial"/>
        </w:rPr>
        <w:tab/>
        <w:t xml:space="preserve">Lefeber N, Swinnen E, Kerckhofs E. The immediate effects of robot-assistance on energy consumption and cardiorespiratory load during walking compared to walking without robot-assistance: a systematic review. </w:t>
      </w:r>
      <w:r w:rsidRPr="00E25B15">
        <w:rPr>
          <w:rFonts w:ascii="Arial" w:hAnsi="Arial" w:cs="Arial"/>
          <w:i/>
          <w:iCs/>
        </w:rPr>
        <w:t>Disabil Rehabil Assist Technol</w:t>
      </w:r>
      <w:r w:rsidRPr="00E25B15">
        <w:rPr>
          <w:rFonts w:ascii="Arial" w:hAnsi="Arial" w:cs="Arial"/>
        </w:rPr>
        <w:t>. 2017;12(7):657-671. doi:10.1080/17483107.2016.1235620</w:t>
      </w:r>
    </w:p>
    <w:p w14:paraId="17253CB2" w14:textId="057DDA1C" w:rsidR="00C650E3" w:rsidRPr="00E25B15" w:rsidRDefault="00C650E3" w:rsidP="00E25B15">
      <w:pPr>
        <w:spacing w:line="240" w:lineRule="auto"/>
        <w:ind w:left="389" w:hanging="389"/>
        <w:rPr>
          <w:rFonts w:ascii="Arial" w:hAnsi="Arial" w:cs="Arial"/>
        </w:rPr>
        <w:sectPr w:rsidR="00C650E3" w:rsidRPr="00E25B15">
          <w:headerReference w:type="default" r:id="rId14"/>
          <w:footerReference w:type="default" r:id="rId15"/>
          <w:pgSz w:w="12240" w:h="15840"/>
          <w:pgMar w:top="1440" w:right="1440" w:bottom="1440" w:left="1440" w:header="720" w:footer="720" w:gutter="0"/>
          <w:cols w:space="720"/>
          <w:docGrid w:linePitch="360"/>
        </w:sectPr>
      </w:pPr>
      <w:r w:rsidRPr="00E25B15">
        <w:rPr>
          <w:rFonts w:ascii="Arial" w:hAnsi="Arial" w:cs="Arial"/>
        </w:rPr>
        <w:fldChar w:fldCharType="end"/>
      </w:r>
    </w:p>
    <w:tbl>
      <w:tblPr>
        <w:tblStyle w:val="TableGrid"/>
        <w:tblW w:w="14854" w:type="dxa"/>
        <w:tblInd w:w="-815" w:type="dxa"/>
        <w:tblLayout w:type="fixed"/>
        <w:tblLook w:val="04A0" w:firstRow="1" w:lastRow="0" w:firstColumn="1" w:lastColumn="0" w:noHBand="0" w:noVBand="1"/>
      </w:tblPr>
      <w:tblGrid>
        <w:gridCol w:w="5130"/>
        <w:gridCol w:w="4860"/>
        <w:gridCol w:w="2340"/>
        <w:gridCol w:w="1170"/>
        <w:gridCol w:w="1354"/>
      </w:tblGrid>
      <w:tr w:rsidR="00C650E3" w:rsidRPr="00C66F95" w14:paraId="3BDD9D00" w14:textId="77777777" w:rsidTr="005B369F">
        <w:trPr>
          <w:cantSplit/>
          <w:trHeight w:val="260"/>
          <w:tblHeader/>
        </w:trPr>
        <w:tc>
          <w:tcPr>
            <w:tcW w:w="5130" w:type="dxa"/>
          </w:tcPr>
          <w:p w14:paraId="65C3DE67" w14:textId="77777777" w:rsidR="00C650E3" w:rsidRPr="00C66F95" w:rsidRDefault="00C650E3" w:rsidP="00655BA9">
            <w:pPr>
              <w:rPr>
                <w:rFonts w:ascii="Arial" w:hAnsi="Arial" w:cs="Arial"/>
                <w:b/>
                <w:bCs/>
              </w:rPr>
            </w:pPr>
            <w:r w:rsidRPr="00C66F95">
              <w:rPr>
                <w:rFonts w:ascii="Arial" w:hAnsi="Arial" w:cs="Arial"/>
                <w:b/>
                <w:bCs/>
              </w:rPr>
              <w:lastRenderedPageBreak/>
              <w:t>Title</w:t>
            </w:r>
          </w:p>
        </w:tc>
        <w:tc>
          <w:tcPr>
            <w:tcW w:w="4860" w:type="dxa"/>
          </w:tcPr>
          <w:p w14:paraId="2638110D" w14:textId="77777777" w:rsidR="00C650E3" w:rsidRPr="00C66F95" w:rsidRDefault="00C650E3" w:rsidP="00655BA9">
            <w:pPr>
              <w:rPr>
                <w:rFonts w:ascii="Arial" w:hAnsi="Arial" w:cs="Arial"/>
                <w:b/>
                <w:bCs/>
              </w:rPr>
            </w:pPr>
            <w:r w:rsidRPr="00C66F95">
              <w:rPr>
                <w:rFonts w:ascii="Arial" w:hAnsi="Arial" w:cs="Arial"/>
                <w:b/>
                <w:bCs/>
              </w:rPr>
              <w:t>Authors</w:t>
            </w:r>
          </w:p>
        </w:tc>
        <w:tc>
          <w:tcPr>
            <w:tcW w:w="2340" w:type="dxa"/>
          </w:tcPr>
          <w:p w14:paraId="4FF2EE52" w14:textId="77777777" w:rsidR="00C650E3" w:rsidRPr="00C66F95" w:rsidRDefault="00C650E3" w:rsidP="00655BA9">
            <w:pPr>
              <w:rPr>
                <w:rFonts w:ascii="Arial" w:hAnsi="Arial" w:cs="Arial"/>
                <w:b/>
                <w:bCs/>
              </w:rPr>
            </w:pPr>
            <w:r w:rsidRPr="00C66F95">
              <w:rPr>
                <w:rFonts w:ascii="Arial" w:hAnsi="Arial" w:cs="Arial"/>
                <w:b/>
                <w:bCs/>
              </w:rPr>
              <w:t>Journal</w:t>
            </w:r>
          </w:p>
        </w:tc>
        <w:tc>
          <w:tcPr>
            <w:tcW w:w="1170" w:type="dxa"/>
          </w:tcPr>
          <w:p w14:paraId="35ADAE62" w14:textId="77777777" w:rsidR="00C650E3" w:rsidRPr="00C66F95" w:rsidRDefault="00C650E3" w:rsidP="00655BA9">
            <w:pPr>
              <w:rPr>
                <w:rFonts w:ascii="Arial" w:hAnsi="Arial" w:cs="Arial"/>
                <w:b/>
                <w:bCs/>
              </w:rPr>
            </w:pPr>
            <w:r w:rsidRPr="00C66F95">
              <w:rPr>
                <w:rFonts w:ascii="Arial" w:hAnsi="Arial" w:cs="Arial"/>
                <w:b/>
                <w:bCs/>
              </w:rPr>
              <w:t>Device</w:t>
            </w:r>
          </w:p>
        </w:tc>
        <w:tc>
          <w:tcPr>
            <w:tcW w:w="1354" w:type="dxa"/>
          </w:tcPr>
          <w:p w14:paraId="6307C356" w14:textId="77777777" w:rsidR="00C650E3" w:rsidRPr="00C66F95" w:rsidRDefault="00C650E3" w:rsidP="00655BA9">
            <w:pPr>
              <w:rPr>
                <w:rFonts w:ascii="Arial" w:hAnsi="Arial" w:cs="Arial"/>
                <w:b/>
                <w:bCs/>
              </w:rPr>
            </w:pPr>
            <w:r w:rsidRPr="00C66F95">
              <w:rPr>
                <w:rFonts w:ascii="Arial" w:hAnsi="Arial" w:cs="Arial"/>
                <w:b/>
                <w:bCs/>
              </w:rPr>
              <w:t>Diagnosis</w:t>
            </w:r>
          </w:p>
        </w:tc>
      </w:tr>
      <w:tr w:rsidR="000D3222" w:rsidRPr="00C66F95" w14:paraId="3E706C2B" w14:textId="77777777" w:rsidTr="005B369F">
        <w:trPr>
          <w:cantSplit/>
          <w:trHeight w:val="890"/>
        </w:trPr>
        <w:tc>
          <w:tcPr>
            <w:tcW w:w="5130" w:type="dxa"/>
          </w:tcPr>
          <w:p w14:paraId="412966A8" w14:textId="77777777" w:rsidR="000D3222" w:rsidRPr="00C66F95" w:rsidRDefault="000D3222" w:rsidP="00655BA9">
            <w:pPr>
              <w:rPr>
                <w:rFonts w:ascii="Arial" w:hAnsi="Arial" w:cs="Arial"/>
                <w:highlight w:val="yellow"/>
              </w:rPr>
            </w:pPr>
            <w:r w:rsidRPr="00C66F95">
              <w:rPr>
                <w:rFonts w:ascii="Arial" w:hAnsi="Arial" w:cs="Arial"/>
              </w:rPr>
              <w:t>Robotic locomotor training in a low-resource setting: a randomized pilot and feasibility trial</w:t>
            </w:r>
          </w:p>
        </w:tc>
        <w:tc>
          <w:tcPr>
            <w:tcW w:w="4860" w:type="dxa"/>
          </w:tcPr>
          <w:p w14:paraId="6C5417DD" w14:textId="77777777" w:rsidR="000D3222" w:rsidRPr="00C66F95" w:rsidRDefault="000D3222" w:rsidP="00655BA9">
            <w:pPr>
              <w:rPr>
                <w:rFonts w:ascii="Arial" w:hAnsi="Arial" w:cs="Arial"/>
              </w:rPr>
            </w:pPr>
            <w:r w:rsidRPr="00C66F95">
              <w:rPr>
                <w:rFonts w:ascii="Arial" w:hAnsi="Arial" w:cs="Arial"/>
              </w:rPr>
              <w:t xml:space="preserve">Shackleton C, Evans R, West S, </w:t>
            </w:r>
            <w:proofErr w:type="spellStart"/>
            <w:r w:rsidRPr="00C66F95">
              <w:rPr>
                <w:rFonts w:ascii="Arial" w:hAnsi="Arial" w:cs="Arial"/>
              </w:rPr>
              <w:t>Bantjes</w:t>
            </w:r>
            <w:proofErr w:type="spellEnd"/>
            <w:r w:rsidRPr="00C66F95">
              <w:rPr>
                <w:rFonts w:ascii="Arial" w:hAnsi="Arial" w:cs="Arial"/>
              </w:rPr>
              <w:t xml:space="preserve"> J, Swartz L, Derman W, Albertus Y</w:t>
            </w:r>
          </w:p>
        </w:tc>
        <w:tc>
          <w:tcPr>
            <w:tcW w:w="2340" w:type="dxa"/>
          </w:tcPr>
          <w:p w14:paraId="71247B82" w14:textId="77777777" w:rsidR="000D3222" w:rsidRPr="00C66F95" w:rsidRDefault="000D3222" w:rsidP="00655BA9">
            <w:pPr>
              <w:rPr>
                <w:rFonts w:ascii="Arial" w:hAnsi="Arial" w:cs="Arial"/>
              </w:rPr>
            </w:pPr>
            <w:proofErr w:type="spellStart"/>
            <w:r w:rsidRPr="00C66F95">
              <w:rPr>
                <w:rFonts w:ascii="Arial" w:hAnsi="Arial" w:cs="Arial"/>
              </w:rPr>
              <w:t>Disabil</w:t>
            </w:r>
            <w:proofErr w:type="spellEnd"/>
            <w:r w:rsidRPr="00C66F95">
              <w:rPr>
                <w:rFonts w:ascii="Arial" w:hAnsi="Arial" w:cs="Arial"/>
              </w:rPr>
              <w:t xml:space="preserve"> Rehabil. 2024 Jul;46(15):3363-3372.</w:t>
            </w:r>
          </w:p>
        </w:tc>
        <w:tc>
          <w:tcPr>
            <w:tcW w:w="1170" w:type="dxa"/>
          </w:tcPr>
          <w:p w14:paraId="1FA31EBE"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4FDF23E2" w14:textId="77777777" w:rsidR="000D3222" w:rsidRPr="00C66F95" w:rsidRDefault="000D3222" w:rsidP="00655BA9">
            <w:pPr>
              <w:rPr>
                <w:rFonts w:ascii="Arial" w:hAnsi="Arial" w:cs="Arial"/>
              </w:rPr>
            </w:pPr>
            <w:r w:rsidRPr="00C66F95">
              <w:rPr>
                <w:rFonts w:ascii="Arial" w:hAnsi="Arial" w:cs="Arial"/>
              </w:rPr>
              <w:t>SCI</w:t>
            </w:r>
          </w:p>
        </w:tc>
      </w:tr>
      <w:tr w:rsidR="00527E72" w:rsidRPr="00C66F95" w14:paraId="1E9C66D3" w14:textId="77777777" w:rsidTr="005B369F">
        <w:trPr>
          <w:cantSplit/>
          <w:trHeight w:val="890"/>
        </w:trPr>
        <w:tc>
          <w:tcPr>
            <w:tcW w:w="5130" w:type="dxa"/>
          </w:tcPr>
          <w:p w14:paraId="54294C72" w14:textId="77777777" w:rsidR="00527E72" w:rsidRPr="00C66F95" w:rsidRDefault="00527E72" w:rsidP="00655BA9">
            <w:pPr>
              <w:rPr>
                <w:rFonts w:ascii="Arial" w:hAnsi="Arial" w:cs="Arial"/>
              </w:rPr>
            </w:pPr>
            <w:r w:rsidRPr="00C66F95">
              <w:rPr>
                <w:rFonts w:ascii="Arial" w:hAnsi="Arial" w:cs="Arial"/>
              </w:rPr>
              <w:t>A systematic review of the effects of robotic exoskeleton training on energy expenditure and body composition in adults with spinal cord injury</w:t>
            </w:r>
          </w:p>
        </w:tc>
        <w:tc>
          <w:tcPr>
            <w:tcW w:w="4860" w:type="dxa"/>
          </w:tcPr>
          <w:p w14:paraId="4F668C14" w14:textId="77777777" w:rsidR="00527E72" w:rsidRPr="00C66F95" w:rsidRDefault="00527E72" w:rsidP="00655BA9">
            <w:pPr>
              <w:rPr>
                <w:rFonts w:ascii="Arial" w:hAnsi="Arial" w:cs="Arial"/>
              </w:rPr>
            </w:pPr>
            <w:r w:rsidRPr="00C66F95">
              <w:rPr>
                <w:rFonts w:ascii="Arial" w:hAnsi="Arial" w:cs="Arial"/>
              </w:rPr>
              <w:t>Rigoli A, Francis L, Nicholson M, Weber G, Redhead J, Iyer P</w:t>
            </w:r>
          </w:p>
        </w:tc>
        <w:tc>
          <w:tcPr>
            <w:tcW w:w="2340" w:type="dxa"/>
          </w:tcPr>
          <w:p w14:paraId="2C18ACDD" w14:textId="77777777" w:rsidR="00527E72" w:rsidRPr="00C66F95" w:rsidRDefault="00527E72" w:rsidP="00655BA9">
            <w:pPr>
              <w:rPr>
                <w:rFonts w:ascii="Arial" w:hAnsi="Arial" w:cs="Arial"/>
              </w:rPr>
            </w:pPr>
            <w:r w:rsidRPr="00C66F95">
              <w:rPr>
                <w:rFonts w:ascii="Arial" w:hAnsi="Arial" w:cs="Arial"/>
              </w:rPr>
              <w:t>Int J Rehabil Res. 2024 Jun 1;47(2):64-74.</w:t>
            </w:r>
          </w:p>
        </w:tc>
        <w:tc>
          <w:tcPr>
            <w:tcW w:w="1170" w:type="dxa"/>
          </w:tcPr>
          <w:p w14:paraId="49AC6CB5" w14:textId="77777777" w:rsidR="00527E72" w:rsidRPr="00C66F95" w:rsidRDefault="00527E72" w:rsidP="00655BA9">
            <w:pPr>
              <w:rPr>
                <w:rFonts w:ascii="Arial" w:hAnsi="Arial" w:cs="Arial"/>
              </w:rPr>
            </w:pPr>
            <w:r w:rsidRPr="00C66F95">
              <w:rPr>
                <w:rFonts w:ascii="Arial" w:hAnsi="Arial" w:cs="Arial"/>
              </w:rPr>
              <w:t>ReWalk, Ekso, Lokomat</w:t>
            </w:r>
          </w:p>
        </w:tc>
        <w:tc>
          <w:tcPr>
            <w:tcW w:w="1354" w:type="dxa"/>
          </w:tcPr>
          <w:p w14:paraId="76D32E19" w14:textId="77777777" w:rsidR="00527E72" w:rsidRPr="00C66F95" w:rsidRDefault="00527E72" w:rsidP="00655BA9">
            <w:pPr>
              <w:rPr>
                <w:rFonts w:ascii="Arial" w:hAnsi="Arial" w:cs="Arial"/>
              </w:rPr>
            </w:pPr>
            <w:r w:rsidRPr="00C66F95">
              <w:rPr>
                <w:rFonts w:ascii="Arial" w:hAnsi="Arial" w:cs="Arial"/>
              </w:rPr>
              <w:t>SCI</w:t>
            </w:r>
          </w:p>
        </w:tc>
      </w:tr>
      <w:tr w:rsidR="000D3222" w:rsidRPr="00C66F95" w14:paraId="2F892D78" w14:textId="77777777" w:rsidTr="005B369F">
        <w:trPr>
          <w:cantSplit/>
          <w:trHeight w:val="890"/>
        </w:trPr>
        <w:tc>
          <w:tcPr>
            <w:tcW w:w="5130" w:type="dxa"/>
          </w:tcPr>
          <w:p w14:paraId="699AD06B" w14:textId="77777777" w:rsidR="000D3222" w:rsidRPr="00C66F95" w:rsidRDefault="000D3222" w:rsidP="00655BA9">
            <w:pPr>
              <w:rPr>
                <w:rFonts w:ascii="Arial" w:hAnsi="Arial" w:cs="Arial"/>
              </w:rPr>
            </w:pPr>
            <w:r w:rsidRPr="00C66F95">
              <w:rPr>
                <w:rFonts w:ascii="Arial" w:hAnsi="Arial" w:cs="Arial"/>
              </w:rPr>
              <w:t>Exoskeletal-Assisted Walking During Acute Inpatient Rehabilitation Enhances Recovery for Persons with Spinal Cord Injury – A Pilot Randomized Controlled Trial</w:t>
            </w:r>
          </w:p>
        </w:tc>
        <w:tc>
          <w:tcPr>
            <w:tcW w:w="4860" w:type="dxa"/>
          </w:tcPr>
          <w:p w14:paraId="733A9925" w14:textId="77777777" w:rsidR="000D3222" w:rsidRPr="00C66F95" w:rsidRDefault="000D3222" w:rsidP="00655BA9">
            <w:pPr>
              <w:rPr>
                <w:rFonts w:ascii="Arial" w:hAnsi="Arial" w:cs="Arial"/>
              </w:rPr>
            </w:pPr>
            <w:r w:rsidRPr="00C66F95">
              <w:rPr>
                <w:rFonts w:ascii="Arial" w:hAnsi="Arial" w:cs="Arial"/>
              </w:rPr>
              <w:t xml:space="preserve">Tsai C-Y, Weinrauch WJ, Manente N, Huang V, Bryce TN, </w:t>
            </w:r>
            <w:proofErr w:type="spellStart"/>
            <w:r w:rsidRPr="00C66F95">
              <w:rPr>
                <w:rFonts w:ascii="Arial" w:hAnsi="Arial" w:cs="Arial"/>
              </w:rPr>
              <w:t>Spungen</w:t>
            </w:r>
            <w:proofErr w:type="spellEnd"/>
            <w:r w:rsidRPr="00C66F95">
              <w:rPr>
                <w:rFonts w:ascii="Arial" w:hAnsi="Arial" w:cs="Arial"/>
              </w:rPr>
              <w:t xml:space="preserve"> AM</w:t>
            </w:r>
          </w:p>
        </w:tc>
        <w:tc>
          <w:tcPr>
            <w:tcW w:w="2340" w:type="dxa"/>
          </w:tcPr>
          <w:p w14:paraId="2A121F72" w14:textId="77777777" w:rsidR="000D3222" w:rsidRPr="00C66F95" w:rsidRDefault="000D3222" w:rsidP="00655BA9">
            <w:pPr>
              <w:rPr>
                <w:rFonts w:ascii="Arial" w:hAnsi="Arial" w:cs="Arial"/>
              </w:rPr>
            </w:pPr>
            <w:r w:rsidRPr="00C66F95">
              <w:rPr>
                <w:rFonts w:ascii="Arial" w:hAnsi="Arial" w:cs="Arial"/>
              </w:rPr>
              <w:t>J Neurotrauma. 2024 May 8.</w:t>
            </w:r>
          </w:p>
        </w:tc>
        <w:tc>
          <w:tcPr>
            <w:tcW w:w="1170" w:type="dxa"/>
          </w:tcPr>
          <w:p w14:paraId="144D2DC3"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6FE1410B" w14:textId="77777777" w:rsidR="000D3222" w:rsidRPr="00C66F95" w:rsidRDefault="000D3222" w:rsidP="00655BA9">
            <w:pPr>
              <w:rPr>
                <w:rFonts w:ascii="Arial" w:hAnsi="Arial" w:cs="Arial"/>
              </w:rPr>
            </w:pPr>
            <w:r w:rsidRPr="00C66F95">
              <w:rPr>
                <w:rFonts w:ascii="Arial" w:hAnsi="Arial" w:cs="Arial"/>
              </w:rPr>
              <w:t>SCI</w:t>
            </w:r>
          </w:p>
        </w:tc>
      </w:tr>
      <w:tr w:rsidR="00C650E3" w:rsidRPr="00C66F95" w14:paraId="367C0D53" w14:textId="77777777" w:rsidTr="005B369F">
        <w:trPr>
          <w:cantSplit/>
          <w:trHeight w:val="890"/>
        </w:trPr>
        <w:tc>
          <w:tcPr>
            <w:tcW w:w="5130" w:type="dxa"/>
          </w:tcPr>
          <w:p w14:paraId="0FD390EA" w14:textId="77777777" w:rsidR="00C650E3" w:rsidRPr="00C66F95" w:rsidRDefault="00C650E3" w:rsidP="00655BA9">
            <w:pPr>
              <w:rPr>
                <w:rFonts w:ascii="Arial" w:hAnsi="Arial" w:cs="Arial"/>
              </w:rPr>
            </w:pPr>
            <w:r w:rsidRPr="00C66F95">
              <w:rPr>
                <w:rFonts w:ascii="Arial" w:hAnsi="Arial" w:cs="Arial"/>
              </w:rPr>
              <w:t xml:space="preserve">Robotic assisted and exoskeleton gait training </w:t>
            </w:r>
            <w:proofErr w:type="gramStart"/>
            <w:r w:rsidRPr="00C66F95">
              <w:rPr>
                <w:rFonts w:ascii="Arial" w:hAnsi="Arial" w:cs="Arial"/>
              </w:rPr>
              <w:t>effect in</w:t>
            </w:r>
            <w:proofErr w:type="gramEnd"/>
            <w:r w:rsidRPr="00C66F95">
              <w:rPr>
                <w:rFonts w:ascii="Arial" w:hAnsi="Arial" w:cs="Arial"/>
              </w:rPr>
              <w:t xml:space="preserve"> mental health and fatigue of multiple sclerosis patients. A systematic review and a meta-analysis</w:t>
            </w:r>
          </w:p>
        </w:tc>
        <w:tc>
          <w:tcPr>
            <w:tcW w:w="4860" w:type="dxa"/>
          </w:tcPr>
          <w:p w14:paraId="426B256B" w14:textId="77777777" w:rsidR="00C650E3" w:rsidRPr="00C66F95" w:rsidRDefault="00C650E3" w:rsidP="00655BA9">
            <w:pPr>
              <w:rPr>
                <w:rFonts w:ascii="Arial" w:hAnsi="Arial" w:cs="Arial"/>
              </w:rPr>
            </w:pPr>
            <w:r w:rsidRPr="00C66F95">
              <w:rPr>
                <w:rFonts w:ascii="Arial" w:hAnsi="Arial" w:cs="Arial"/>
              </w:rPr>
              <w:t xml:space="preserve">Christodoulou VN, </w:t>
            </w:r>
            <w:proofErr w:type="spellStart"/>
            <w:r w:rsidRPr="00C66F95">
              <w:rPr>
                <w:rFonts w:ascii="Arial" w:hAnsi="Arial" w:cs="Arial"/>
              </w:rPr>
              <w:t>Varvarousis</w:t>
            </w:r>
            <w:proofErr w:type="spellEnd"/>
            <w:r w:rsidRPr="00C66F95">
              <w:rPr>
                <w:rFonts w:ascii="Arial" w:hAnsi="Arial" w:cs="Arial"/>
              </w:rPr>
              <w:t xml:space="preserve"> DN, </w:t>
            </w:r>
            <w:proofErr w:type="spellStart"/>
            <w:r w:rsidRPr="00C66F95">
              <w:rPr>
                <w:rFonts w:ascii="Arial" w:hAnsi="Arial" w:cs="Arial"/>
              </w:rPr>
              <w:t>Ntritsos</w:t>
            </w:r>
            <w:proofErr w:type="spellEnd"/>
            <w:r w:rsidRPr="00C66F95">
              <w:rPr>
                <w:rFonts w:ascii="Arial" w:hAnsi="Arial" w:cs="Arial"/>
              </w:rPr>
              <w:t xml:space="preserve"> G, Dimopoulos D, </w:t>
            </w:r>
            <w:proofErr w:type="spellStart"/>
            <w:r w:rsidRPr="00C66F95">
              <w:rPr>
                <w:rFonts w:ascii="Arial" w:hAnsi="Arial" w:cs="Arial"/>
              </w:rPr>
              <w:t>Giannakeas</w:t>
            </w:r>
            <w:proofErr w:type="spellEnd"/>
            <w:r w:rsidRPr="00C66F95">
              <w:rPr>
                <w:rFonts w:ascii="Arial" w:hAnsi="Arial" w:cs="Arial"/>
              </w:rPr>
              <w:t xml:space="preserve"> N, Vasileiadis GI, </w:t>
            </w:r>
            <w:proofErr w:type="spellStart"/>
            <w:r w:rsidRPr="00C66F95">
              <w:rPr>
                <w:rFonts w:ascii="Arial" w:hAnsi="Arial" w:cs="Arial"/>
              </w:rPr>
              <w:t>Korompilias</w:t>
            </w:r>
            <w:proofErr w:type="spellEnd"/>
            <w:r w:rsidRPr="00C66F95">
              <w:rPr>
                <w:rFonts w:ascii="Arial" w:hAnsi="Arial" w:cs="Arial"/>
              </w:rPr>
              <w:t xml:space="preserve"> A, </w:t>
            </w:r>
            <w:proofErr w:type="spellStart"/>
            <w:r w:rsidRPr="00C66F95">
              <w:rPr>
                <w:rFonts w:ascii="Arial" w:hAnsi="Arial" w:cs="Arial"/>
              </w:rPr>
              <w:t>Ploumis</w:t>
            </w:r>
            <w:proofErr w:type="spellEnd"/>
            <w:r w:rsidRPr="00C66F95">
              <w:rPr>
                <w:rFonts w:ascii="Arial" w:hAnsi="Arial" w:cs="Arial"/>
              </w:rPr>
              <w:t xml:space="preserve"> A</w:t>
            </w:r>
          </w:p>
        </w:tc>
        <w:tc>
          <w:tcPr>
            <w:tcW w:w="2340" w:type="dxa"/>
          </w:tcPr>
          <w:p w14:paraId="23874D7E" w14:textId="77777777" w:rsidR="00C650E3" w:rsidRPr="00C66F95" w:rsidRDefault="00C650E3" w:rsidP="00655BA9">
            <w:pPr>
              <w:rPr>
                <w:rFonts w:ascii="Arial" w:hAnsi="Arial" w:cs="Arial"/>
              </w:rPr>
            </w:pPr>
            <w:proofErr w:type="spellStart"/>
            <w:r w:rsidRPr="00C66F95">
              <w:rPr>
                <w:rFonts w:ascii="Arial" w:hAnsi="Arial" w:cs="Arial"/>
              </w:rPr>
              <w:t>Disabil</w:t>
            </w:r>
            <w:proofErr w:type="spellEnd"/>
            <w:r w:rsidRPr="00C66F95">
              <w:rPr>
                <w:rFonts w:ascii="Arial" w:hAnsi="Arial" w:cs="Arial"/>
              </w:rPr>
              <w:t xml:space="preserve"> Rehabil. 2024 Apr 14:1-12.</w:t>
            </w:r>
          </w:p>
        </w:tc>
        <w:tc>
          <w:tcPr>
            <w:tcW w:w="1170" w:type="dxa"/>
          </w:tcPr>
          <w:p w14:paraId="18B4A987" w14:textId="19611965" w:rsidR="00C650E3" w:rsidRPr="00C66F95" w:rsidRDefault="001C7C87" w:rsidP="00655BA9">
            <w:pPr>
              <w:rPr>
                <w:rFonts w:ascii="Arial" w:hAnsi="Arial" w:cs="Arial"/>
              </w:rPr>
            </w:pPr>
            <w:r w:rsidRPr="00C66F95">
              <w:rPr>
                <w:rFonts w:ascii="Arial" w:hAnsi="Arial" w:cs="Arial"/>
              </w:rPr>
              <w:t>Multiple – Review Article</w:t>
            </w:r>
          </w:p>
        </w:tc>
        <w:tc>
          <w:tcPr>
            <w:tcW w:w="1354" w:type="dxa"/>
          </w:tcPr>
          <w:p w14:paraId="65D84FD8" w14:textId="77777777" w:rsidR="00C650E3" w:rsidRPr="00C66F95" w:rsidRDefault="00C650E3" w:rsidP="00655BA9">
            <w:pPr>
              <w:rPr>
                <w:rFonts w:ascii="Arial" w:hAnsi="Arial" w:cs="Arial"/>
              </w:rPr>
            </w:pPr>
            <w:r w:rsidRPr="00C66F95">
              <w:rPr>
                <w:rFonts w:ascii="Arial" w:hAnsi="Arial" w:cs="Arial"/>
              </w:rPr>
              <w:t>MS</w:t>
            </w:r>
          </w:p>
        </w:tc>
      </w:tr>
      <w:tr w:rsidR="000D3222" w:rsidRPr="00C66F95" w14:paraId="1585AF7F" w14:textId="77777777" w:rsidTr="005B369F">
        <w:trPr>
          <w:cantSplit/>
          <w:trHeight w:val="890"/>
        </w:trPr>
        <w:tc>
          <w:tcPr>
            <w:tcW w:w="5130" w:type="dxa"/>
          </w:tcPr>
          <w:p w14:paraId="7472EDF4" w14:textId="77777777" w:rsidR="000D3222" w:rsidRPr="00C66F95" w:rsidRDefault="000D3222" w:rsidP="00655BA9">
            <w:pPr>
              <w:rPr>
                <w:rFonts w:ascii="Arial" w:hAnsi="Arial" w:cs="Arial"/>
                <w:highlight w:val="yellow"/>
              </w:rPr>
            </w:pPr>
            <w:r w:rsidRPr="00C66F95">
              <w:rPr>
                <w:rFonts w:ascii="Arial" w:hAnsi="Arial" w:cs="Arial"/>
              </w:rPr>
              <w:t>Multicentric investigation on the safety, feasibility and usability of the ABLE lower-limb robotic exoskeleton for individuals with spinal cord injury: a framework towards the standardization of clinical evaluations</w:t>
            </w:r>
          </w:p>
        </w:tc>
        <w:tc>
          <w:tcPr>
            <w:tcW w:w="4860" w:type="dxa"/>
          </w:tcPr>
          <w:p w14:paraId="781FA0A0" w14:textId="77777777" w:rsidR="000D3222" w:rsidRPr="00C66F95" w:rsidRDefault="000D3222" w:rsidP="00655BA9">
            <w:pPr>
              <w:rPr>
                <w:rFonts w:ascii="Arial" w:hAnsi="Arial" w:cs="Arial"/>
              </w:rPr>
            </w:pPr>
            <w:r w:rsidRPr="00C66F95">
              <w:rPr>
                <w:rFonts w:ascii="Arial" w:hAnsi="Arial" w:cs="Arial"/>
              </w:rPr>
              <w:t xml:space="preserve">Wright MA, Herzog F, Mas-Vinyals A, </w:t>
            </w:r>
            <w:proofErr w:type="spellStart"/>
            <w:r w:rsidRPr="00C66F95">
              <w:rPr>
                <w:rFonts w:ascii="Arial" w:hAnsi="Arial" w:cs="Arial"/>
              </w:rPr>
              <w:t>Carnicero</w:t>
            </w:r>
            <w:proofErr w:type="spellEnd"/>
            <w:r w:rsidRPr="00C66F95">
              <w:rPr>
                <w:rFonts w:ascii="Arial" w:hAnsi="Arial" w:cs="Arial"/>
              </w:rPr>
              <w:t xml:space="preserve">-Carmona A, Lobo-Prat J, Hensel C, Franz S, Weidner N, Vidal J, </w:t>
            </w:r>
            <w:proofErr w:type="spellStart"/>
            <w:r w:rsidRPr="00C66F95">
              <w:rPr>
                <w:rFonts w:ascii="Arial" w:hAnsi="Arial" w:cs="Arial"/>
              </w:rPr>
              <w:t>Opisso</w:t>
            </w:r>
            <w:proofErr w:type="spellEnd"/>
            <w:r w:rsidRPr="00C66F95">
              <w:rPr>
                <w:rFonts w:ascii="Arial" w:hAnsi="Arial" w:cs="Arial"/>
              </w:rPr>
              <w:t xml:space="preserve"> E, Rupp R</w:t>
            </w:r>
          </w:p>
        </w:tc>
        <w:tc>
          <w:tcPr>
            <w:tcW w:w="2340" w:type="dxa"/>
          </w:tcPr>
          <w:p w14:paraId="7062050C" w14:textId="77777777" w:rsidR="000D3222" w:rsidRPr="00C66F95" w:rsidRDefault="000D3222" w:rsidP="00655BA9">
            <w:pPr>
              <w:rPr>
                <w:rFonts w:ascii="Arial" w:hAnsi="Arial" w:cs="Arial"/>
              </w:rPr>
            </w:pPr>
            <w:r w:rsidRPr="00C66F95">
              <w:rPr>
                <w:rFonts w:ascii="Arial" w:hAnsi="Arial" w:cs="Arial"/>
              </w:rPr>
              <w:t xml:space="preserve">J </w:t>
            </w:r>
            <w:proofErr w:type="spellStart"/>
            <w:r w:rsidRPr="00C66F95">
              <w:rPr>
                <w:rFonts w:ascii="Arial" w:hAnsi="Arial" w:cs="Arial"/>
              </w:rPr>
              <w:t>Neuroeng</w:t>
            </w:r>
            <w:proofErr w:type="spellEnd"/>
            <w:r w:rsidRPr="00C66F95">
              <w:rPr>
                <w:rFonts w:ascii="Arial" w:hAnsi="Arial" w:cs="Arial"/>
              </w:rPr>
              <w:t xml:space="preserve"> Rehabil. 2023 Apr 12;20(1):45.</w:t>
            </w:r>
          </w:p>
        </w:tc>
        <w:tc>
          <w:tcPr>
            <w:tcW w:w="1170" w:type="dxa"/>
          </w:tcPr>
          <w:p w14:paraId="7B687EFD" w14:textId="77777777" w:rsidR="000D3222" w:rsidRPr="00C66F95" w:rsidRDefault="000D3222" w:rsidP="00655BA9">
            <w:pPr>
              <w:rPr>
                <w:rFonts w:ascii="Arial" w:hAnsi="Arial" w:cs="Arial"/>
              </w:rPr>
            </w:pPr>
            <w:r w:rsidRPr="00C66F95">
              <w:rPr>
                <w:rFonts w:ascii="Arial" w:hAnsi="Arial" w:cs="Arial"/>
              </w:rPr>
              <w:t>Able</w:t>
            </w:r>
          </w:p>
        </w:tc>
        <w:tc>
          <w:tcPr>
            <w:tcW w:w="1354" w:type="dxa"/>
          </w:tcPr>
          <w:p w14:paraId="72DCA3D2" w14:textId="77777777" w:rsidR="000D3222" w:rsidRPr="00C66F95" w:rsidRDefault="000D3222" w:rsidP="00655BA9">
            <w:pPr>
              <w:rPr>
                <w:rFonts w:ascii="Arial" w:hAnsi="Arial" w:cs="Arial"/>
              </w:rPr>
            </w:pPr>
            <w:r w:rsidRPr="00C66F95">
              <w:rPr>
                <w:rFonts w:ascii="Arial" w:hAnsi="Arial" w:cs="Arial"/>
              </w:rPr>
              <w:t>SCI</w:t>
            </w:r>
          </w:p>
        </w:tc>
      </w:tr>
      <w:tr w:rsidR="00527E72" w:rsidRPr="00C66F95" w14:paraId="2FAFCDCD" w14:textId="77777777" w:rsidTr="005B369F">
        <w:trPr>
          <w:cantSplit/>
          <w:trHeight w:val="890"/>
        </w:trPr>
        <w:tc>
          <w:tcPr>
            <w:tcW w:w="5130" w:type="dxa"/>
          </w:tcPr>
          <w:p w14:paraId="5839B432" w14:textId="77777777" w:rsidR="00527E72" w:rsidRPr="00C66F95" w:rsidRDefault="00527E72" w:rsidP="00655BA9">
            <w:pPr>
              <w:rPr>
                <w:rFonts w:ascii="Arial" w:hAnsi="Arial" w:cs="Arial"/>
              </w:rPr>
            </w:pPr>
            <w:r w:rsidRPr="00C66F95">
              <w:rPr>
                <w:rFonts w:ascii="Arial" w:hAnsi="Arial" w:cs="Arial"/>
              </w:rPr>
              <w:t xml:space="preserve">Feasibility and cost description of highly intensive rehabilitation involving new technologies in patients with post-acute stroke – a trial of the Swiss </w:t>
            </w:r>
            <w:proofErr w:type="spellStart"/>
            <w:r w:rsidRPr="00C66F95">
              <w:rPr>
                <w:rFonts w:ascii="Arial" w:hAnsi="Arial" w:cs="Arial"/>
              </w:rPr>
              <w:t>RehabTech</w:t>
            </w:r>
            <w:proofErr w:type="spellEnd"/>
            <w:r w:rsidRPr="00C66F95">
              <w:rPr>
                <w:rFonts w:ascii="Arial" w:hAnsi="Arial" w:cs="Arial"/>
              </w:rPr>
              <w:t xml:space="preserve"> Initiative</w:t>
            </w:r>
          </w:p>
        </w:tc>
        <w:tc>
          <w:tcPr>
            <w:tcW w:w="4860" w:type="dxa"/>
          </w:tcPr>
          <w:p w14:paraId="38C2CCB6" w14:textId="77777777" w:rsidR="00527E72" w:rsidRPr="00C66F95" w:rsidRDefault="00527E72" w:rsidP="00655BA9">
            <w:pPr>
              <w:rPr>
                <w:rFonts w:ascii="Arial" w:hAnsi="Arial" w:cs="Arial"/>
              </w:rPr>
            </w:pPr>
            <w:r w:rsidRPr="00C66F95">
              <w:rPr>
                <w:rFonts w:ascii="Arial" w:hAnsi="Arial" w:cs="Arial"/>
              </w:rPr>
              <w:t>Schuster-</w:t>
            </w:r>
            <w:proofErr w:type="spellStart"/>
            <w:r w:rsidRPr="00C66F95">
              <w:rPr>
                <w:rFonts w:ascii="Arial" w:hAnsi="Arial" w:cs="Arial"/>
              </w:rPr>
              <w:t>Amft</w:t>
            </w:r>
            <w:proofErr w:type="spellEnd"/>
            <w:r w:rsidRPr="00C66F95">
              <w:rPr>
                <w:rFonts w:ascii="Arial" w:hAnsi="Arial" w:cs="Arial"/>
              </w:rPr>
              <w:t xml:space="preserve"> C, Kool J, Möller C, </w:t>
            </w:r>
            <w:proofErr w:type="spellStart"/>
            <w:r w:rsidRPr="00C66F95">
              <w:rPr>
                <w:rFonts w:ascii="Arial" w:hAnsi="Arial" w:cs="Arial"/>
              </w:rPr>
              <w:t>Schweinfurther</w:t>
            </w:r>
            <w:proofErr w:type="spellEnd"/>
            <w:r w:rsidRPr="00C66F95">
              <w:rPr>
                <w:rFonts w:ascii="Arial" w:hAnsi="Arial" w:cs="Arial"/>
              </w:rPr>
              <w:t xml:space="preserve"> R, Ernst MJ, </w:t>
            </w:r>
            <w:proofErr w:type="spellStart"/>
            <w:r w:rsidRPr="00C66F95">
              <w:rPr>
                <w:rFonts w:ascii="Arial" w:hAnsi="Arial" w:cs="Arial"/>
              </w:rPr>
              <w:t>Reicherzer</w:t>
            </w:r>
            <w:proofErr w:type="spellEnd"/>
            <w:r w:rsidRPr="00C66F95">
              <w:rPr>
                <w:rFonts w:ascii="Arial" w:hAnsi="Arial" w:cs="Arial"/>
              </w:rPr>
              <w:t xml:space="preserve"> L, Ziller C, Schwab ME, Wieser S, Wirz M, and for the SRTI study group</w:t>
            </w:r>
          </w:p>
        </w:tc>
        <w:tc>
          <w:tcPr>
            <w:tcW w:w="2340" w:type="dxa"/>
          </w:tcPr>
          <w:p w14:paraId="24344733" w14:textId="77777777" w:rsidR="00527E72" w:rsidRPr="00C66F95" w:rsidRDefault="00527E72" w:rsidP="00655BA9">
            <w:pPr>
              <w:rPr>
                <w:rFonts w:ascii="Arial" w:hAnsi="Arial" w:cs="Arial"/>
              </w:rPr>
            </w:pPr>
            <w:r w:rsidRPr="00C66F95">
              <w:rPr>
                <w:rFonts w:ascii="Arial" w:hAnsi="Arial" w:cs="Arial"/>
              </w:rPr>
              <w:t xml:space="preserve">Pilot Feasibility </w:t>
            </w:r>
            <w:proofErr w:type="spellStart"/>
            <w:r w:rsidRPr="00C66F95">
              <w:rPr>
                <w:rFonts w:ascii="Arial" w:hAnsi="Arial" w:cs="Arial"/>
              </w:rPr>
              <w:t>Stud</w:t>
            </w:r>
            <w:proofErr w:type="spellEnd"/>
            <w:r w:rsidRPr="00C66F95">
              <w:rPr>
                <w:rFonts w:ascii="Arial" w:hAnsi="Arial" w:cs="Arial"/>
              </w:rPr>
              <w:t>. 2022 Jul 5;8(1):139.</w:t>
            </w:r>
          </w:p>
        </w:tc>
        <w:tc>
          <w:tcPr>
            <w:tcW w:w="1170" w:type="dxa"/>
          </w:tcPr>
          <w:p w14:paraId="049C2448" w14:textId="22FE005A" w:rsidR="00527E72" w:rsidRPr="00C66F95" w:rsidRDefault="001C7C87" w:rsidP="00655BA9">
            <w:pPr>
              <w:rPr>
                <w:rFonts w:ascii="Arial" w:hAnsi="Arial" w:cs="Arial"/>
              </w:rPr>
            </w:pPr>
            <w:r w:rsidRPr="00C66F95">
              <w:rPr>
                <w:rFonts w:ascii="Arial" w:hAnsi="Arial" w:cs="Arial"/>
              </w:rPr>
              <w:t>Multiple</w:t>
            </w:r>
          </w:p>
        </w:tc>
        <w:tc>
          <w:tcPr>
            <w:tcW w:w="1354" w:type="dxa"/>
          </w:tcPr>
          <w:p w14:paraId="75288CD5" w14:textId="77777777" w:rsidR="00527E72" w:rsidRPr="00C66F95" w:rsidRDefault="00527E72" w:rsidP="00655BA9">
            <w:pPr>
              <w:rPr>
                <w:rFonts w:ascii="Arial" w:hAnsi="Arial" w:cs="Arial"/>
              </w:rPr>
            </w:pPr>
            <w:r w:rsidRPr="00C66F95">
              <w:rPr>
                <w:rFonts w:ascii="Arial" w:hAnsi="Arial" w:cs="Arial"/>
              </w:rPr>
              <w:t>CVA</w:t>
            </w:r>
          </w:p>
        </w:tc>
      </w:tr>
      <w:tr w:rsidR="00527E72" w:rsidRPr="00C66F95" w14:paraId="1AEAEBA4" w14:textId="77777777" w:rsidTr="005B369F">
        <w:trPr>
          <w:cantSplit/>
          <w:trHeight w:val="890"/>
        </w:trPr>
        <w:tc>
          <w:tcPr>
            <w:tcW w:w="5130" w:type="dxa"/>
          </w:tcPr>
          <w:p w14:paraId="1C553CE0" w14:textId="77777777" w:rsidR="00527E72" w:rsidRPr="00C66F95" w:rsidRDefault="00527E72" w:rsidP="00655BA9">
            <w:pPr>
              <w:rPr>
                <w:rFonts w:ascii="Arial" w:hAnsi="Arial" w:cs="Arial"/>
              </w:rPr>
            </w:pPr>
            <w:r w:rsidRPr="00C66F95">
              <w:rPr>
                <w:rFonts w:ascii="Arial" w:hAnsi="Arial" w:cs="Arial"/>
              </w:rPr>
              <w:t>Rehabilitation Program for Gait Training Using UAN.GO, a Powered Exoskeleton: A Case Report</w:t>
            </w:r>
          </w:p>
        </w:tc>
        <w:tc>
          <w:tcPr>
            <w:tcW w:w="4860" w:type="dxa"/>
          </w:tcPr>
          <w:p w14:paraId="0D0D16EC" w14:textId="77777777" w:rsidR="00527E72" w:rsidRPr="00C66F95" w:rsidRDefault="00527E72" w:rsidP="00655BA9">
            <w:pPr>
              <w:rPr>
                <w:rFonts w:ascii="Arial" w:hAnsi="Arial" w:cs="Arial"/>
                <w:lang w:val="it-IT"/>
              </w:rPr>
            </w:pPr>
            <w:r w:rsidRPr="00C66F95">
              <w:rPr>
                <w:rFonts w:ascii="Arial" w:hAnsi="Arial" w:cs="Arial"/>
                <w:lang w:val="it-IT"/>
              </w:rPr>
              <w:t>Lamberti G, Sesenna G, Paja Q, Ciardi G</w:t>
            </w:r>
          </w:p>
        </w:tc>
        <w:tc>
          <w:tcPr>
            <w:tcW w:w="2340" w:type="dxa"/>
          </w:tcPr>
          <w:p w14:paraId="4A352264" w14:textId="77777777" w:rsidR="00527E72" w:rsidRPr="00C66F95" w:rsidRDefault="00527E72" w:rsidP="00655BA9">
            <w:pPr>
              <w:rPr>
                <w:rFonts w:ascii="Arial" w:hAnsi="Arial" w:cs="Arial"/>
              </w:rPr>
            </w:pPr>
            <w:r w:rsidRPr="00C66F95">
              <w:rPr>
                <w:rFonts w:ascii="Arial" w:hAnsi="Arial" w:cs="Arial"/>
              </w:rPr>
              <w:t>Neurol Int. 2022 Jun 16;14(2):536-546.</w:t>
            </w:r>
          </w:p>
        </w:tc>
        <w:tc>
          <w:tcPr>
            <w:tcW w:w="1170" w:type="dxa"/>
          </w:tcPr>
          <w:p w14:paraId="73753B2E" w14:textId="77777777" w:rsidR="00527E72" w:rsidRPr="00C66F95" w:rsidRDefault="00527E72" w:rsidP="00655BA9">
            <w:pPr>
              <w:rPr>
                <w:rFonts w:ascii="Arial" w:hAnsi="Arial" w:cs="Arial"/>
              </w:rPr>
            </w:pPr>
            <w:r w:rsidRPr="00C66F95">
              <w:rPr>
                <w:rFonts w:ascii="Arial" w:hAnsi="Arial" w:cs="Arial"/>
              </w:rPr>
              <w:t>UAN.GO</w:t>
            </w:r>
          </w:p>
        </w:tc>
        <w:tc>
          <w:tcPr>
            <w:tcW w:w="1354" w:type="dxa"/>
          </w:tcPr>
          <w:p w14:paraId="736C4047" w14:textId="77777777" w:rsidR="00527E72" w:rsidRPr="00C66F95" w:rsidRDefault="00527E72" w:rsidP="00655BA9">
            <w:pPr>
              <w:rPr>
                <w:rFonts w:ascii="Arial" w:hAnsi="Arial" w:cs="Arial"/>
              </w:rPr>
            </w:pPr>
            <w:r w:rsidRPr="00C66F95">
              <w:rPr>
                <w:rFonts w:ascii="Arial" w:hAnsi="Arial" w:cs="Arial"/>
              </w:rPr>
              <w:t>SCI</w:t>
            </w:r>
          </w:p>
        </w:tc>
      </w:tr>
      <w:tr w:rsidR="000D3222" w:rsidRPr="00C66F95" w14:paraId="1FF1A8D6" w14:textId="77777777" w:rsidTr="005B369F">
        <w:trPr>
          <w:cantSplit/>
          <w:trHeight w:val="890"/>
        </w:trPr>
        <w:tc>
          <w:tcPr>
            <w:tcW w:w="5130" w:type="dxa"/>
          </w:tcPr>
          <w:p w14:paraId="3CC3B223" w14:textId="77777777" w:rsidR="000D3222" w:rsidRPr="00C66F95" w:rsidRDefault="000D3222" w:rsidP="00655BA9">
            <w:pPr>
              <w:rPr>
                <w:rFonts w:ascii="Arial" w:hAnsi="Arial" w:cs="Arial"/>
              </w:rPr>
            </w:pPr>
            <w:r w:rsidRPr="00C66F95">
              <w:rPr>
                <w:rFonts w:ascii="Arial" w:hAnsi="Arial" w:cs="Arial"/>
              </w:rPr>
              <w:t xml:space="preserve">Implementing the exoskeleton Ekso </w:t>
            </w:r>
            <w:proofErr w:type="spellStart"/>
            <w:r w:rsidRPr="00C66F95">
              <w:rPr>
                <w:rFonts w:ascii="Arial" w:hAnsi="Arial" w:cs="Arial"/>
              </w:rPr>
              <w:t>GTtm</w:t>
            </w:r>
            <w:proofErr w:type="spellEnd"/>
            <w:r w:rsidRPr="00C66F95">
              <w:rPr>
                <w:rFonts w:ascii="Arial" w:hAnsi="Arial" w:cs="Arial"/>
              </w:rPr>
              <w:t xml:space="preserve"> for gait rehabilitation in a stroke unit – feasibility, functional benefits and patient experiences</w:t>
            </w:r>
          </w:p>
        </w:tc>
        <w:tc>
          <w:tcPr>
            <w:tcW w:w="4860" w:type="dxa"/>
          </w:tcPr>
          <w:p w14:paraId="3A95CF98" w14:textId="77777777" w:rsidR="000D3222" w:rsidRPr="00C66F95" w:rsidRDefault="000D3222" w:rsidP="00655BA9">
            <w:pPr>
              <w:rPr>
                <w:rFonts w:ascii="Arial" w:hAnsi="Arial" w:cs="Arial"/>
              </w:rPr>
            </w:pPr>
            <w:r w:rsidRPr="00C66F95">
              <w:rPr>
                <w:rFonts w:ascii="Arial" w:hAnsi="Arial" w:cs="Arial"/>
              </w:rPr>
              <w:t>Høyer E, Opheim A, Jørgensen V</w:t>
            </w:r>
          </w:p>
        </w:tc>
        <w:tc>
          <w:tcPr>
            <w:tcW w:w="2340" w:type="dxa"/>
          </w:tcPr>
          <w:p w14:paraId="2049BCC2" w14:textId="77777777" w:rsidR="000D3222" w:rsidRPr="00C66F95" w:rsidRDefault="000D3222" w:rsidP="00655BA9">
            <w:pPr>
              <w:rPr>
                <w:rFonts w:ascii="Arial" w:hAnsi="Arial" w:cs="Arial"/>
              </w:rPr>
            </w:pPr>
            <w:proofErr w:type="spellStart"/>
            <w:r w:rsidRPr="00C66F95">
              <w:rPr>
                <w:rFonts w:ascii="Arial" w:hAnsi="Arial" w:cs="Arial"/>
              </w:rPr>
              <w:t>Disabil</w:t>
            </w:r>
            <w:proofErr w:type="spellEnd"/>
            <w:r w:rsidRPr="00C66F95">
              <w:rPr>
                <w:rFonts w:ascii="Arial" w:hAnsi="Arial" w:cs="Arial"/>
              </w:rPr>
              <w:t xml:space="preserve"> Rehabil Assist Technol. 2022 May;17(4):473-479.</w:t>
            </w:r>
          </w:p>
        </w:tc>
        <w:tc>
          <w:tcPr>
            <w:tcW w:w="1170" w:type="dxa"/>
          </w:tcPr>
          <w:p w14:paraId="47DB1D57"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3C017BA8" w14:textId="77777777" w:rsidR="000D3222" w:rsidRPr="00C66F95" w:rsidRDefault="000D3222" w:rsidP="00655BA9">
            <w:pPr>
              <w:rPr>
                <w:rFonts w:ascii="Arial" w:hAnsi="Arial" w:cs="Arial"/>
              </w:rPr>
            </w:pPr>
            <w:r w:rsidRPr="00C66F95">
              <w:rPr>
                <w:rFonts w:ascii="Arial" w:hAnsi="Arial" w:cs="Arial"/>
              </w:rPr>
              <w:t>CVA</w:t>
            </w:r>
          </w:p>
        </w:tc>
      </w:tr>
      <w:tr w:rsidR="00E25601" w:rsidRPr="00C66F95" w14:paraId="2F54C678" w14:textId="77777777" w:rsidTr="005B369F">
        <w:trPr>
          <w:cantSplit/>
          <w:trHeight w:val="602"/>
        </w:trPr>
        <w:tc>
          <w:tcPr>
            <w:tcW w:w="5130" w:type="dxa"/>
          </w:tcPr>
          <w:p w14:paraId="14BFF7B2" w14:textId="77777777" w:rsidR="00E25601" w:rsidRPr="00C66F95" w:rsidRDefault="00E25601" w:rsidP="00655BA9">
            <w:pPr>
              <w:rPr>
                <w:rFonts w:ascii="Arial" w:hAnsi="Arial" w:cs="Arial"/>
              </w:rPr>
            </w:pPr>
            <w:r w:rsidRPr="00C66F95">
              <w:rPr>
                <w:rFonts w:ascii="Arial" w:hAnsi="Arial" w:cs="Arial"/>
              </w:rPr>
              <w:lastRenderedPageBreak/>
              <w:t xml:space="preserve">Knowledge Gaps in Biophysical Changes After Powered Robotic Exoskeleton Walking by Individuals </w:t>
            </w:r>
            <w:proofErr w:type="gramStart"/>
            <w:r w:rsidRPr="00C66F95">
              <w:rPr>
                <w:rFonts w:ascii="Arial" w:hAnsi="Arial" w:cs="Arial"/>
              </w:rPr>
              <w:t>With</w:t>
            </w:r>
            <w:proofErr w:type="gramEnd"/>
            <w:r w:rsidRPr="00C66F95">
              <w:rPr>
                <w:rFonts w:ascii="Arial" w:hAnsi="Arial" w:cs="Arial"/>
              </w:rPr>
              <w:t xml:space="preserve"> Spinal Cord Injury – A Scoping Review</w:t>
            </w:r>
          </w:p>
        </w:tc>
        <w:tc>
          <w:tcPr>
            <w:tcW w:w="4860" w:type="dxa"/>
          </w:tcPr>
          <w:p w14:paraId="238E1CA4" w14:textId="77777777" w:rsidR="00E25601" w:rsidRPr="00C66F95" w:rsidRDefault="00E25601" w:rsidP="00655BA9">
            <w:pPr>
              <w:rPr>
                <w:rFonts w:ascii="Arial" w:hAnsi="Arial" w:cs="Arial"/>
              </w:rPr>
            </w:pPr>
            <w:r w:rsidRPr="00C66F95">
              <w:rPr>
                <w:rFonts w:ascii="Arial" w:hAnsi="Arial" w:cs="Arial"/>
              </w:rPr>
              <w:t>Yip CCH, Lam C-Y, Cheung KMC, Wong YW, Koljonen PA</w:t>
            </w:r>
          </w:p>
        </w:tc>
        <w:tc>
          <w:tcPr>
            <w:tcW w:w="2340" w:type="dxa"/>
          </w:tcPr>
          <w:p w14:paraId="1DED832A" w14:textId="77777777" w:rsidR="00E25601" w:rsidRPr="00C66F95" w:rsidRDefault="00E25601" w:rsidP="00655BA9">
            <w:pPr>
              <w:rPr>
                <w:rFonts w:ascii="Arial" w:hAnsi="Arial" w:cs="Arial"/>
                <w:color w:val="212121"/>
                <w:shd w:val="clear" w:color="auto" w:fill="FFFFFF"/>
              </w:rPr>
            </w:pPr>
            <w:r w:rsidRPr="00C66F95">
              <w:rPr>
                <w:rFonts w:ascii="Arial" w:hAnsi="Arial" w:cs="Arial"/>
                <w:color w:val="212121"/>
                <w:shd w:val="clear" w:color="auto" w:fill="FFFFFF"/>
              </w:rPr>
              <w:t xml:space="preserve">Front Neurol. 2022 Mar </w:t>
            </w:r>
            <w:proofErr w:type="gramStart"/>
            <w:r w:rsidRPr="00C66F95">
              <w:rPr>
                <w:rFonts w:ascii="Arial" w:hAnsi="Arial" w:cs="Arial"/>
                <w:color w:val="212121"/>
                <w:shd w:val="clear" w:color="auto" w:fill="FFFFFF"/>
              </w:rPr>
              <w:t>10;13:792295</w:t>
            </w:r>
            <w:proofErr w:type="gramEnd"/>
            <w:r w:rsidRPr="00C66F95">
              <w:rPr>
                <w:rFonts w:ascii="Arial" w:hAnsi="Arial" w:cs="Arial"/>
                <w:color w:val="212121"/>
                <w:shd w:val="clear" w:color="auto" w:fill="FFFFFF"/>
              </w:rPr>
              <w:t>.</w:t>
            </w:r>
          </w:p>
        </w:tc>
        <w:tc>
          <w:tcPr>
            <w:tcW w:w="1170" w:type="dxa"/>
          </w:tcPr>
          <w:p w14:paraId="3BCDB5F4" w14:textId="5997CE2D" w:rsidR="00E25601" w:rsidRPr="00C66F95" w:rsidRDefault="001C7C87" w:rsidP="00655BA9">
            <w:pPr>
              <w:rPr>
                <w:rFonts w:ascii="Arial" w:hAnsi="Arial" w:cs="Arial"/>
              </w:rPr>
            </w:pPr>
            <w:r w:rsidRPr="00C66F95">
              <w:rPr>
                <w:rFonts w:ascii="Arial" w:hAnsi="Arial" w:cs="Arial"/>
              </w:rPr>
              <w:t>Multiple – Review Article</w:t>
            </w:r>
          </w:p>
        </w:tc>
        <w:tc>
          <w:tcPr>
            <w:tcW w:w="1354" w:type="dxa"/>
          </w:tcPr>
          <w:p w14:paraId="5DCA275B" w14:textId="77777777" w:rsidR="00E25601" w:rsidRPr="00C66F95" w:rsidRDefault="00E25601" w:rsidP="00655BA9">
            <w:pPr>
              <w:rPr>
                <w:rFonts w:ascii="Arial" w:hAnsi="Arial" w:cs="Arial"/>
              </w:rPr>
            </w:pPr>
            <w:r w:rsidRPr="00C66F95">
              <w:rPr>
                <w:rFonts w:ascii="Arial" w:hAnsi="Arial" w:cs="Arial"/>
              </w:rPr>
              <w:t>SCI</w:t>
            </w:r>
          </w:p>
        </w:tc>
      </w:tr>
      <w:tr w:rsidR="000D3222" w:rsidRPr="00C66F95" w14:paraId="0F223B78" w14:textId="77777777" w:rsidTr="005B369F">
        <w:trPr>
          <w:cantSplit/>
          <w:trHeight w:val="890"/>
        </w:trPr>
        <w:tc>
          <w:tcPr>
            <w:tcW w:w="5130" w:type="dxa"/>
          </w:tcPr>
          <w:p w14:paraId="30471854" w14:textId="77777777" w:rsidR="000D3222" w:rsidRPr="00C66F95" w:rsidRDefault="000D3222" w:rsidP="00655BA9">
            <w:pPr>
              <w:rPr>
                <w:rFonts w:ascii="Arial" w:hAnsi="Arial" w:cs="Arial"/>
              </w:rPr>
            </w:pPr>
            <w:r w:rsidRPr="00C66F95">
              <w:rPr>
                <w:rFonts w:ascii="Arial" w:hAnsi="Arial" w:cs="Arial"/>
              </w:rPr>
              <w:t>Walking with UAN.GO Exoskeleton: Training and Compliance in a Multiple Sclerosis Patient</w:t>
            </w:r>
          </w:p>
        </w:tc>
        <w:tc>
          <w:tcPr>
            <w:tcW w:w="4860" w:type="dxa"/>
          </w:tcPr>
          <w:p w14:paraId="327D28A8" w14:textId="77777777" w:rsidR="000D3222" w:rsidRPr="00C66F95" w:rsidRDefault="000D3222" w:rsidP="00655BA9">
            <w:pPr>
              <w:rPr>
                <w:rFonts w:ascii="Arial" w:hAnsi="Arial" w:cs="Arial"/>
                <w:lang w:val="it-IT"/>
              </w:rPr>
            </w:pPr>
            <w:r w:rsidRPr="00C66F95">
              <w:rPr>
                <w:rFonts w:ascii="Arial" w:hAnsi="Arial" w:cs="Arial"/>
                <w:lang w:val="it-IT"/>
              </w:rPr>
              <w:t>Sesenna G, Calzolari C, Gruppi MP, Ciardi G</w:t>
            </w:r>
          </w:p>
        </w:tc>
        <w:tc>
          <w:tcPr>
            <w:tcW w:w="2340" w:type="dxa"/>
          </w:tcPr>
          <w:p w14:paraId="068D7C38" w14:textId="77777777" w:rsidR="000D3222" w:rsidRPr="00C66F95" w:rsidRDefault="000D3222" w:rsidP="00655BA9">
            <w:pPr>
              <w:rPr>
                <w:rFonts w:ascii="Arial" w:hAnsi="Arial" w:cs="Arial"/>
              </w:rPr>
            </w:pPr>
            <w:r w:rsidRPr="00C66F95">
              <w:rPr>
                <w:rFonts w:ascii="Arial" w:hAnsi="Arial" w:cs="Arial"/>
              </w:rPr>
              <w:t>Neurol Int. 2021 Aug 23;13(3):428-438</w:t>
            </w:r>
          </w:p>
        </w:tc>
        <w:tc>
          <w:tcPr>
            <w:tcW w:w="1170" w:type="dxa"/>
          </w:tcPr>
          <w:p w14:paraId="7CE312E2" w14:textId="77777777" w:rsidR="000D3222" w:rsidRPr="00C66F95" w:rsidRDefault="000D3222" w:rsidP="00655BA9">
            <w:pPr>
              <w:rPr>
                <w:rFonts w:ascii="Arial" w:hAnsi="Arial" w:cs="Arial"/>
              </w:rPr>
            </w:pPr>
            <w:r w:rsidRPr="00C66F95">
              <w:rPr>
                <w:rFonts w:ascii="Arial" w:hAnsi="Arial" w:cs="Arial"/>
              </w:rPr>
              <w:t>UAN.GO</w:t>
            </w:r>
          </w:p>
        </w:tc>
        <w:tc>
          <w:tcPr>
            <w:tcW w:w="1354" w:type="dxa"/>
          </w:tcPr>
          <w:p w14:paraId="2E585E31" w14:textId="77777777" w:rsidR="000D3222" w:rsidRPr="00C66F95" w:rsidRDefault="000D3222" w:rsidP="00655BA9">
            <w:pPr>
              <w:rPr>
                <w:rFonts w:ascii="Arial" w:hAnsi="Arial" w:cs="Arial"/>
              </w:rPr>
            </w:pPr>
            <w:r w:rsidRPr="00C66F95">
              <w:rPr>
                <w:rFonts w:ascii="Arial" w:hAnsi="Arial" w:cs="Arial"/>
              </w:rPr>
              <w:t>MS</w:t>
            </w:r>
          </w:p>
        </w:tc>
      </w:tr>
      <w:tr w:rsidR="000D3222" w:rsidRPr="00C66F95" w14:paraId="5289B23F" w14:textId="77777777" w:rsidTr="005B369F">
        <w:trPr>
          <w:cantSplit/>
          <w:trHeight w:val="890"/>
        </w:trPr>
        <w:tc>
          <w:tcPr>
            <w:tcW w:w="5130" w:type="dxa"/>
          </w:tcPr>
          <w:p w14:paraId="643A82CB" w14:textId="77777777" w:rsidR="000D3222" w:rsidRPr="00C66F95" w:rsidRDefault="000D3222" w:rsidP="00655BA9">
            <w:pPr>
              <w:rPr>
                <w:rFonts w:ascii="Arial" w:hAnsi="Arial" w:cs="Arial"/>
              </w:rPr>
            </w:pPr>
            <w:r w:rsidRPr="00C66F95">
              <w:rPr>
                <w:rFonts w:ascii="Arial" w:hAnsi="Arial" w:cs="Arial"/>
              </w:rPr>
              <w:t>Exoskeleton gait training to improve lower urinary tract function in people with motor-complete spinal cord injury: A randomized pilot trial</w:t>
            </w:r>
          </w:p>
        </w:tc>
        <w:tc>
          <w:tcPr>
            <w:tcW w:w="4860" w:type="dxa"/>
          </w:tcPr>
          <w:p w14:paraId="33B88AFA" w14:textId="77777777" w:rsidR="000D3222" w:rsidRPr="00C66F95" w:rsidRDefault="000D3222" w:rsidP="00655BA9">
            <w:pPr>
              <w:rPr>
                <w:rFonts w:ascii="Arial" w:hAnsi="Arial" w:cs="Arial"/>
              </w:rPr>
            </w:pPr>
            <w:r w:rsidRPr="00C66F95">
              <w:rPr>
                <w:rFonts w:ascii="Arial" w:hAnsi="Arial" w:cs="Arial"/>
              </w:rPr>
              <w:t>Williams AMM, Deegan E, Walter M, Stothers L, Lam T</w:t>
            </w:r>
          </w:p>
        </w:tc>
        <w:tc>
          <w:tcPr>
            <w:tcW w:w="2340" w:type="dxa"/>
          </w:tcPr>
          <w:p w14:paraId="49B85B82" w14:textId="77777777" w:rsidR="000D3222" w:rsidRPr="00C66F95" w:rsidRDefault="000D3222" w:rsidP="00655BA9">
            <w:pPr>
              <w:rPr>
                <w:rFonts w:ascii="Arial" w:hAnsi="Arial" w:cs="Arial"/>
              </w:rPr>
            </w:pPr>
            <w:r w:rsidRPr="00C66F95">
              <w:rPr>
                <w:rFonts w:ascii="Arial" w:hAnsi="Arial" w:cs="Arial"/>
              </w:rPr>
              <w:t>J Rehabil Med. 2021 Aug 26;53(8</w:t>
            </w:r>
            <w:proofErr w:type="gramStart"/>
            <w:r w:rsidRPr="00C66F95">
              <w:rPr>
                <w:rFonts w:ascii="Arial" w:hAnsi="Arial" w:cs="Arial"/>
              </w:rPr>
              <w:t>):jrm</w:t>
            </w:r>
            <w:proofErr w:type="gramEnd"/>
            <w:r w:rsidRPr="00C66F95">
              <w:rPr>
                <w:rFonts w:ascii="Arial" w:hAnsi="Arial" w:cs="Arial"/>
              </w:rPr>
              <w:t>00222.</w:t>
            </w:r>
          </w:p>
        </w:tc>
        <w:tc>
          <w:tcPr>
            <w:tcW w:w="1170" w:type="dxa"/>
          </w:tcPr>
          <w:p w14:paraId="409B5707" w14:textId="77777777" w:rsidR="000D3222" w:rsidRPr="00C66F95" w:rsidRDefault="000D3222" w:rsidP="00655BA9">
            <w:pPr>
              <w:rPr>
                <w:rFonts w:ascii="Arial" w:hAnsi="Arial" w:cs="Arial"/>
              </w:rPr>
            </w:pPr>
            <w:r w:rsidRPr="00C66F95">
              <w:rPr>
                <w:rFonts w:ascii="Arial" w:hAnsi="Arial" w:cs="Arial"/>
              </w:rPr>
              <w:t>Ekso, Lokomat</w:t>
            </w:r>
          </w:p>
        </w:tc>
        <w:tc>
          <w:tcPr>
            <w:tcW w:w="1354" w:type="dxa"/>
          </w:tcPr>
          <w:p w14:paraId="2266885A" w14:textId="77777777" w:rsidR="000D3222" w:rsidRPr="00C66F95" w:rsidRDefault="000D3222" w:rsidP="00655BA9">
            <w:pPr>
              <w:rPr>
                <w:rFonts w:ascii="Arial" w:hAnsi="Arial" w:cs="Arial"/>
              </w:rPr>
            </w:pPr>
            <w:r w:rsidRPr="00C66F95">
              <w:rPr>
                <w:rFonts w:ascii="Arial" w:hAnsi="Arial" w:cs="Arial"/>
              </w:rPr>
              <w:t>SCI</w:t>
            </w:r>
          </w:p>
        </w:tc>
      </w:tr>
      <w:tr w:rsidR="000D3222" w:rsidRPr="00C66F95" w14:paraId="7F0387E8" w14:textId="77777777" w:rsidTr="005B369F">
        <w:trPr>
          <w:cantSplit/>
          <w:trHeight w:val="890"/>
        </w:trPr>
        <w:tc>
          <w:tcPr>
            <w:tcW w:w="5130" w:type="dxa"/>
          </w:tcPr>
          <w:p w14:paraId="3268DD2A" w14:textId="77777777" w:rsidR="000D3222" w:rsidRPr="00C66F95" w:rsidRDefault="000D3222" w:rsidP="00655BA9">
            <w:pPr>
              <w:rPr>
                <w:rFonts w:ascii="Arial" w:hAnsi="Arial" w:cs="Arial"/>
              </w:rPr>
            </w:pPr>
            <w:r w:rsidRPr="00C66F95">
              <w:rPr>
                <w:rFonts w:ascii="Arial" w:hAnsi="Arial" w:cs="Arial"/>
              </w:rPr>
              <w:t>Wearable Robotic Gait Training in Persons with Multiple Sclerosis: A Satisfaction Study</w:t>
            </w:r>
          </w:p>
        </w:tc>
        <w:tc>
          <w:tcPr>
            <w:tcW w:w="4860" w:type="dxa"/>
          </w:tcPr>
          <w:p w14:paraId="7BF95478" w14:textId="77777777" w:rsidR="000D3222" w:rsidRPr="00C66F95" w:rsidRDefault="000D3222" w:rsidP="00655BA9">
            <w:pPr>
              <w:rPr>
                <w:rFonts w:ascii="Arial" w:hAnsi="Arial" w:cs="Arial"/>
                <w:lang w:val="it-IT"/>
              </w:rPr>
            </w:pPr>
            <w:r w:rsidRPr="00C66F95">
              <w:rPr>
                <w:rFonts w:ascii="Arial" w:hAnsi="Arial" w:cs="Arial"/>
                <w:lang w:val="it-IT"/>
              </w:rPr>
              <w:t>Fernández-Vázquez D, Cano-de-la-Cuerda R, Gor-García-Fogeda MD, Molina-Rueda F</w:t>
            </w:r>
          </w:p>
        </w:tc>
        <w:tc>
          <w:tcPr>
            <w:tcW w:w="2340" w:type="dxa"/>
          </w:tcPr>
          <w:p w14:paraId="272A72FC" w14:textId="77777777" w:rsidR="000D3222" w:rsidRPr="00C66F95" w:rsidRDefault="000D3222" w:rsidP="00655BA9">
            <w:pPr>
              <w:rPr>
                <w:rFonts w:ascii="Arial" w:hAnsi="Arial" w:cs="Arial"/>
              </w:rPr>
            </w:pPr>
            <w:r w:rsidRPr="00C66F95">
              <w:rPr>
                <w:rFonts w:ascii="Arial" w:hAnsi="Arial" w:cs="Arial"/>
              </w:rPr>
              <w:t>Sensors (Basel). 2021 Jul 20;21(14):4940.</w:t>
            </w:r>
          </w:p>
        </w:tc>
        <w:tc>
          <w:tcPr>
            <w:tcW w:w="1170" w:type="dxa"/>
          </w:tcPr>
          <w:p w14:paraId="2289FCE6"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22B7C4BF" w14:textId="77777777" w:rsidR="000D3222" w:rsidRPr="00C66F95" w:rsidRDefault="000D3222" w:rsidP="00655BA9">
            <w:pPr>
              <w:rPr>
                <w:rFonts w:ascii="Arial" w:hAnsi="Arial" w:cs="Arial"/>
              </w:rPr>
            </w:pPr>
            <w:r w:rsidRPr="00C66F95">
              <w:rPr>
                <w:rFonts w:ascii="Arial" w:hAnsi="Arial" w:cs="Arial"/>
              </w:rPr>
              <w:t>MS</w:t>
            </w:r>
          </w:p>
        </w:tc>
      </w:tr>
      <w:tr w:rsidR="005B369F" w:rsidRPr="00C66F95" w14:paraId="7883A565" w14:textId="77777777" w:rsidTr="005B369F">
        <w:trPr>
          <w:cantSplit/>
          <w:trHeight w:val="602"/>
        </w:trPr>
        <w:tc>
          <w:tcPr>
            <w:tcW w:w="5130" w:type="dxa"/>
          </w:tcPr>
          <w:p w14:paraId="3D93FAE2" w14:textId="77777777" w:rsidR="005B369F" w:rsidRPr="00C66F95" w:rsidRDefault="005B369F" w:rsidP="00655BA9">
            <w:pPr>
              <w:rPr>
                <w:rFonts w:ascii="Arial" w:hAnsi="Arial" w:cs="Arial"/>
              </w:rPr>
            </w:pPr>
            <w:r w:rsidRPr="00C66F95">
              <w:rPr>
                <w:rFonts w:ascii="Arial" w:hAnsi="Arial" w:cs="Arial"/>
              </w:rPr>
              <w:t xml:space="preserve">Outcomes of a Multicenter Safety and Efficacy Study of the </w:t>
            </w:r>
            <w:proofErr w:type="spellStart"/>
            <w:r w:rsidRPr="00C66F95">
              <w:rPr>
                <w:rFonts w:ascii="Arial" w:hAnsi="Arial" w:cs="Arial"/>
              </w:rPr>
              <w:t>SuitX</w:t>
            </w:r>
            <w:proofErr w:type="spellEnd"/>
            <w:r w:rsidRPr="00C66F95">
              <w:rPr>
                <w:rFonts w:ascii="Arial" w:hAnsi="Arial" w:cs="Arial"/>
              </w:rPr>
              <w:t xml:space="preserve"> Phoenix Powered Exoskeleton for Ambulation by Patients </w:t>
            </w:r>
            <w:proofErr w:type="gramStart"/>
            <w:r w:rsidRPr="00C66F95">
              <w:rPr>
                <w:rFonts w:ascii="Arial" w:hAnsi="Arial" w:cs="Arial"/>
              </w:rPr>
              <w:t>With</w:t>
            </w:r>
            <w:proofErr w:type="gramEnd"/>
            <w:r w:rsidRPr="00C66F95">
              <w:rPr>
                <w:rFonts w:ascii="Arial" w:hAnsi="Arial" w:cs="Arial"/>
              </w:rPr>
              <w:t xml:space="preserve"> Spinal Cord Injury</w:t>
            </w:r>
          </w:p>
        </w:tc>
        <w:tc>
          <w:tcPr>
            <w:tcW w:w="4860" w:type="dxa"/>
          </w:tcPr>
          <w:p w14:paraId="710C74CF" w14:textId="77777777" w:rsidR="005B369F" w:rsidRPr="00C66F95" w:rsidRDefault="005B369F" w:rsidP="00655BA9">
            <w:pPr>
              <w:rPr>
                <w:rFonts w:ascii="Arial" w:hAnsi="Arial" w:cs="Arial"/>
              </w:rPr>
            </w:pPr>
            <w:r w:rsidRPr="00C66F95">
              <w:rPr>
                <w:rFonts w:ascii="Arial" w:hAnsi="Arial" w:cs="Arial"/>
              </w:rPr>
              <w:t xml:space="preserve">Koljonen PA, Virk AS, Jeong Y, McKinley M, Latorre J, Caballero A, Hu Y, Wong YW, Cheung K, </w:t>
            </w:r>
            <w:proofErr w:type="spellStart"/>
            <w:r w:rsidRPr="00C66F95">
              <w:rPr>
                <w:rFonts w:ascii="Arial" w:hAnsi="Arial" w:cs="Arial"/>
              </w:rPr>
              <w:t>Kazerooni</w:t>
            </w:r>
            <w:proofErr w:type="spellEnd"/>
            <w:r w:rsidRPr="00C66F95">
              <w:rPr>
                <w:rFonts w:ascii="Arial" w:hAnsi="Arial" w:cs="Arial"/>
              </w:rPr>
              <w:t xml:space="preserve"> H</w:t>
            </w:r>
          </w:p>
        </w:tc>
        <w:tc>
          <w:tcPr>
            <w:tcW w:w="2340" w:type="dxa"/>
          </w:tcPr>
          <w:p w14:paraId="05EA18B2" w14:textId="77777777" w:rsidR="005B369F" w:rsidRPr="00C66F95" w:rsidRDefault="005B369F" w:rsidP="00655BA9">
            <w:pPr>
              <w:rPr>
                <w:rFonts w:ascii="Arial" w:hAnsi="Arial" w:cs="Arial"/>
                <w:color w:val="212121"/>
                <w:shd w:val="clear" w:color="auto" w:fill="FFFFFF"/>
              </w:rPr>
            </w:pPr>
            <w:r w:rsidRPr="00C66F95">
              <w:rPr>
                <w:rFonts w:ascii="Arial" w:hAnsi="Arial" w:cs="Arial"/>
                <w:color w:val="212121"/>
                <w:shd w:val="clear" w:color="auto" w:fill="FFFFFF"/>
              </w:rPr>
              <w:t xml:space="preserve">Front Neurol. 2021 Jul </w:t>
            </w:r>
            <w:proofErr w:type="gramStart"/>
            <w:r w:rsidRPr="00C66F95">
              <w:rPr>
                <w:rFonts w:ascii="Arial" w:hAnsi="Arial" w:cs="Arial"/>
                <w:color w:val="212121"/>
                <w:shd w:val="clear" w:color="auto" w:fill="FFFFFF"/>
              </w:rPr>
              <w:t>19;12:689751</w:t>
            </w:r>
            <w:proofErr w:type="gramEnd"/>
            <w:r w:rsidRPr="00C66F95">
              <w:rPr>
                <w:rFonts w:ascii="Arial" w:hAnsi="Arial" w:cs="Arial"/>
                <w:color w:val="212121"/>
                <w:shd w:val="clear" w:color="auto" w:fill="FFFFFF"/>
              </w:rPr>
              <w:t>.</w:t>
            </w:r>
          </w:p>
        </w:tc>
        <w:tc>
          <w:tcPr>
            <w:tcW w:w="1170" w:type="dxa"/>
          </w:tcPr>
          <w:p w14:paraId="00C222EF" w14:textId="2FCD81E5" w:rsidR="005B369F" w:rsidRPr="00C66F95" w:rsidRDefault="005B369F" w:rsidP="00655BA9">
            <w:pPr>
              <w:rPr>
                <w:rFonts w:ascii="Arial" w:hAnsi="Arial" w:cs="Arial"/>
              </w:rPr>
            </w:pPr>
            <w:r w:rsidRPr="00C66F95">
              <w:rPr>
                <w:rFonts w:ascii="Arial" w:hAnsi="Arial" w:cs="Arial"/>
              </w:rPr>
              <w:t>Phoenix</w:t>
            </w:r>
          </w:p>
        </w:tc>
        <w:tc>
          <w:tcPr>
            <w:tcW w:w="1354" w:type="dxa"/>
          </w:tcPr>
          <w:p w14:paraId="32C2DC21" w14:textId="77777777" w:rsidR="005B369F" w:rsidRPr="00C66F95" w:rsidRDefault="005B369F" w:rsidP="00655BA9">
            <w:pPr>
              <w:rPr>
                <w:rFonts w:ascii="Arial" w:hAnsi="Arial" w:cs="Arial"/>
              </w:rPr>
            </w:pPr>
            <w:r w:rsidRPr="00C66F95">
              <w:rPr>
                <w:rFonts w:ascii="Arial" w:hAnsi="Arial" w:cs="Arial"/>
              </w:rPr>
              <w:t>SCI</w:t>
            </w:r>
          </w:p>
        </w:tc>
      </w:tr>
      <w:tr w:rsidR="000D3222" w:rsidRPr="00C66F95" w14:paraId="0DC0CF93" w14:textId="77777777" w:rsidTr="005B369F">
        <w:trPr>
          <w:cantSplit/>
          <w:trHeight w:val="890"/>
        </w:trPr>
        <w:tc>
          <w:tcPr>
            <w:tcW w:w="5130" w:type="dxa"/>
          </w:tcPr>
          <w:p w14:paraId="1A7AABE6" w14:textId="77777777" w:rsidR="000D3222" w:rsidRPr="00C66F95" w:rsidRDefault="000D3222" w:rsidP="00655BA9">
            <w:pPr>
              <w:rPr>
                <w:rFonts w:ascii="Arial" w:hAnsi="Arial" w:cs="Arial"/>
              </w:rPr>
            </w:pPr>
            <w:r w:rsidRPr="00C66F95">
              <w:rPr>
                <w:rFonts w:ascii="Arial" w:hAnsi="Arial" w:cs="Arial"/>
              </w:rPr>
              <w:t>Effects of an exoskeleton-assisted gait training on post-stroke lower-limb muscle coordination</w:t>
            </w:r>
          </w:p>
        </w:tc>
        <w:tc>
          <w:tcPr>
            <w:tcW w:w="4860" w:type="dxa"/>
          </w:tcPr>
          <w:p w14:paraId="6F2150D9" w14:textId="77777777" w:rsidR="000D3222" w:rsidRPr="00C66F95" w:rsidRDefault="000D3222" w:rsidP="00655BA9">
            <w:pPr>
              <w:rPr>
                <w:rFonts w:ascii="Arial" w:hAnsi="Arial" w:cs="Arial"/>
              </w:rPr>
            </w:pPr>
            <w:r w:rsidRPr="00C66F95">
              <w:rPr>
                <w:rFonts w:ascii="Arial" w:hAnsi="Arial" w:cs="Arial"/>
              </w:rPr>
              <w:t>Zhu F, Kern M, Fowkes E, Afzal T, Contreras-Vidal J-L, Francisco GE, Chang S-H</w:t>
            </w:r>
          </w:p>
        </w:tc>
        <w:tc>
          <w:tcPr>
            <w:tcW w:w="2340" w:type="dxa"/>
          </w:tcPr>
          <w:p w14:paraId="6C277ACF" w14:textId="77777777" w:rsidR="000D3222" w:rsidRPr="00C66F95" w:rsidRDefault="000D3222" w:rsidP="00655BA9">
            <w:pPr>
              <w:rPr>
                <w:rFonts w:ascii="Arial" w:hAnsi="Arial" w:cs="Arial"/>
              </w:rPr>
            </w:pPr>
            <w:r w:rsidRPr="00C66F95">
              <w:rPr>
                <w:rFonts w:ascii="Arial" w:hAnsi="Arial" w:cs="Arial"/>
              </w:rPr>
              <w:t>J Neural Eng. 2021 Jun 4;18(4).</w:t>
            </w:r>
          </w:p>
        </w:tc>
        <w:tc>
          <w:tcPr>
            <w:tcW w:w="1170" w:type="dxa"/>
          </w:tcPr>
          <w:p w14:paraId="419F3948"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14655028" w14:textId="77777777" w:rsidR="000D3222" w:rsidRPr="00C66F95" w:rsidRDefault="000D3222" w:rsidP="00655BA9">
            <w:pPr>
              <w:rPr>
                <w:rFonts w:ascii="Arial" w:hAnsi="Arial" w:cs="Arial"/>
              </w:rPr>
            </w:pPr>
            <w:r w:rsidRPr="00C66F95">
              <w:rPr>
                <w:rFonts w:ascii="Arial" w:hAnsi="Arial" w:cs="Arial"/>
              </w:rPr>
              <w:t>CVA</w:t>
            </w:r>
          </w:p>
        </w:tc>
      </w:tr>
      <w:tr w:rsidR="00527E72" w:rsidRPr="00C66F95" w14:paraId="1F5F307F" w14:textId="77777777" w:rsidTr="005B369F">
        <w:trPr>
          <w:cantSplit/>
          <w:trHeight w:val="890"/>
        </w:trPr>
        <w:tc>
          <w:tcPr>
            <w:tcW w:w="5130" w:type="dxa"/>
          </w:tcPr>
          <w:p w14:paraId="30DE9564" w14:textId="77777777" w:rsidR="00527E72" w:rsidRPr="00C66F95" w:rsidRDefault="00527E72" w:rsidP="00655BA9">
            <w:pPr>
              <w:rPr>
                <w:rFonts w:ascii="Arial" w:hAnsi="Arial" w:cs="Arial"/>
                <w:highlight w:val="yellow"/>
              </w:rPr>
            </w:pPr>
            <w:r w:rsidRPr="00C66F95">
              <w:rPr>
                <w:rFonts w:ascii="Arial" w:hAnsi="Arial" w:cs="Arial"/>
              </w:rPr>
              <w:t xml:space="preserve">Overground Robotic Program Preserves Gait in Individuals </w:t>
            </w:r>
            <w:proofErr w:type="gramStart"/>
            <w:r w:rsidRPr="00C66F95">
              <w:rPr>
                <w:rFonts w:ascii="Arial" w:hAnsi="Arial" w:cs="Arial"/>
              </w:rPr>
              <w:t>With</w:t>
            </w:r>
            <w:proofErr w:type="gramEnd"/>
            <w:r w:rsidRPr="00C66F95">
              <w:rPr>
                <w:rFonts w:ascii="Arial" w:hAnsi="Arial" w:cs="Arial"/>
              </w:rPr>
              <w:t xml:space="preserve"> Multiple Sclerosis and Moderate to Severe Impairments: A Randomized Controlled Trial</w:t>
            </w:r>
          </w:p>
        </w:tc>
        <w:tc>
          <w:tcPr>
            <w:tcW w:w="4860" w:type="dxa"/>
          </w:tcPr>
          <w:p w14:paraId="6615E6AE" w14:textId="77777777" w:rsidR="00527E72" w:rsidRPr="00C66F95" w:rsidRDefault="00527E72" w:rsidP="00655BA9">
            <w:pPr>
              <w:rPr>
                <w:rFonts w:ascii="Arial" w:hAnsi="Arial" w:cs="Arial"/>
                <w:lang w:val="it-IT"/>
              </w:rPr>
            </w:pPr>
            <w:r w:rsidRPr="00C66F95">
              <w:rPr>
                <w:rFonts w:ascii="Arial" w:hAnsi="Arial" w:cs="Arial"/>
                <w:lang w:val="it-IT"/>
              </w:rPr>
              <w:t>Berriozabalgoitia R, Bidaurrazaga-Letona I, Otxoa E, Urquiza M, Irazusta J, Rodriguez-Larrad A</w:t>
            </w:r>
          </w:p>
        </w:tc>
        <w:tc>
          <w:tcPr>
            <w:tcW w:w="2340" w:type="dxa"/>
          </w:tcPr>
          <w:p w14:paraId="713F9ABE" w14:textId="77777777" w:rsidR="00527E72" w:rsidRPr="00C66F95" w:rsidRDefault="00527E72" w:rsidP="00655BA9">
            <w:pPr>
              <w:rPr>
                <w:rFonts w:ascii="Arial" w:hAnsi="Arial" w:cs="Arial"/>
              </w:rPr>
            </w:pPr>
            <w:r w:rsidRPr="00C66F95">
              <w:rPr>
                <w:rFonts w:ascii="Arial" w:hAnsi="Arial" w:cs="Arial"/>
              </w:rPr>
              <w:t>Arch Phys Med Rehabil. 2021 May;102(5):932-939.</w:t>
            </w:r>
          </w:p>
        </w:tc>
        <w:tc>
          <w:tcPr>
            <w:tcW w:w="1170" w:type="dxa"/>
          </w:tcPr>
          <w:p w14:paraId="30205CB1" w14:textId="77777777" w:rsidR="00527E72" w:rsidRPr="00C66F95" w:rsidRDefault="00527E72" w:rsidP="00655BA9">
            <w:pPr>
              <w:rPr>
                <w:rFonts w:ascii="Arial" w:hAnsi="Arial" w:cs="Arial"/>
              </w:rPr>
            </w:pPr>
            <w:r w:rsidRPr="00C66F95">
              <w:rPr>
                <w:rFonts w:ascii="Arial" w:hAnsi="Arial" w:cs="Arial"/>
              </w:rPr>
              <w:t>Ekso</w:t>
            </w:r>
          </w:p>
        </w:tc>
        <w:tc>
          <w:tcPr>
            <w:tcW w:w="1354" w:type="dxa"/>
          </w:tcPr>
          <w:p w14:paraId="6490BAE8" w14:textId="77777777" w:rsidR="00527E72" w:rsidRPr="00C66F95" w:rsidRDefault="00527E72" w:rsidP="00655BA9">
            <w:pPr>
              <w:rPr>
                <w:rFonts w:ascii="Arial" w:hAnsi="Arial" w:cs="Arial"/>
              </w:rPr>
            </w:pPr>
            <w:r w:rsidRPr="00C66F95">
              <w:rPr>
                <w:rFonts w:ascii="Arial" w:hAnsi="Arial" w:cs="Arial"/>
              </w:rPr>
              <w:t>MS</w:t>
            </w:r>
          </w:p>
        </w:tc>
      </w:tr>
      <w:tr w:rsidR="005B369F" w:rsidRPr="00C66F95" w14:paraId="25CB4750" w14:textId="77777777" w:rsidTr="005B369F">
        <w:trPr>
          <w:cantSplit/>
          <w:trHeight w:val="602"/>
        </w:trPr>
        <w:tc>
          <w:tcPr>
            <w:tcW w:w="5130" w:type="dxa"/>
          </w:tcPr>
          <w:p w14:paraId="5551F5C4" w14:textId="77777777" w:rsidR="005B369F" w:rsidRPr="00C66F95" w:rsidRDefault="005B369F" w:rsidP="00655BA9">
            <w:pPr>
              <w:rPr>
                <w:rFonts w:ascii="Arial" w:hAnsi="Arial" w:cs="Arial"/>
              </w:rPr>
            </w:pPr>
            <w:r w:rsidRPr="00C66F95">
              <w:rPr>
                <w:rFonts w:ascii="Arial" w:hAnsi="Arial" w:cs="Arial"/>
              </w:rPr>
              <w:t>Enhancing quality of life in progressive multiple sclerosis with powered robotic exoskeleton</w:t>
            </w:r>
          </w:p>
        </w:tc>
        <w:tc>
          <w:tcPr>
            <w:tcW w:w="4860" w:type="dxa"/>
          </w:tcPr>
          <w:p w14:paraId="444E39F8" w14:textId="77777777" w:rsidR="005B369F" w:rsidRPr="00C66F95" w:rsidRDefault="005B369F" w:rsidP="00655BA9">
            <w:pPr>
              <w:rPr>
                <w:rFonts w:ascii="Arial" w:hAnsi="Arial" w:cs="Arial"/>
              </w:rPr>
            </w:pPr>
            <w:r w:rsidRPr="00C66F95">
              <w:rPr>
                <w:rFonts w:ascii="Arial" w:hAnsi="Arial" w:cs="Arial"/>
              </w:rPr>
              <w:t>Wee SK, Ho CY, Tan SL, Ong CH</w:t>
            </w:r>
          </w:p>
        </w:tc>
        <w:tc>
          <w:tcPr>
            <w:tcW w:w="2340" w:type="dxa"/>
          </w:tcPr>
          <w:p w14:paraId="0812A9CD" w14:textId="77777777" w:rsidR="005B369F" w:rsidRPr="00C66F95" w:rsidRDefault="005B369F" w:rsidP="00655BA9">
            <w:pPr>
              <w:rPr>
                <w:rFonts w:ascii="Arial" w:hAnsi="Arial" w:cs="Arial"/>
                <w:color w:val="212121"/>
                <w:shd w:val="clear" w:color="auto" w:fill="FFFFFF"/>
              </w:rPr>
            </w:pPr>
            <w:r w:rsidRPr="00C66F95">
              <w:rPr>
                <w:rFonts w:ascii="Arial" w:hAnsi="Arial" w:cs="Arial"/>
                <w:color w:val="212121"/>
                <w:shd w:val="clear" w:color="auto" w:fill="FFFFFF"/>
              </w:rPr>
              <w:t xml:space="preserve">Mult </w:t>
            </w:r>
            <w:proofErr w:type="spellStart"/>
            <w:r w:rsidRPr="00C66F95">
              <w:rPr>
                <w:rFonts w:ascii="Arial" w:hAnsi="Arial" w:cs="Arial"/>
                <w:color w:val="212121"/>
                <w:shd w:val="clear" w:color="auto" w:fill="FFFFFF"/>
              </w:rPr>
              <w:t>Scler</w:t>
            </w:r>
            <w:proofErr w:type="spellEnd"/>
            <w:r w:rsidRPr="00C66F95">
              <w:rPr>
                <w:rFonts w:ascii="Arial" w:hAnsi="Arial" w:cs="Arial"/>
                <w:color w:val="212121"/>
                <w:shd w:val="clear" w:color="auto" w:fill="FFFFFF"/>
              </w:rPr>
              <w:t>. 2021 Mar;27(3):483-487.</w:t>
            </w:r>
          </w:p>
        </w:tc>
        <w:tc>
          <w:tcPr>
            <w:tcW w:w="1170" w:type="dxa"/>
          </w:tcPr>
          <w:p w14:paraId="4F08D49F" w14:textId="77777777" w:rsidR="005B369F" w:rsidRPr="00C66F95" w:rsidRDefault="005B369F" w:rsidP="00655BA9">
            <w:pPr>
              <w:rPr>
                <w:rFonts w:ascii="Arial" w:hAnsi="Arial" w:cs="Arial"/>
              </w:rPr>
            </w:pPr>
            <w:r w:rsidRPr="00C66F95">
              <w:rPr>
                <w:rFonts w:ascii="Arial" w:hAnsi="Arial" w:cs="Arial"/>
              </w:rPr>
              <w:t>Ekso</w:t>
            </w:r>
          </w:p>
        </w:tc>
        <w:tc>
          <w:tcPr>
            <w:tcW w:w="1354" w:type="dxa"/>
          </w:tcPr>
          <w:p w14:paraId="20D1A59D" w14:textId="77777777" w:rsidR="005B369F" w:rsidRPr="00C66F95" w:rsidRDefault="005B369F" w:rsidP="00655BA9">
            <w:pPr>
              <w:rPr>
                <w:rFonts w:ascii="Arial" w:hAnsi="Arial" w:cs="Arial"/>
              </w:rPr>
            </w:pPr>
            <w:r w:rsidRPr="00C66F95">
              <w:rPr>
                <w:rFonts w:ascii="Arial" w:hAnsi="Arial" w:cs="Arial"/>
              </w:rPr>
              <w:t>MS</w:t>
            </w:r>
          </w:p>
        </w:tc>
      </w:tr>
      <w:tr w:rsidR="000D3222" w:rsidRPr="00C66F95" w14:paraId="1AFDA559" w14:textId="77777777" w:rsidTr="005B369F">
        <w:trPr>
          <w:cantSplit/>
          <w:trHeight w:val="890"/>
        </w:trPr>
        <w:tc>
          <w:tcPr>
            <w:tcW w:w="5130" w:type="dxa"/>
          </w:tcPr>
          <w:p w14:paraId="68A68C65" w14:textId="77777777" w:rsidR="000D3222" w:rsidRPr="00C66F95" w:rsidRDefault="000D3222" w:rsidP="00655BA9">
            <w:pPr>
              <w:rPr>
                <w:rFonts w:ascii="Arial" w:hAnsi="Arial" w:cs="Arial"/>
              </w:rPr>
            </w:pPr>
            <w:r w:rsidRPr="00C66F95">
              <w:rPr>
                <w:rFonts w:ascii="Arial" w:hAnsi="Arial" w:cs="Arial"/>
              </w:rPr>
              <w:t>Effects of Robotic Exoskeleton aided gait training in the strength, body balance and walking speed in subjects with multiple sclerosis – a single-group, preliminary study</w:t>
            </w:r>
          </w:p>
        </w:tc>
        <w:tc>
          <w:tcPr>
            <w:tcW w:w="4860" w:type="dxa"/>
          </w:tcPr>
          <w:p w14:paraId="5864DD53" w14:textId="77777777" w:rsidR="000D3222" w:rsidRPr="00C66F95" w:rsidRDefault="000D3222" w:rsidP="00655BA9">
            <w:pPr>
              <w:rPr>
                <w:rFonts w:ascii="Arial" w:hAnsi="Arial" w:cs="Arial"/>
              </w:rPr>
            </w:pPr>
            <w:proofErr w:type="spellStart"/>
            <w:r w:rsidRPr="00C66F95">
              <w:rPr>
                <w:rFonts w:ascii="Arial" w:hAnsi="Arial" w:cs="Arial"/>
              </w:rPr>
              <w:t>Drużbicki</w:t>
            </w:r>
            <w:proofErr w:type="spellEnd"/>
            <w:r w:rsidRPr="00C66F95">
              <w:rPr>
                <w:rFonts w:ascii="Arial" w:hAnsi="Arial" w:cs="Arial"/>
              </w:rPr>
              <w:t xml:space="preserve"> M, Guzik A, </w:t>
            </w:r>
            <w:proofErr w:type="spellStart"/>
            <w:r w:rsidRPr="00C66F95">
              <w:rPr>
                <w:rFonts w:ascii="Arial" w:hAnsi="Arial" w:cs="Arial"/>
              </w:rPr>
              <w:t>Przysada</w:t>
            </w:r>
            <w:proofErr w:type="spellEnd"/>
            <w:r w:rsidRPr="00C66F95">
              <w:rPr>
                <w:rFonts w:ascii="Arial" w:hAnsi="Arial" w:cs="Arial"/>
              </w:rPr>
              <w:t xml:space="preserve"> G, </w:t>
            </w:r>
            <w:proofErr w:type="spellStart"/>
            <w:r w:rsidRPr="00C66F95">
              <w:rPr>
                <w:rFonts w:ascii="Arial" w:hAnsi="Arial" w:cs="Arial"/>
              </w:rPr>
              <w:t>Perenc</w:t>
            </w:r>
            <w:proofErr w:type="spellEnd"/>
            <w:r w:rsidRPr="00C66F95">
              <w:rPr>
                <w:rFonts w:ascii="Arial" w:hAnsi="Arial" w:cs="Arial"/>
              </w:rPr>
              <w:t xml:space="preserve"> L, Brzozowska-</w:t>
            </w:r>
            <w:proofErr w:type="spellStart"/>
            <w:r w:rsidRPr="00C66F95">
              <w:rPr>
                <w:rFonts w:ascii="Arial" w:hAnsi="Arial" w:cs="Arial"/>
              </w:rPr>
              <w:t>Magoń</w:t>
            </w:r>
            <w:proofErr w:type="spellEnd"/>
            <w:r w:rsidRPr="00C66F95">
              <w:rPr>
                <w:rFonts w:ascii="Arial" w:hAnsi="Arial" w:cs="Arial"/>
              </w:rPr>
              <w:t xml:space="preserve"> A, </w:t>
            </w:r>
            <w:proofErr w:type="spellStart"/>
            <w:r w:rsidRPr="00C66F95">
              <w:rPr>
                <w:rFonts w:ascii="Arial" w:hAnsi="Arial" w:cs="Arial"/>
              </w:rPr>
              <w:t>Cygoń</w:t>
            </w:r>
            <w:proofErr w:type="spellEnd"/>
            <w:r w:rsidRPr="00C66F95">
              <w:rPr>
                <w:rFonts w:ascii="Arial" w:hAnsi="Arial" w:cs="Arial"/>
              </w:rPr>
              <w:t xml:space="preserve"> K, </w:t>
            </w:r>
            <w:proofErr w:type="spellStart"/>
            <w:r w:rsidRPr="00C66F95">
              <w:rPr>
                <w:rFonts w:ascii="Arial" w:hAnsi="Arial" w:cs="Arial"/>
              </w:rPr>
              <w:t>Boczula</w:t>
            </w:r>
            <w:proofErr w:type="spellEnd"/>
            <w:r w:rsidRPr="00C66F95">
              <w:rPr>
                <w:rFonts w:ascii="Arial" w:hAnsi="Arial" w:cs="Arial"/>
              </w:rPr>
              <w:t xml:space="preserve"> G, Bartosik-</w:t>
            </w:r>
            <w:proofErr w:type="spellStart"/>
            <w:r w:rsidRPr="00C66F95">
              <w:rPr>
                <w:rFonts w:ascii="Arial" w:hAnsi="Arial" w:cs="Arial"/>
              </w:rPr>
              <w:t>Psujek</w:t>
            </w:r>
            <w:proofErr w:type="spellEnd"/>
            <w:r w:rsidRPr="00C66F95">
              <w:rPr>
                <w:rFonts w:ascii="Arial" w:hAnsi="Arial" w:cs="Arial"/>
              </w:rPr>
              <w:t xml:space="preserve"> H</w:t>
            </w:r>
          </w:p>
        </w:tc>
        <w:tc>
          <w:tcPr>
            <w:tcW w:w="2340" w:type="dxa"/>
          </w:tcPr>
          <w:p w14:paraId="308BA2CD" w14:textId="77777777" w:rsidR="000D3222" w:rsidRPr="00C66F95" w:rsidRDefault="000D3222" w:rsidP="00655BA9">
            <w:pPr>
              <w:rPr>
                <w:rFonts w:ascii="Arial" w:hAnsi="Arial" w:cs="Arial"/>
              </w:rPr>
            </w:pPr>
            <w:r w:rsidRPr="00C66F95">
              <w:rPr>
                <w:rFonts w:ascii="Arial" w:hAnsi="Arial" w:cs="Arial"/>
              </w:rPr>
              <w:t>Arch Phys Med Rehabil. 2021 Feb;102(2):175-184.</w:t>
            </w:r>
          </w:p>
        </w:tc>
        <w:tc>
          <w:tcPr>
            <w:tcW w:w="1170" w:type="dxa"/>
          </w:tcPr>
          <w:p w14:paraId="77F170A8"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047BC33D" w14:textId="77777777" w:rsidR="000D3222" w:rsidRPr="00C66F95" w:rsidRDefault="000D3222" w:rsidP="00655BA9">
            <w:pPr>
              <w:rPr>
                <w:rFonts w:ascii="Arial" w:hAnsi="Arial" w:cs="Arial"/>
              </w:rPr>
            </w:pPr>
            <w:r w:rsidRPr="00C66F95">
              <w:rPr>
                <w:rFonts w:ascii="Arial" w:hAnsi="Arial" w:cs="Arial"/>
              </w:rPr>
              <w:t>MS</w:t>
            </w:r>
          </w:p>
        </w:tc>
      </w:tr>
      <w:tr w:rsidR="00527E72" w:rsidRPr="00C66F95" w14:paraId="789A1C9B" w14:textId="77777777" w:rsidTr="005B369F">
        <w:trPr>
          <w:cantSplit/>
          <w:trHeight w:val="890"/>
        </w:trPr>
        <w:tc>
          <w:tcPr>
            <w:tcW w:w="5130" w:type="dxa"/>
          </w:tcPr>
          <w:p w14:paraId="02735EAD" w14:textId="77777777" w:rsidR="00527E72" w:rsidRPr="00C66F95" w:rsidRDefault="00527E72" w:rsidP="00655BA9">
            <w:pPr>
              <w:rPr>
                <w:rFonts w:ascii="Arial" w:hAnsi="Arial" w:cs="Arial"/>
                <w:highlight w:val="yellow"/>
              </w:rPr>
            </w:pPr>
            <w:r w:rsidRPr="00C66F95">
              <w:rPr>
                <w:rFonts w:ascii="Arial" w:hAnsi="Arial" w:cs="Arial"/>
              </w:rPr>
              <w:lastRenderedPageBreak/>
              <w:t>Wearable exoskeleton control modes selected during overground walking affect muscle synergies in adults with a chronic incomplete spinal cord injury</w:t>
            </w:r>
          </w:p>
        </w:tc>
        <w:tc>
          <w:tcPr>
            <w:tcW w:w="4860" w:type="dxa"/>
          </w:tcPr>
          <w:p w14:paraId="1F03CABF" w14:textId="77777777" w:rsidR="00527E72" w:rsidRPr="00C66F95" w:rsidRDefault="00527E72" w:rsidP="00655BA9">
            <w:pPr>
              <w:rPr>
                <w:rFonts w:ascii="Arial" w:hAnsi="Arial" w:cs="Arial"/>
              </w:rPr>
            </w:pPr>
            <w:r w:rsidRPr="00C66F95">
              <w:rPr>
                <w:rFonts w:ascii="Arial" w:hAnsi="Arial" w:cs="Arial"/>
              </w:rPr>
              <w:t>Escalona MJ, Bourbonnais D, Goyette M, Duclos C, Gagnon DH</w:t>
            </w:r>
          </w:p>
        </w:tc>
        <w:tc>
          <w:tcPr>
            <w:tcW w:w="2340" w:type="dxa"/>
          </w:tcPr>
          <w:p w14:paraId="6F85C832" w14:textId="77777777" w:rsidR="00527E72" w:rsidRPr="00C66F95" w:rsidRDefault="00527E72" w:rsidP="00655BA9">
            <w:pPr>
              <w:rPr>
                <w:rFonts w:ascii="Arial" w:hAnsi="Arial" w:cs="Arial"/>
              </w:rPr>
            </w:pPr>
            <w:r w:rsidRPr="00C66F95">
              <w:rPr>
                <w:rFonts w:ascii="Arial" w:hAnsi="Arial" w:cs="Arial"/>
              </w:rPr>
              <w:t>Spinal Cord Ser Cases. 2020 Apr 24;6(1):26.</w:t>
            </w:r>
          </w:p>
        </w:tc>
        <w:tc>
          <w:tcPr>
            <w:tcW w:w="1170" w:type="dxa"/>
          </w:tcPr>
          <w:p w14:paraId="7A5E0997" w14:textId="77777777" w:rsidR="00527E72" w:rsidRPr="00C66F95" w:rsidRDefault="00527E72" w:rsidP="00655BA9">
            <w:pPr>
              <w:rPr>
                <w:rFonts w:ascii="Arial" w:hAnsi="Arial" w:cs="Arial"/>
              </w:rPr>
            </w:pPr>
            <w:r w:rsidRPr="00C66F95">
              <w:rPr>
                <w:rFonts w:ascii="Arial" w:hAnsi="Arial" w:cs="Arial"/>
              </w:rPr>
              <w:t>Ekso</w:t>
            </w:r>
          </w:p>
        </w:tc>
        <w:tc>
          <w:tcPr>
            <w:tcW w:w="1354" w:type="dxa"/>
          </w:tcPr>
          <w:p w14:paraId="04A2E78F" w14:textId="77777777" w:rsidR="00527E72" w:rsidRPr="00C66F95" w:rsidRDefault="00527E72" w:rsidP="00655BA9">
            <w:pPr>
              <w:rPr>
                <w:rFonts w:ascii="Arial" w:hAnsi="Arial" w:cs="Arial"/>
              </w:rPr>
            </w:pPr>
            <w:r w:rsidRPr="00C66F95">
              <w:rPr>
                <w:rFonts w:ascii="Arial" w:hAnsi="Arial" w:cs="Arial"/>
              </w:rPr>
              <w:t>SCI</w:t>
            </w:r>
          </w:p>
        </w:tc>
      </w:tr>
      <w:tr w:rsidR="00527E72" w:rsidRPr="00C66F95" w14:paraId="599891BE" w14:textId="77777777" w:rsidTr="005B369F">
        <w:trPr>
          <w:cantSplit/>
          <w:trHeight w:val="890"/>
        </w:trPr>
        <w:tc>
          <w:tcPr>
            <w:tcW w:w="5130" w:type="dxa"/>
          </w:tcPr>
          <w:p w14:paraId="65C4FCB5" w14:textId="77777777" w:rsidR="00527E72" w:rsidRPr="00C66F95" w:rsidRDefault="00527E72" w:rsidP="00655BA9">
            <w:pPr>
              <w:rPr>
                <w:rFonts w:ascii="Arial" w:hAnsi="Arial" w:cs="Arial"/>
              </w:rPr>
            </w:pPr>
            <w:r w:rsidRPr="00C66F95">
              <w:rPr>
                <w:rFonts w:ascii="Arial" w:hAnsi="Arial" w:cs="Arial"/>
              </w:rPr>
              <w:t xml:space="preserve">Energy Efficiency and Patient Satisfaction of Gait </w:t>
            </w:r>
            <w:proofErr w:type="gramStart"/>
            <w:r w:rsidRPr="00C66F95">
              <w:rPr>
                <w:rFonts w:ascii="Arial" w:hAnsi="Arial" w:cs="Arial"/>
              </w:rPr>
              <w:t>With</w:t>
            </w:r>
            <w:proofErr w:type="gramEnd"/>
            <w:r w:rsidRPr="00C66F95">
              <w:rPr>
                <w:rFonts w:ascii="Arial" w:hAnsi="Arial" w:cs="Arial"/>
              </w:rPr>
              <w:t xml:space="preserve"> Knee-Ankle-Foot Orthosis and Robot (ReWalk) – Assisted Gait in Patients With Spinal Cord Injury</w:t>
            </w:r>
          </w:p>
        </w:tc>
        <w:tc>
          <w:tcPr>
            <w:tcW w:w="4860" w:type="dxa"/>
          </w:tcPr>
          <w:p w14:paraId="511FA882" w14:textId="77777777" w:rsidR="00527E72" w:rsidRPr="00C66F95" w:rsidRDefault="00527E72" w:rsidP="00655BA9">
            <w:pPr>
              <w:rPr>
                <w:rFonts w:ascii="Arial" w:hAnsi="Arial" w:cs="Arial"/>
              </w:rPr>
            </w:pPr>
            <w:r w:rsidRPr="00C66F95">
              <w:rPr>
                <w:rFonts w:ascii="Arial" w:hAnsi="Arial" w:cs="Arial"/>
              </w:rPr>
              <w:t>Kwon SH, Lee BS, Lee HJ, Kim EJ, Lee JA, Yang SP, Kim TY, Pak HR, Kim HK, Kim HY, Jung JH, Oh SW</w:t>
            </w:r>
          </w:p>
        </w:tc>
        <w:tc>
          <w:tcPr>
            <w:tcW w:w="2340" w:type="dxa"/>
          </w:tcPr>
          <w:p w14:paraId="46906DA0" w14:textId="77777777" w:rsidR="00527E72" w:rsidRPr="00C66F95" w:rsidRDefault="00527E72" w:rsidP="00655BA9">
            <w:pPr>
              <w:rPr>
                <w:rFonts w:ascii="Arial" w:hAnsi="Arial" w:cs="Arial"/>
              </w:rPr>
            </w:pPr>
            <w:r w:rsidRPr="00C66F95">
              <w:rPr>
                <w:rFonts w:ascii="Arial" w:hAnsi="Arial" w:cs="Arial"/>
              </w:rPr>
              <w:t>Ann Rehabil Med. 2020 Apr;44(2):131-141.</w:t>
            </w:r>
          </w:p>
        </w:tc>
        <w:tc>
          <w:tcPr>
            <w:tcW w:w="1170" w:type="dxa"/>
          </w:tcPr>
          <w:p w14:paraId="2DCA6A45" w14:textId="77777777" w:rsidR="00527E72" w:rsidRPr="00C66F95" w:rsidRDefault="00527E72" w:rsidP="00655BA9">
            <w:pPr>
              <w:rPr>
                <w:rFonts w:ascii="Arial" w:hAnsi="Arial" w:cs="Arial"/>
              </w:rPr>
            </w:pPr>
            <w:r w:rsidRPr="00C66F95">
              <w:rPr>
                <w:rFonts w:ascii="Arial" w:hAnsi="Arial" w:cs="Arial"/>
              </w:rPr>
              <w:t>ReWalk</w:t>
            </w:r>
          </w:p>
        </w:tc>
        <w:tc>
          <w:tcPr>
            <w:tcW w:w="1354" w:type="dxa"/>
          </w:tcPr>
          <w:p w14:paraId="495B960F" w14:textId="77777777" w:rsidR="00527E72" w:rsidRPr="00C66F95" w:rsidRDefault="00527E72" w:rsidP="00655BA9">
            <w:pPr>
              <w:rPr>
                <w:rFonts w:ascii="Arial" w:hAnsi="Arial" w:cs="Arial"/>
              </w:rPr>
            </w:pPr>
            <w:r w:rsidRPr="00C66F95">
              <w:rPr>
                <w:rFonts w:ascii="Arial" w:hAnsi="Arial" w:cs="Arial"/>
              </w:rPr>
              <w:t>SCI</w:t>
            </w:r>
          </w:p>
        </w:tc>
      </w:tr>
      <w:tr w:rsidR="000D3222" w:rsidRPr="00C66F95" w14:paraId="415DBCD1" w14:textId="77777777" w:rsidTr="005B369F">
        <w:trPr>
          <w:cantSplit/>
          <w:trHeight w:val="890"/>
        </w:trPr>
        <w:tc>
          <w:tcPr>
            <w:tcW w:w="5130" w:type="dxa"/>
          </w:tcPr>
          <w:p w14:paraId="44CD29C4" w14:textId="77777777" w:rsidR="000D3222" w:rsidRPr="00C66F95" w:rsidRDefault="000D3222" w:rsidP="00655BA9">
            <w:pPr>
              <w:rPr>
                <w:rFonts w:ascii="Arial" w:hAnsi="Arial" w:cs="Arial"/>
              </w:rPr>
            </w:pPr>
            <w:r w:rsidRPr="00C66F95">
              <w:rPr>
                <w:rFonts w:ascii="Arial" w:hAnsi="Arial" w:cs="Arial"/>
              </w:rPr>
              <w:t xml:space="preserve">Exoskeleton-assisted Gait Training in Persons </w:t>
            </w:r>
            <w:proofErr w:type="gramStart"/>
            <w:r w:rsidRPr="00C66F95">
              <w:rPr>
                <w:rFonts w:ascii="Arial" w:hAnsi="Arial" w:cs="Arial"/>
              </w:rPr>
              <w:t>With</w:t>
            </w:r>
            <w:proofErr w:type="gramEnd"/>
            <w:r w:rsidRPr="00C66F95">
              <w:rPr>
                <w:rFonts w:ascii="Arial" w:hAnsi="Arial" w:cs="Arial"/>
              </w:rPr>
              <w:t xml:space="preserve"> Multiple Sclerosis: A Single-Group Pilot Study</w:t>
            </w:r>
          </w:p>
        </w:tc>
        <w:tc>
          <w:tcPr>
            <w:tcW w:w="4860" w:type="dxa"/>
          </w:tcPr>
          <w:p w14:paraId="0DC8228B" w14:textId="77777777" w:rsidR="000D3222" w:rsidRPr="00C66F95" w:rsidRDefault="000D3222" w:rsidP="00655BA9">
            <w:pPr>
              <w:rPr>
                <w:rFonts w:ascii="Arial" w:hAnsi="Arial" w:cs="Arial"/>
              </w:rPr>
            </w:pPr>
            <w:r w:rsidRPr="00C66F95">
              <w:rPr>
                <w:rFonts w:ascii="Arial" w:hAnsi="Arial" w:cs="Arial"/>
              </w:rPr>
              <w:t>Afzal T, Tseng S-C, Lincoln JA, Kern M, Francisco GE, Chang S-H</w:t>
            </w:r>
          </w:p>
        </w:tc>
        <w:tc>
          <w:tcPr>
            <w:tcW w:w="2340" w:type="dxa"/>
          </w:tcPr>
          <w:p w14:paraId="51E1D5E8" w14:textId="77777777" w:rsidR="000D3222" w:rsidRPr="00C66F95" w:rsidRDefault="000D3222" w:rsidP="00655BA9">
            <w:pPr>
              <w:rPr>
                <w:rFonts w:ascii="Arial" w:hAnsi="Arial" w:cs="Arial"/>
              </w:rPr>
            </w:pPr>
            <w:r w:rsidRPr="00C66F95">
              <w:rPr>
                <w:rFonts w:ascii="Arial" w:hAnsi="Arial" w:cs="Arial"/>
              </w:rPr>
              <w:t>Arch Phys Med Rehabil. 2020 Apr;101(4):599-606.</w:t>
            </w:r>
          </w:p>
        </w:tc>
        <w:tc>
          <w:tcPr>
            <w:tcW w:w="1170" w:type="dxa"/>
          </w:tcPr>
          <w:p w14:paraId="5FD813F3"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7F8235FA" w14:textId="77777777" w:rsidR="000D3222" w:rsidRPr="00C66F95" w:rsidRDefault="000D3222" w:rsidP="00655BA9">
            <w:pPr>
              <w:rPr>
                <w:rFonts w:ascii="Arial" w:hAnsi="Arial" w:cs="Arial"/>
              </w:rPr>
            </w:pPr>
            <w:r w:rsidRPr="00C66F95">
              <w:rPr>
                <w:rFonts w:ascii="Arial" w:hAnsi="Arial" w:cs="Arial"/>
              </w:rPr>
              <w:t>MS</w:t>
            </w:r>
          </w:p>
        </w:tc>
      </w:tr>
      <w:tr w:rsidR="000D3222" w:rsidRPr="00C66F95" w14:paraId="661C7641" w14:textId="77777777" w:rsidTr="005B369F">
        <w:trPr>
          <w:cantSplit/>
          <w:trHeight w:val="890"/>
        </w:trPr>
        <w:tc>
          <w:tcPr>
            <w:tcW w:w="5130" w:type="dxa"/>
          </w:tcPr>
          <w:p w14:paraId="77D682E2" w14:textId="77777777" w:rsidR="000D3222" w:rsidRPr="00C66F95" w:rsidRDefault="000D3222" w:rsidP="00655BA9">
            <w:pPr>
              <w:rPr>
                <w:rFonts w:ascii="Arial" w:hAnsi="Arial" w:cs="Arial"/>
              </w:rPr>
            </w:pPr>
            <w:r w:rsidRPr="00C66F95">
              <w:rPr>
                <w:rFonts w:ascii="Arial" w:hAnsi="Arial" w:cs="Arial"/>
              </w:rPr>
              <w:t>The feasibility of using exoskeletal-assisted walking with epidural stimulation: a case report study</w:t>
            </w:r>
          </w:p>
        </w:tc>
        <w:tc>
          <w:tcPr>
            <w:tcW w:w="4860" w:type="dxa"/>
          </w:tcPr>
          <w:p w14:paraId="7B6818D3" w14:textId="77777777" w:rsidR="000D3222" w:rsidRPr="00C66F95" w:rsidRDefault="000D3222" w:rsidP="00655BA9">
            <w:pPr>
              <w:rPr>
                <w:rFonts w:ascii="Arial" w:hAnsi="Arial" w:cs="Arial"/>
              </w:rPr>
            </w:pPr>
            <w:r w:rsidRPr="00C66F95">
              <w:rPr>
                <w:rFonts w:ascii="Arial" w:hAnsi="Arial" w:cs="Arial"/>
              </w:rPr>
              <w:t>Gorgey AS, Gill S, Holman ME, Davis JC, Atri R, Bai O, Goetz L, Lester DL, Trainer R, Lavis TD</w:t>
            </w:r>
          </w:p>
        </w:tc>
        <w:tc>
          <w:tcPr>
            <w:tcW w:w="2340" w:type="dxa"/>
          </w:tcPr>
          <w:p w14:paraId="638D5940" w14:textId="77777777" w:rsidR="000D3222" w:rsidRPr="00C66F95" w:rsidRDefault="000D3222" w:rsidP="00655BA9">
            <w:pPr>
              <w:rPr>
                <w:rFonts w:ascii="Arial" w:hAnsi="Arial" w:cs="Arial"/>
              </w:rPr>
            </w:pPr>
            <w:r w:rsidRPr="00C66F95">
              <w:rPr>
                <w:rFonts w:ascii="Arial" w:hAnsi="Arial" w:cs="Arial"/>
              </w:rPr>
              <w:t xml:space="preserve">Ann Clin </w:t>
            </w:r>
            <w:proofErr w:type="spellStart"/>
            <w:r w:rsidRPr="00C66F95">
              <w:rPr>
                <w:rFonts w:ascii="Arial" w:hAnsi="Arial" w:cs="Arial"/>
              </w:rPr>
              <w:t>Transl</w:t>
            </w:r>
            <w:proofErr w:type="spellEnd"/>
            <w:r w:rsidRPr="00C66F95">
              <w:rPr>
                <w:rFonts w:ascii="Arial" w:hAnsi="Arial" w:cs="Arial"/>
              </w:rPr>
              <w:t xml:space="preserve"> Neurol. 2020 Feb;7(2):259-265.</w:t>
            </w:r>
          </w:p>
        </w:tc>
        <w:tc>
          <w:tcPr>
            <w:tcW w:w="1170" w:type="dxa"/>
          </w:tcPr>
          <w:p w14:paraId="40A5DD2B"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36228A32" w14:textId="77777777" w:rsidR="000D3222" w:rsidRPr="00C66F95" w:rsidRDefault="000D3222" w:rsidP="00655BA9">
            <w:pPr>
              <w:rPr>
                <w:rFonts w:ascii="Arial" w:hAnsi="Arial" w:cs="Arial"/>
              </w:rPr>
            </w:pPr>
            <w:r w:rsidRPr="00C66F95">
              <w:rPr>
                <w:rFonts w:ascii="Arial" w:hAnsi="Arial" w:cs="Arial"/>
              </w:rPr>
              <w:t>SCI</w:t>
            </w:r>
          </w:p>
        </w:tc>
      </w:tr>
      <w:tr w:rsidR="00527E72" w:rsidRPr="00C66F95" w14:paraId="21AAC6CF" w14:textId="77777777" w:rsidTr="005B369F">
        <w:trPr>
          <w:cantSplit/>
          <w:trHeight w:val="890"/>
        </w:trPr>
        <w:tc>
          <w:tcPr>
            <w:tcW w:w="5130" w:type="dxa"/>
          </w:tcPr>
          <w:p w14:paraId="5D613BB7" w14:textId="77777777" w:rsidR="00527E72" w:rsidRPr="00C66F95" w:rsidRDefault="00527E72" w:rsidP="00655BA9">
            <w:pPr>
              <w:rPr>
                <w:rFonts w:ascii="Arial" w:hAnsi="Arial" w:cs="Arial"/>
              </w:rPr>
            </w:pPr>
            <w:r w:rsidRPr="00C66F95">
              <w:rPr>
                <w:rFonts w:ascii="Arial" w:hAnsi="Arial" w:cs="Arial"/>
              </w:rPr>
              <w:t>The Safety and Feasibility of Exoskeletal-Assisted Walking in Acute Rehabilitation After Spinal Cord Injury</w:t>
            </w:r>
          </w:p>
        </w:tc>
        <w:tc>
          <w:tcPr>
            <w:tcW w:w="4860" w:type="dxa"/>
          </w:tcPr>
          <w:p w14:paraId="763CBCA9" w14:textId="77777777" w:rsidR="00527E72" w:rsidRPr="00C66F95" w:rsidRDefault="00527E72" w:rsidP="00655BA9">
            <w:pPr>
              <w:rPr>
                <w:rFonts w:ascii="Arial" w:hAnsi="Arial" w:cs="Arial"/>
              </w:rPr>
            </w:pPr>
            <w:r w:rsidRPr="00C66F95">
              <w:rPr>
                <w:rFonts w:ascii="Arial" w:hAnsi="Arial" w:cs="Arial"/>
              </w:rPr>
              <w:t>McIntosh K, Charbonneau R, Bensaada Y, Bhatiya U, Ho C</w:t>
            </w:r>
          </w:p>
        </w:tc>
        <w:tc>
          <w:tcPr>
            <w:tcW w:w="2340" w:type="dxa"/>
          </w:tcPr>
          <w:p w14:paraId="131E8FCA" w14:textId="77777777" w:rsidR="00527E72" w:rsidRPr="00C66F95" w:rsidRDefault="00527E72" w:rsidP="00655BA9">
            <w:pPr>
              <w:rPr>
                <w:rFonts w:ascii="Arial" w:hAnsi="Arial" w:cs="Arial"/>
              </w:rPr>
            </w:pPr>
            <w:r w:rsidRPr="00C66F95">
              <w:rPr>
                <w:rFonts w:ascii="Arial" w:hAnsi="Arial" w:cs="Arial"/>
              </w:rPr>
              <w:t>Arch Phys Med Rehabil. 2020 Jan;101(1):113-120.</w:t>
            </w:r>
          </w:p>
        </w:tc>
        <w:tc>
          <w:tcPr>
            <w:tcW w:w="1170" w:type="dxa"/>
          </w:tcPr>
          <w:p w14:paraId="167EFD8B" w14:textId="77777777" w:rsidR="00527E72" w:rsidRPr="00C66F95" w:rsidRDefault="00527E72" w:rsidP="00655BA9">
            <w:pPr>
              <w:rPr>
                <w:rFonts w:ascii="Arial" w:hAnsi="Arial" w:cs="Arial"/>
              </w:rPr>
            </w:pPr>
            <w:r w:rsidRPr="00C66F95">
              <w:rPr>
                <w:rFonts w:ascii="Arial" w:hAnsi="Arial" w:cs="Arial"/>
              </w:rPr>
              <w:t>Ekso</w:t>
            </w:r>
          </w:p>
        </w:tc>
        <w:tc>
          <w:tcPr>
            <w:tcW w:w="1354" w:type="dxa"/>
          </w:tcPr>
          <w:p w14:paraId="20D18A13" w14:textId="77777777" w:rsidR="00527E72" w:rsidRPr="00C66F95" w:rsidRDefault="00527E72" w:rsidP="00655BA9">
            <w:pPr>
              <w:rPr>
                <w:rFonts w:ascii="Arial" w:hAnsi="Arial" w:cs="Arial"/>
              </w:rPr>
            </w:pPr>
            <w:r w:rsidRPr="00C66F95">
              <w:rPr>
                <w:rFonts w:ascii="Arial" w:hAnsi="Arial" w:cs="Arial"/>
              </w:rPr>
              <w:t>SCI</w:t>
            </w:r>
          </w:p>
        </w:tc>
      </w:tr>
      <w:tr w:rsidR="00527E72" w:rsidRPr="00C66F95" w14:paraId="3EDCCB87" w14:textId="77777777" w:rsidTr="005B369F">
        <w:trPr>
          <w:cantSplit/>
          <w:trHeight w:val="890"/>
        </w:trPr>
        <w:tc>
          <w:tcPr>
            <w:tcW w:w="5130" w:type="dxa"/>
          </w:tcPr>
          <w:p w14:paraId="110DD90E" w14:textId="77777777" w:rsidR="00527E72" w:rsidRPr="00C66F95" w:rsidRDefault="00527E72" w:rsidP="00655BA9">
            <w:pPr>
              <w:rPr>
                <w:rFonts w:ascii="Arial" w:hAnsi="Arial" w:cs="Arial"/>
              </w:rPr>
            </w:pPr>
            <w:r w:rsidRPr="00C66F95">
              <w:rPr>
                <w:rFonts w:ascii="Arial" w:hAnsi="Arial" w:cs="Arial"/>
              </w:rPr>
              <w:t>Acute Metabolic and Glycemic Responses to Bionic Ambulation in Spinal Cord Injured Humans and Controls</w:t>
            </w:r>
          </w:p>
        </w:tc>
        <w:tc>
          <w:tcPr>
            <w:tcW w:w="4860" w:type="dxa"/>
          </w:tcPr>
          <w:p w14:paraId="5B4C9B1E" w14:textId="77777777" w:rsidR="00527E72" w:rsidRPr="00C66F95" w:rsidRDefault="00527E72" w:rsidP="00655BA9">
            <w:pPr>
              <w:rPr>
                <w:rFonts w:ascii="Arial" w:hAnsi="Arial" w:cs="Arial"/>
              </w:rPr>
            </w:pPr>
            <w:r w:rsidRPr="00C66F95">
              <w:rPr>
                <w:rFonts w:ascii="Arial" w:hAnsi="Arial" w:cs="Arial"/>
              </w:rPr>
              <w:t xml:space="preserve">Maher JL, Baunsgaard CB, van </w:t>
            </w:r>
            <w:proofErr w:type="spellStart"/>
            <w:r w:rsidRPr="00C66F95">
              <w:rPr>
                <w:rFonts w:ascii="Arial" w:hAnsi="Arial" w:cs="Arial"/>
              </w:rPr>
              <w:t>Gerven</w:t>
            </w:r>
            <w:proofErr w:type="spellEnd"/>
            <w:r w:rsidRPr="00C66F95">
              <w:rPr>
                <w:rFonts w:ascii="Arial" w:hAnsi="Arial" w:cs="Arial"/>
              </w:rPr>
              <w:t xml:space="preserve"> J, Palermo AE, Biering-Sorensen F, Mendez A, Irwin RW, Nash MS</w:t>
            </w:r>
          </w:p>
        </w:tc>
        <w:tc>
          <w:tcPr>
            <w:tcW w:w="2340" w:type="dxa"/>
          </w:tcPr>
          <w:p w14:paraId="24E7AE1C" w14:textId="77777777" w:rsidR="00527E72" w:rsidRPr="00C66F95" w:rsidRDefault="00527E72" w:rsidP="00655BA9">
            <w:pPr>
              <w:rPr>
                <w:rFonts w:ascii="Arial" w:hAnsi="Arial" w:cs="Arial"/>
              </w:rPr>
            </w:pPr>
            <w:r w:rsidRPr="00C66F95">
              <w:rPr>
                <w:rFonts w:ascii="Arial" w:hAnsi="Arial" w:cs="Arial"/>
              </w:rPr>
              <w:t>Arch Phys Med Rehabil. 2020 Jan;101(1):121-129.</w:t>
            </w:r>
          </w:p>
        </w:tc>
        <w:tc>
          <w:tcPr>
            <w:tcW w:w="1170" w:type="dxa"/>
          </w:tcPr>
          <w:p w14:paraId="670F2456" w14:textId="77777777" w:rsidR="00527E72" w:rsidRPr="00C66F95" w:rsidRDefault="00527E72" w:rsidP="00655BA9">
            <w:pPr>
              <w:rPr>
                <w:rFonts w:ascii="Arial" w:hAnsi="Arial" w:cs="Arial"/>
              </w:rPr>
            </w:pPr>
            <w:r w:rsidRPr="00C66F95">
              <w:rPr>
                <w:rFonts w:ascii="Arial" w:hAnsi="Arial" w:cs="Arial"/>
              </w:rPr>
              <w:t>Ekso</w:t>
            </w:r>
          </w:p>
        </w:tc>
        <w:tc>
          <w:tcPr>
            <w:tcW w:w="1354" w:type="dxa"/>
          </w:tcPr>
          <w:p w14:paraId="4AF1F1F9" w14:textId="77777777" w:rsidR="00527E72" w:rsidRPr="00C66F95" w:rsidRDefault="00527E72" w:rsidP="00655BA9">
            <w:pPr>
              <w:rPr>
                <w:rFonts w:ascii="Arial" w:hAnsi="Arial" w:cs="Arial"/>
              </w:rPr>
            </w:pPr>
            <w:r w:rsidRPr="00C66F95">
              <w:rPr>
                <w:rFonts w:ascii="Arial" w:hAnsi="Arial" w:cs="Arial"/>
              </w:rPr>
              <w:t>SCI, able-bodied</w:t>
            </w:r>
          </w:p>
        </w:tc>
      </w:tr>
      <w:tr w:rsidR="000D3222" w:rsidRPr="00C66F95" w14:paraId="6C9C5092" w14:textId="77777777" w:rsidTr="005B369F">
        <w:trPr>
          <w:cantSplit/>
          <w:trHeight w:val="890"/>
        </w:trPr>
        <w:tc>
          <w:tcPr>
            <w:tcW w:w="5130" w:type="dxa"/>
          </w:tcPr>
          <w:p w14:paraId="0B7E1239" w14:textId="77777777" w:rsidR="000D3222" w:rsidRPr="00C66F95" w:rsidRDefault="000D3222" w:rsidP="00655BA9">
            <w:pPr>
              <w:rPr>
                <w:rFonts w:ascii="Arial" w:hAnsi="Arial" w:cs="Arial"/>
              </w:rPr>
            </w:pPr>
            <w:r w:rsidRPr="00C66F95">
              <w:rPr>
                <w:rFonts w:ascii="Arial" w:hAnsi="Arial" w:cs="Arial"/>
              </w:rPr>
              <w:t>Cardiometabolic Challenges Provided by Variable Assisted Exoskeleton Versus Overground Walking in Chronic Motor-incomplete Paraplegia: A Case Series</w:t>
            </w:r>
          </w:p>
        </w:tc>
        <w:tc>
          <w:tcPr>
            <w:tcW w:w="4860" w:type="dxa"/>
          </w:tcPr>
          <w:p w14:paraId="7E8DC508" w14:textId="77777777" w:rsidR="000D3222" w:rsidRPr="00C66F95" w:rsidRDefault="000D3222" w:rsidP="00655BA9">
            <w:pPr>
              <w:rPr>
                <w:rFonts w:ascii="Arial" w:hAnsi="Arial" w:cs="Arial"/>
              </w:rPr>
            </w:pPr>
            <w:r w:rsidRPr="00C66F95">
              <w:rPr>
                <w:rFonts w:ascii="Arial" w:hAnsi="Arial" w:cs="Arial"/>
              </w:rPr>
              <w:t>Kressler J, Domingo A</w:t>
            </w:r>
          </w:p>
        </w:tc>
        <w:tc>
          <w:tcPr>
            <w:tcW w:w="2340" w:type="dxa"/>
          </w:tcPr>
          <w:p w14:paraId="1FCCCA2E" w14:textId="77777777" w:rsidR="000D3222" w:rsidRPr="00C66F95" w:rsidRDefault="000D3222" w:rsidP="00655BA9">
            <w:pPr>
              <w:rPr>
                <w:rFonts w:ascii="Arial" w:hAnsi="Arial" w:cs="Arial"/>
              </w:rPr>
            </w:pPr>
            <w:r w:rsidRPr="00C66F95">
              <w:rPr>
                <w:rFonts w:ascii="Arial" w:hAnsi="Arial" w:cs="Arial"/>
              </w:rPr>
              <w:t>J Neurol Phys Ther. 2019 Apr;43(2):128-135.</w:t>
            </w:r>
          </w:p>
        </w:tc>
        <w:tc>
          <w:tcPr>
            <w:tcW w:w="1170" w:type="dxa"/>
          </w:tcPr>
          <w:p w14:paraId="0E750D5F"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3B8EB401" w14:textId="77777777" w:rsidR="000D3222" w:rsidRPr="00C66F95" w:rsidRDefault="000D3222" w:rsidP="00655BA9">
            <w:pPr>
              <w:rPr>
                <w:rFonts w:ascii="Arial" w:hAnsi="Arial" w:cs="Arial"/>
              </w:rPr>
            </w:pPr>
            <w:r w:rsidRPr="00C66F95">
              <w:rPr>
                <w:rFonts w:ascii="Arial" w:hAnsi="Arial" w:cs="Arial"/>
              </w:rPr>
              <w:t>SCI</w:t>
            </w:r>
          </w:p>
        </w:tc>
      </w:tr>
      <w:tr w:rsidR="000D3222" w:rsidRPr="00C66F95" w14:paraId="08733216" w14:textId="77777777" w:rsidTr="005B369F">
        <w:trPr>
          <w:cantSplit/>
          <w:trHeight w:val="890"/>
        </w:trPr>
        <w:tc>
          <w:tcPr>
            <w:tcW w:w="5130" w:type="dxa"/>
          </w:tcPr>
          <w:p w14:paraId="55098B92" w14:textId="77777777" w:rsidR="000D3222" w:rsidRPr="00C66F95" w:rsidRDefault="000D3222" w:rsidP="00655BA9">
            <w:pPr>
              <w:rPr>
                <w:rFonts w:ascii="Arial" w:hAnsi="Arial" w:cs="Arial"/>
              </w:rPr>
            </w:pPr>
            <w:r w:rsidRPr="00C66F95">
              <w:rPr>
                <w:rFonts w:ascii="Arial" w:hAnsi="Arial" w:cs="Arial"/>
              </w:rPr>
              <w:t>Training for mobility with exoskeleton robot in Person with Spinal Cord Injury: A pilot study</w:t>
            </w:r>
          </w:p>
        </w:tc>
        <w:tc>
          <w:tcPr>
            <w:tcW w:w="4860" w:type="dxa"/>
          </w:tcPr>
          <w:p w14:paraId="6A3C4826" w14:textId="77777777" w:rsidR="000D3222" w:rsidRPr="00C66F95" w:rsidRDefault="000D3222" w:rsidP="00655BA9">
            <w:pPr>
              <w:rPr>
                <w:rFonts w:ascii="Arial" w:hAnsi="Arial" w:cs="Arial"/>
                <w:lang w:val="it-IT"/>
              </w:rPr>
            </w:pPr>
            <w:r w:rsidRPr="00C66F95">
              <w:rPr>
                <w:rFonts w:ascii="Arial" w:hAnsi="Arial" w:cs="Arial"/>
                <w:lang w:val="it-IT"/>
              </w:rPr>
              <w:t>Sale P, Russo EF, Masiero S, Scarton A, Calabrò, Filoni S</w:t>
            </w:r>
          </w:p>
        </w:tc>
        <w:tc>
          <w:tcPr>
            <w:tcW w:w="2340" w:type="dxa"/>
          </w:tcPr>
          <w:p w14:paraId="25A8D5BD" w14:textId="77777777" w:rsidR="000D3222" w:rsidRPr="00C66F95" w:rsidRDefault="000D3222" w:rsidP="00655BA9">
            <w:pPr>
              <w:rPr>
                <w:rFonts w:ascii="Arial" w:hAnsi="Arial" w:cs="Arial"/>
              </w:rPr>
            </w:pPr>
            <w:proofErr w:type="spellStart"/>
            <w:r w:rsidRPr="00C66F95">
              <w:rPr>
                <w:rFonts w:ascii="Arial" w:hAnsi="Arial" w:cs="Arial"/>
              </w:rPr>
              <w:t>Eur</w:t>
            </w:r>
            <w:proofErr w:type="spellEnd"/>
            <w:r w:rsidRPr="00C66F95">
              <w:rPr>
                <w:rFonts w:ascii="Arial" w:hAnsi="Arial" w:cs="Arial"/>
              </w:rPr>
              <w:t xml:space="preserve"> J Phys Rehabil Med. 2018 Oct;54(5):745-751.</w:t>
            </w:r>
          </w:p>
        </w:tc>
        <w:tc>
          <w:tcPr>
            <w:tcW w:w="1170" w:type="dxa"/>
          </w:tcPr>
          <w:p w14:paraId="591C77C5" w14:textId="77777777" w:rsidR="000D3222" w:rsidRPr="00C66F95" w:rsidRDefault="000D3222" w:rsidP="00655BA9">
            <w:pPr>
              <w:rPr>
                <w:rFonts w:ascii="Arial" w:hAnsi="Arial" w:cs="Arial"/>
              </w:rPr>
            </w:pPr>
            <w:r w:rsidRPr="00C66F95">
              <w:rPr>
                <w:rFonts w:ascii="Arial" w:hAnsi="Arial" w:cs="Arial"/>
              </w:rPr>
              <w:t>Ekso</w:t>
            </w:r>
          </w:p>
        </w:tc>
        <w:tc>
          <w:tcPr>
            <w:tcW w:w="1354" w:type="dxa"/>
          </w:tcPr>
          <w:p w14:paraId="342B9EAD" w14:textId="77777777" w:rsidR="000D3222" w:rsidRPr="00C66F95" w:rsidRDefault="000D3222" w:rsidP="00655BA9">
            <w:pPr>
              <w:rPr>
                <w:rFonts w:ascii="Arial" w:hAnsi="Arial" w:cs="Arial"/>
              </w:rPr>
            </w:pPr>
            <w:r w:rsidRPr="00C66F95">
              <w:rPr>
                <w:rFonts w:ascii="Arial" w:hAnsi="Arial" w:cs="Arial"/>
              </w:rPr>
              <w:t>SCI</w:t>
            </w:r>
          </w:p>
        </w:tc>
      </w:tr>
      <w:tr w:rsidR="00E25601" w:rsidRPr="00C66F95" w14:paraId="031A1A7C" w14:textId="77777777" w:rsidTr="005B369F">
        <w:trPr>
          <w:cantSplit/>
          <w:trHeight w:val="602"/>
        </w:trPr>
        <w:tc>
          <w:tcPr>
            <w:tcW w:w="5130" w:type="dxa"/>
          </w:tcPr>
          <w:p w14:paraId="0805A9C2" w14:textId="77777777" w:rsidR="00E25601" w:rsidRPr="00C66F95" w:rsidRDefault="00E25601" w:rsidP="00655BA9">
            <w:pPr>
              <w:rPr>
                <w:rFonts w:ascii="Arial" w:hAnsi="Arial" w:cs="Arial"/>
                <w:highlight w:val="yellow"/>
              </w:rPr>
            </w:pPr>
            <w:r w:rsidRPr="00C66F95">
              <w:rPr>
                <w:rFonts w:ascii="Arial" w:hAnsi="Arial" w:cs="Arial"/>
              </w:rPr>
              <w:t>Examining the Effects of a Powered Exoskeleton on Quality of Life and Secondary Impairments in People Living with Spinal Cord Injury</w:t>
            </w:r>
          </w:p>
        </w:tc>
        <w:tc>
          <w:tcPr>
            <w:tcW w:w="4860" w:type="dxa"/>
          </w:tcPr>
          <w:p w14:paraId="5C4E31C5" w14:textId="77777777" w:rsidR="00E25601" w:rsidRPr="00C66F95" w:rsidRDefault="00E25601" w:rsidP="00655BA9">
            <w:pPr>
              <w:rPr>
                <w:rFonts w:ascii="Arial" w:hAnsi="Arial" w:cs="Arial"/>
                <w:lang w:val="it-IT"/>
              </w:rPr>
            </w:pPr>
            <w:r w:rsidRPr="00C66F95">
              <w:rPr>
                <w:rFonts w:ascii="Arial" w:hAnsi="Arial" w:cs="Arial"/>
                <w:lang w:val="it-IT"/>
              </w:rPr>
              <w:t>Juszczak M, Gallo E, Bushnik T</w:t>
            </w:r>
          </w:p>
        </w:tc>
        <w:tc>
          <w:tcPr>
            <w:tcW w:w="2340" w:type="dxa"/>
          </w:tcPr>
          <w:p w14:paraId="3ED8388B" w14:textId="77777777" w:rsidR="00E25601" w:rsidRPr="00C66F95" w:rsidRDefault="00E25601" w:rsidP="00655BA9">
            <w:pPr>
              <w:rPr>
                <w:rFonts w:ascii="Arial" w:hAnsi="Arial" w:cs="Arial"/>
              </w:rPr>
            </w:pPr>
            <w:r w:rsidRPr="00C66F95">
              <w:rPr>
                <w:rFonts w:ascii="Arial" w:hAnsi="Arial" w:cs="Arial"/>
                <w:color w:val="212121"/>
                <w:shd w:val="clear" w:color="auto" w:fill="FFFFFF"/>
              </w:rPr>
              <w:t xml:space="preserve">Top Spinal Cord </w:t>
            </w:r>
            <w:proofErr w:type="spellStart"/>
            <w:r w:rsidRPr="00C66F95">
              <w:rPr>
                <w:rFonts w:ascii="Arial" w:hAnsi="Arial" w:cs="Arial"/>
                <w:color w:val="212121"/>
                <w:shd w:val="clear" w:color="auto" w:fill="FFFFFF"/>
              </w:rPr>
              <w:t>Inj</w:t>
            </w:r>
            <w:proofErr w:type="spellEnd"/>
            <w:r w:rsidRPr="00C66F95">
              <w:rPr>
                <w:rFonts w:ascii="Arial" w:hAnsi="Arial" w:cs="Arial"/>
                <w:color w:val="212121"/>
                <w:shd w:val="clear" w:color="auto" w:fill="FFFFFF"/>
              </w:rPr>
              <w:t xml:space="preserve"> Rehabil. 2018 Fall;24(4):336-342.</w:t>
            </w:r>
          </w:p>
        </w:tc>
        <w:tc>
          <w:tcPr>
            <w:tcW w:w="1170" w:type="dxa"/>
          </w:tcPr>
          <w:p w14:paraId="07FE0E82" w14:textId="77777777" w:rsidR="00E25601" w:rsidRPr="00C66F95" w:rsidRDefault="00E25601" w:rsidP="00655BA9">
            <w:pPr>
              <w:rPr>
                <w:rFonts w:ascii="Arial" w:hAnsi="Arial" w:cs="Arial"/>
              </w:rPr>
            </w:pPr>
            <w:r w:rsidRPr="00C66F95">
              <w:rPr>
                <w:rFonts w:ascii="Arial" w:hAnsi="Arial" w:cs="Arial"/>
              </w:rPr>
              <w:t>Indego</w:t>
            </w:r>
          </w:p>
        </w:tc>
        <w:tc>
          <w:tcPr>
            <w:tcW w:w="1354" w:type="dxa"/>
          </w:tcPr>
          <w:p w14:paraId="387F34D1" w14:textId="77777777" w:rsidR="00E25601" w:rsidRPr="00C66F95" w:rsidRDefault="00E25601" w:rsidP="00655BA9">
            <w:pPr>
              <w:rPr>
                <w:rFonts w:ascii="Arial" w:hAnsi="Arial" w:cs="Arial"/>
              </w:rPr>
            </w:pPr>
            <w:r w:rsidRPr="00C66F95">
              <w:rPr>
                <w:rFonts w:ascii="Arial" w:hAnsi="Arial" w:cs="Arial"/>
              </w:rPr>
              <w:t>SCI</w:t>
            </w:r>
          </w:p>
        </w:tc>
      </w:tr>
      <w:tr w:rsidR="00C650E3" w:rsidRPr="00C66F95" w14:paraId="728AC630" w14:textId="77777777" w:rsidTr="005B369F">
        <w:trPr>
          <w:cantSplit/>
          <w:trHeight w:val="890"/>
        </w:trPr>
        <w:tc>
          <w:tcPr>
            <w:tcW w:w="5130" w:type="dxa"/>
          </w:tcPr>
          <w:p w14:paraId="7C0486F9" w14:textId="77777777" w:rsidR="00C650E3" w:rsidRPr="00C66F95" w:rsidRDefault="00C650E3" w:rsidP="00655BA9">
            <w:pPr>
              <w:rPr>
                <w:rFonts w:ascii="Arial" w:hAnsi="Arial" w:cs="Arial"/>
              </w:rPr>
            </w:pPr>
            <w:r w:rsidRPr="00C66F95">
              <w:rPr>
                <w:rFonts w:ascii="Arial" w:hAnsi="Arial" w:cs="Arial"/>
              </w:rPr>
              <w:lastRenderedPageBreak/>
              <w:t>Cardiorespiratory demand and rate of perceived exertion during overground walking with a robotic exoskeleton in long-term manual wheelchair users with chronic spinal cord injury: A cross-sectional study</w:t>
            </w:r>
          </w:p>
        </w:tc>
        <w:tc>
          <w:tcPr>
            <w:tcW w:w="4860" w:type="dxa"/>
          </w:tcPr>
          <w:p w14:paraId="54BAF152" w14:textId="77777777" w:rsidR="00C650E3" w:rsidRPr="00C66F95" w:rsidRDefault="00C650E3" w:rsidP="00655BA9">
            <w:pPr>
              <w:rPr>
                <w:rFonts w:ascii="Arial" w:hAnsi="Arial" w:cs="Arial"/>
              </w:rPr>
            </w:pPr>
            <w:r w:rsidRPr="00C66F95">
              <w:rPr>
                <w:rFonts w:ascii="Arial" w:hAnsi="Arial" w:cs="Arial"/>
              </w:rPr>
              <w:t>Escalona MJ, Brosseau R, Vermette M, Comtois AS, Duclos C, Aubertin-</w:t>
            </w:r>
            <w:proofErr w:type="spellStart"/>
            <w:r w:rsidRPr="00C66F95">
              <w:rPr>
                <w:rFonts w:ascii="Arial" w:hAnsi="Arial" w:cs="Arial"/>
              </w:rPr>
              <w:t>Leheudre</w:t>
            </w:r>
            <w:proofErr w:type="spellEnd"/>
            <w:r w:rsidRPr="00C66F95">
              <w:rPr>
                <w:rFonts w:ascii="Arial" w:hAnsi="Arial" w:cs="Arial"/>
              </w:rPr>
              <w:t xml:space="preserve"> M, Gagnon DH</w:t>
            </w:r>
          </w:p>
        </w:tc>
        <w:tc>
          <w:tcPr>
            <w:tcW w:w="2340" w:type="dxa"/>
          </w:tcPr>
          <w:p w14:paraId="22C8C22A" w14:textId="77777777" w:rsidR="00C650E3" w:rsidRPr="00C66F95" w:rsidRDefault="00C650E3" w:rsidP="00655BA9">
            <w:pPr>
              <w:rPr>
                <w:rFonts w:ascii="Arial" w:hAnsi="Arial" w:cs="Arial"/>
              </w:rPr>
            </w:pPr>
            <w:r w:rsidRPr="00C66F95">
              <w:rPr>
                <w:rFonts w:ascii="Arial" w:hAnsi="Arial" w:cs="Arial"/>
              </w:rPr>
              <w:t>Ann Phys Rehabil Med. 2018 Jul;61(4):215-223.</w:t>
            </w:r>
          </w:p>
        </w:tc>
        <w:tc>
          <w:tcPr>
            <w:tcW w:w="1170" w:type="dxa"/>
          </w:tcPr>
          <w:p w14:paraId="0ACD83E7" w14:textId="77777777" w:rsidR="00C650E3" w:rsidRPr="00C66F95" w:rsidRDefault="00C650E3" w:rsidP="00655BA9">
            <w:pPr>
              <w:rPr>
                <w:rFonts w:ascii="Arial" w:hAnsi="Arial" w:cs="Arial"/>
              </w:rPr>
            </w:pPr>
            <w:r w:rsidRPr="00C66F95">
              <w:rPr>
                <w:rFonts w:ascii="Arial" w:hAnsi="Arial" w:cs="Arial"/>
              </w:rPr>
              <w:t>Ekso</w:t>
            </w:r>
          </w:p>
        </w:tc>
        <w:tc>
          <w:tcPr>
            <w:tcW w:w="1354" w:type="dxa"/>
          </w:tcPr>
          <w:p w14:paraId="0949E2B4" w14:textId="77777777" w:rsidR="00C650E3" w:rsidRPr="00C66F95" w:rsidRDefault="00C650E3" w:rsidP="00655BA9">
            <w:pPr>
              <w:rPr>
                <w:rFonts w:ascii="Arial" w:hAnsi="Arial" w:cs="Arial"/>
              </w:rPr>
            </w:pPr>
            <w:r w:rsidRPr="00C66F95">
              <w:rPr>
                <w:rFonts w:ascii="Arial" w:hAnsi="Arial" w:cs="Arial"/>
              </w:rPr>
              <w:t>SCI</w:t>
            </w:r>
          </w:p>
        </w:tc>
      </w:tr>
      <w:tr w:rsidR="00C650E3" w:rsidRPr="00C66F95" w14:paraId="0930E9E8" w14:textId="77777777" w:rsidTr="005B369F">
        <w:trPr>
          <w:cantSplit/>
          <w:trHeight w:val="890"/>
        </w:trPr>
        <w:tc>
          <w:tcPr>
            <w:tcW w:w="5130" w:type="dxa"/>
          </w:tcPr>
          <w:p w14:paraId="50E2257C" w14:textId="77777777" w:rsidR="00C650E3" w:rsidRPr="00C66F95" w:rsidRDefault="00C650E3" w:rsidP="00655BA9">
            <w:pPr>
              <w:rPr>
                <w:rFonts w:ascii="Arial" w:hAnsi="Arial" w:cs="Arial"/>
              </w:rPr>
            </w:pPr>
            <w:r w:rsidRPr="00C66F95">
              <w:rPr>
                <w:rFonts w:ascii="Arial" w:hAnsi="Arial" w:cs="Arial"/>
              </w:rPr>
              <w:t>Respiratory, cardiovascular and metabolic responses during different modes of overground bionic ambulation in persons with motor-incomplete spinal cord injury: A case series</w:t>
            </w:r>
          </w:p>
        </w:tc>
        <w:tc>
          <w:tcPr>
            <w:tcW w:w="4860" w:type="dxa"/>
          </w:tcPr>
          <w:p w14:paraId="0EC4DE3E" w14:textId="77777777" w:rsidR="00C650E3" w:rsidRPr="00C66F95" w:rsidRDefault="00C650E3" w:rsidP="00655BA9">
            <w:pPr>
              <w:rPr>
                <w:rFonts w:ascii="Arial" w:hAnsi="Arial" w:cs="Arial"/>
              </w:rPr>
            </w:pPr>
            <w:r w:rsidRPr="00C66F95">
              <w:rPr>
                <w:rFonts w:ascii="Arial" w:hAnsi="Arial" w:cs="Arial"/>
              </w:rPr>
              <w:t>Kressler J, Wymer T, Domingo A</w:t>
            </w:r>
          </w:p>
        </w:tc>
        <w:tc>
          <w:tcPr>
            <w:tcW w:w="2340" w:type="dxa"/>
          </w:tcPr>
          <w:p w14:paraId="318E9BFC" w14:textId="77777777" w:rsidR="00C650E3" w:rsidRPr="00C66F95" w:rsidRDefault="00C650E3" w:rsidP="00655BA9">
            <w:pPr>
              <w:rPr>
                <w:rFonts w:ascii="Arial" w:hAnsi="Arial" w:cs="Arial"/>
              </w:rPr>
            </w:pPr>
            <w:r w:rsidRPr="00C66F95">
              <w:rPr>
                <w:rFonts w:ascii="Arial" w:hAnsi="Arial" w:cs="Arial"/>
              </w:rPr>
              <w:t>J Rehabil Med. 2018 Feb 13;50(2):173-180.</w:t>
            </w:r>
          </w:p>
        </w:tc>
        <w:tc>
          <w:tcPr>
            <w:tcW w:w="1170" w:type="dxa"/>
          </w:tcPr>
          <w:p w14:paraId="4702D382" w14:textId="77777777" w:rsidR="00C650E3" w:rsidRPr="00C66F95" w:rsidRDefault="00C650E3" w:rsidP="00655BA9">
            <w:pPr>
              <w:rPr>
                <w:rFonts w:ascii="Arial" w:hAnsi="Arial" w:cs="Arial"/>
              </w:rPr>
            </w:pPr>
            <w:r w:rsidRPr="00C66F95">
              <w:rPr>
                <w:rFonts w:ascii="Arial" w:hAnsi="Arial" w:cs="Arial"/>
              </w:rPr>
              <w:t>Ekso</w:t>
            </w:r>
          </w:p>
        </w:tc>
        <w:tc>
          <w:tcPr>
            <w:tcW w:w="1354" w:type="dxa"/>
          </w:tcPr>
          <w:p w14:paraId="52790E92" w14:textId="77777777" w:rsidR="00C650E3" w:rsidRPr="00C66F95" w:rsidRDefault="00C650E3" w:rsidP="00655BA9">
            <w:pPr>
              <w:rPr>
                <w:rFonts w:ascii="Arial" w:hAnsi="Arial" w:cs="Arial"/>
              </w:rPr>
            </w:pPr>
            <w:r w:rsidRPr="00C66F95">
              <w:rPr>
                <w:rFonts w:ascii="Arial" w:hAnsi="Arial" w:cs="Arial"/>
              </w:rPr>
              <w:t>SCI</w:t>
            </w:r>
          </w:p>
        </w:tc>
      </w:tr>
      <w:tr w:rsidR="00E25601" w:rsidRPr="00C66F95" w14:paraId="5DAA068E" w14:textId="77777777" w:rsidTr="005B369F">
        <w:trPr>
          <w:cantSplit/>
          <w:trHeight w:val="890"/>
        </w:trPr>
        <w:tc>
          <w:tcPr>
            <w:tcW w:w="5130" w:type="dxa"/>
          </w:tcPr>
          <w:p w14:paraId="25708C3D" w14:textId="77777777" w:rsidR="00E25601" w:rsidRPr="00C66F95" w:rsidRDefault="00E25601" w:rsidP="00655BA9">
            <w:pPr>
              <w:rPr>
                <w:rFonts w:ascii="Arial" w:hAnsi="Arial" w:cs="Arial"/>
              </w:rPr>
            </w:pPr>
            <w:r w:rsidRPr="00C66F95">
              <w:rPr>
                <w:rFonts w:ascii="Arial" w:hAnsi="Arial" w:cs="Arial"/>
              </w:rPr>
              <w:t>Gait training after spinal cord injury: safety, feasibility and gait function following 8 weeks of training with the exoskeletons from Ekso Bionics</w:t>
            </w:r>
          </w:p>
        </w:tc>
        <w:tc>
          <w:tcPr>
            <w:tcW w:w="4860" w:type="dxa"/>
          </w:tcPr>
          <w:p w14:paraId="69C0C192" w14:textId="77777777" w:rsidR="00E25601" w:rsidRPr="00C66F95" w:rsidRDefault="00E25601" w:rsidP="00655BA9">
            <w:pPr>
              <w:rPr>
                <w:rFonts w:ascii="Arial" w:hAnsi="Arial" w:cs="Arial"/>
              </w:rPr>
            </w:pPr>
            <w:r w:rsidRPr="00C66F95">
              <w:rPr>
                <w:rFonts w:ascii="Arial" w:hAnsi="Arial" w:cs="Arial"/>
              </w:rPr>
              <w:t xml:space="preserve">Baunsgaard CB, Nissen UV, Brust AK, </w:t>
            </w:r>
            <w:proofErr w:type="spellStart"/>
            <w:r w:rsidRPr="00C66F95">
              <w:rPr>
                <w:rFonts w:ascii="Arial" w:hAnsi="Arial" w:cs="Arial"/>
              </w:rPr>
              <w:t>Frotzler</w:t>
            </w:r>
            <w:proofErr w:type="spellEnd"/>
            <w:r w:rsidRPr="00C66F95">
              <w:rPr>
                <w:rFonts w:ascii="Arial" w:hAnsi="Arial" w:cs="Arial"/>
              </w:rPr>
              <w:t xml:space="preserve"> A, </w:t>
            </w:r>
            <w:proofErr w:type="spellStart"/>
            <w:r w:rsidRPr="00C66F95">
              <w:rPr>
                <w:rFonts w:ascii="Arial" w:hAnsi="Arial" w:cs="Arial"/>
              </w:rPr>
              <w:t>Ribeill</w:t>
            </w:r>
            <w:proofErr w:type="spellEnd"/>
            <w:r w:rsidRPr="00C66F95">
              <w:rPr>
                <w:rFonts w:ascii="Arial" w:hAnsi="Arial" w:cs="Arial"/>
              </w:rPr>
              <w:t xml:space="preserve"> C, Kalke Y-B, León N, Gómez B, Samuelsson K, </w:t>
            </w:r>
            <w:proofErr w:type="spellStart"/>
            <w:r w:rsidRPr="00C66F95">
              <w:rPr>
                <w:rFonts w:ascii="Arial" w:hAnsi="Arial" w:cs="Arial"/>
              </w:rPr>
              <w:t>Antepohl</w:t>
            </w:r>
            <w:proofErr w:type="spellEnd"/>
            <w:r w:rsidRPr="00C66F95">
              <w:rPr>
                <w:rFonts w:ascii="Arial" w:hAnsi="Arial" w:cs="Arial"/>
              </w:rPr>
              <w:t xml:space="preserve"> W, Holmström U, Marklund N, </w:t>
            </w:r>
            <w:proofErr w:type="spellStart"/>
            <w:r w:rsidRPr="00C66F95">
              <w:rPr>
                <w:rFonts w:ascii="Arial" w:hAnsi="Arial" w:cs="Arial"/>
              </w:rPr>
              <w:t>Glott</w:t>
            </w:r>
            <w:proofErr w:type="spellEnd"/>
            <w:r w:rsidRPr="00C66F95">
              <w:rPr>
                <w:rFonts w:ascii="Arial" w:hAnsi="Arial" w:cs="Arial"/>
              </w:rPr>
              <w:t xml:space="preserve"> T, Opheim A, Benito J, Murillo N, </w:t>
            </w:r>
            <w:proofErr w:type="spellStart"/>
            <w:r w:rsidRPr="00C66F95">
              <w:rPr>
                <w:rFonts w:ascii="Arial" w:hAnsi="Arial" w:cs="Arial"/>
              </w:rPr>
              <w:t>Nachtegaal</w:t>
            </w:r>
            <w:proofErr w:type="spellEnd"/>
            <w:r w:rsidRPr="00C66F95">
              <w:rPr>
                <w:rFonts w:ascii="Arial" w:hAnsi="Arial" w:cs="Arial"/>
              </w:rPr>
              <w:t xml:space="preserve"> J, Faber W, Biering-Sørensen F</w:t>
            </w:r>
          </w:p>
        </w:tc>
        <w:tc>
          <w:tcPr>
            <w:tcW w:w="2340" w:type="dxa"/>
          </w:tcPr>
          <w:p w14:paraId="22CEEDD6" w14:textId="77777777" w:rsidR="00E25601" w:rsidRPr="00C66F95" w:rsidRDefault="00E25601" w:rsidP="00655BA9">
            <w:pPr>
              <w:rPr>
                <w:rFonts w:ascii="Arial" w:hAnsi="Arial" w:cs="Arial"/>
              </w:rPr>
            </w:pPr>
            <w:r w:rsidRPr="00C66F95">
              <w:rPr>
                <w:rFonts w:ascii="Arial" w:hAnsi="Arial" w:cs="Arial"/>
              </w:rPr>
              <w:t>Spinal Cord. 2018 Feb;56(2):106-116.</w:t>
            </w:r>
          </w:p>
        </w:tc>
        <w:tc>
          <w:tcPr>
            <w:tcW w:w="1170" w:type="dxa"/>
          </w:tcPr>
          <w:p w14:paraId="7786DE84" w14:textId="77777777" w:rsidR="00E25601" w:rsidRPr="00C66F95" w:rsidRDefault="00E25601" w:rsidP="00655BA9">
            <w:pPr>
              <w:rPr>
                <w:rFonts w:ascii="Arial" w:hAnsi="Arial" w:cs="Arial"/>
              </w:rPr>
            </w:pPr>
            <w:r w:rsidRPr="00C66F95">
              <w:rPr>
                <w:rFonts w:ascii="Arial" w:hAnsi="Arial" w:cs="Arial"/>
              </w:rPr>
              <w:t>Ekso</w:t>
            </w:r>
          </w:p>
        </w:tc>
        <w:tc>
          <w:tcPr>
            <w:tcW w:w="1354" w:type="dxa"/>
          </w:tcPr>
          <w:p w14:paraId="0C135B80" w14:textId="77777777" w:rsidR="00E25601" w:rsidRPr="00C66F95" w:rsidRDefault="00E25601" w:rsidP="00655BA9">
            <w:pPr>
              <w:rPr>
                <w:rFonts w:ascii="Arial" w:hAnsi="Arial" w:cs="Arial"/>
              </w:rPr>
            </w:pPr>
            <w:r w:rsidRPr="00C66F95">
              <w:rPr>
                <w:rFonts w:ascii="Arial" w:hAnsi="Arial" w:cs="Arial"/>
              </w:rPr>
              <w:t>SCI</w:t>
            </w:r>
          </w:p>
        </w:tc>
      </w:tr>
      <w:tr w:rsidR="00C650E3" w:rsidRPr="00C66F95" w14:paraId="06548478" w14:textId="77777777" w:rsidTr="005B369F">
        <w:trPr>
          <w:cantSplit/>
          <w:trHeight w:val="890"/>
        </w:trPr>
        <w:tc>
          <w:tcPr>
            <w:tcW w:w="5130" w:type="dxa"/>
          </w:tcPr>
          <w:p w14:paraId="135A5B2F" w14:textId="77777777" w:rsidR="00C650E3" w:rsidRPr="00C66F95" w:rsidRDefault="00C650E3" w:rsidP="00655BA9">
            <w:pPr>
              <w:rPr>
                <w:rFonts w:ascii="Arial" w:hAnsi="Arial" w:cs="Arial"/>
              </w:rPr>
            </w:pPr>
            <w:r w:rsidRPr="00C66F95">
              <w:rPr>
                <w:rFonts w:ascii="Arial" w:hAnsi="Arial" w:cs="Arial"/>
              </w:rPr>
              <w:t>The immediate effects of robot-assistance on energy consumption and cardiorespiratory load during walking compared to walking without robot-assistance: a systematic review</w:t>
            </w:r>
          </w:p>
        </w:tc>
        <w:tc>
          <w:tcPr>
            <w:tcW w:w="4860" w:type="dxa"/>
          </w:tcPr>
          <w:p w14:paraId="0C68CA68" w14:textId="77777777" w:rsidR="00C650E3" w:rsidRPr="00C66F95" w:rsidRDefault="00C650E3" w:rsidP="00655BA9">
            <w:pPr>
              <w:rPr>
                <w:rFonts w:ascii="Arial" w:hAnsi="Arial" w:cs="Arial"/>
              </w:rPr>
            </w:pPr>
            <w:r w:rsidRPr="00C66F95">
              <w:rPr>
                <w:rFonts w:ascii="Arial" w:hAnsi="Arial" w:cs="Arial"/>
              </w:rPr>
              <w:t xml:space="preserve">Lefeber N, </w:t>
            </w:r>
            <w:proofErr w:type="spellStart"/>
            <w:r w:rsidRPr="00C66F95">
              <w:rPr>
                <w:rFonts w:ascii="Arial" w:hAnsi="Arial" w:cs="Arial"/>
              </w:rPr>
              <w:t>Swinnen</w:t>
            </w:r>
            <w:proofErr w:type="spellEnd"/>
            <w:r w:rsidRPr="00C66F95">
              <w:rPr>
                <w:rFonts w:ascii="Arial" w:hAnsi="Arial" w:cs="Arial"/>
              </w:rPr>
              <w:t xml:space="preserve"> E, </w:t>
            </w:r>
            <w:proofErr w:type="spellStart"/>
            <w:r w:rsidRPr="00C66F95">
              <w:rPr>
                <w:rFonts w:ascii="Arial" w:hAnsi="Arial" w:cs="Arial"/>
              </w:rPr>
              <w:t>Kerckhofs</w:t>
            </w:r>
            <w:proofErr w:type="spellEnd"/>
            <w:r w:rsidRPr="00C66F95">
              <w:rPr>
                <w:rFonts w:ascii="Arial" w:hAnsi="Arial" w:cs="Arial"/>
              </w:rPr>
              <w:t xml:space="preserve"> E</w:t>
            </w:r>
          </w:p>
        </w:tc>
        <w:tc>
          <w:tcPr>
            <w:tcW w:w="2340" w:type="dxa"/>
          </w:tcPr>
          <w:p w14:paraId="2B29B154" w14:textId="77777777" w:rsidR="00C650E3" w:rsidRPr="00C66F95" w:rsidRDefault="00C650E3" w:rsidP="00655BA9">
            <w:pPr>
              <w:rPr>
                <w:rFonts w:ascii="Arial" w:hAnsi="Arial" w:cs="Arial"/>
              </w:rPr>
            </w:pPr>
            <w:proofErr w:type="spellStart"/>
            <w:r w:rsidRPr="00C66F95">
              <w:rPr>
                <w:rFonts w:ascii="Arial" w:hAnsi="Arial" w:cs="Arial"/>
              </w:rPr>
              <w:t>Disabil</w:t>
            </w:r>
            <w:proofErr w:type="spellEnd"/>
            <w:r w:rsidRPr="00C66F95">
              <w:rPr>
                <w:rFonts w:ascii="Arial" w:hAnsi="Arial" w:cs="Arial"/>
              </w:rPr>
              <w:t xml:space="preserve"> Rehabil Assist Technol. 2017 Oct;12(7):657-671.</w:t>
            </w:r>
          </w:p>
        </w:tc>
        <w:tc>
          <w:tcPr>
            <w:tcW w:w="1170" w:type="dxa"/>
          </w:tcPr>
          <w:p w14:paraId="7984AA2B" w14:textId="471347F7" w:rsidR="00C650E3" w:rsidRPr="00C66F95" w:rsidRDefault="001C7C87" w:rsidP="00655BA9">
            <w:pPr>
              <w:rPr>
                <w:rFonts w:ascii="Arial" w:hAnsi="Arial" w:cs="Arial"/>
              </w:rPr>
            </w:pPr>
            <w:r w:rsidRPr="00C66F95">
              <w:rPr>
                <w:rFonts w:ascii="Arial" w:hAnsi="Arial" w:cs="Arial"/>
              </w:rPr>
              <w:t>Multiple – Review Article</w:t>
            </w:r>
          </w:p>
        </w:tc>
        <w:tc>
          <w:tcPr>
            <w:tcW w:w="1354" w:type="dxa"/>
          </w:tcPr>
          <w:p w14:paraId="71813ED6" w14:textId="77777777" w:rsidR="00C650E3" w:rsidRPr="00C66F95" w:rsidRDefault="00C650E3" w:rsidP="00655BA9">
            <w:pPr>
              <w:rPr>
                <w:rFonts w:ascii="Arial" w:hAnsi="Arial" w:cs="Arial"/>
              </w:rPr>
            </w:pPr>
            <w:r w:rsidRPr="00C66F95">
              <w:rPr>
                <w:rFonts w:ascii="Arial" w:hAnsi="Arial" w:cs="Arial"/>
              </w:rPr>
              <w:t>SCI, CVA, able-bodied</w:t>
            </w:r>
          </w:p>
        </w:tc>
      </w:tr>
      <w:tr w:rsidR="000D3222" w:rsidRPr="00C66F95" w14:paraId="4DEDB754" w14:textId="77777777" w:rsidTr="005B369F">
        <w:trPr>
          <w:cantSplit/>
          <w:trHeight w:val="890"/>
        </w:trPr>
        <w:tc>
          <w:tcPr>
            <w:tcW w:w="5130" w:type="dxa"/>
          </w:tcPr>
          <w:p w14:paraId="2F6894F7" w14:textId="77777777" w:rsidR="000D3222" w:rsidRPr="00C66F95" w:rsidRDefault="000D3222" w:rsidP="00655BA9">
            <w:pPr>
              <w:rPr>
                <w:rFonts w:ascii="Arial" w:hAnsi="Arial" w:cs="Arial"/>
              </w:rPr>
            </w:pPr>
            <w:r w:rsidRPr="00C66F95">
              <w:rPr>
                <w:rFonts w:ascii="Arial" w:hAnsi="Arial" w:cs="Arial"/>
              </w:rPr>
              <w:t>Accelerometry-enabled measurement of walking performance with a robotic exoskeleton: a pilot study</w:t>
            </w:r>
          </w:p>
        </w:tc>
        <w:tc>
          <w:tcPr>
            <w:tcW w:w="4860" w:type="dxa"/>
          </w:tcPr>
          <w:p w14:paraId="5A2795E1" w14:textId="77777777" w:rsidR="000D3222" w:rsidRPr="00C66F95" w:rsidRDefault="000D3222" w:rsidP="00655BA9">
            <w:pPr>
              <w:rPr>
                <w:rFonts w:ascii="Arial" w:hAnsi="Arial" w:cs="Arial"/>
              </w:rPr>
            </w:pPr>
            <w:proofErr w:type="spellStart"/>
            <w:r w:rsidRPr="00C66F95">
              <w:rPr>
                <w:rFonts w:ascii="Arial" w:hAnsi="Arial" w:cs="Arial"/>
              </w:rPr>
              <w:t>Lonini</w:t>
            </w:r>
            <w:proofErr w:type="spellEnd"/>
            <w:r w:rsidRPr="00C66F95">
              <w:rPr>
                <w:rFonts w:ascii="Arial" w:hAnsi="Arial" w:cs="Arial"/>
              </w:rPr>
              <w:t xml:space="preserve"> L, Shawen N, Scanlan K, Rymer WZ, </w:t>
            </w:r>
            <w:proofErr w:type="spellStart"/>
            <w:r w:rsidRPr="00C66F95">
              <w:rPr>
                <w:rFonts w:ascii="Arial" w:hAnsi="Arial" w:cs="Arial"/>
              </w:rPr>
              <w:t>Kording</w:t>
            </w:r>
            <w:proofErr w:type="spellEnd"/>
            <w:r w:rsidRPr="00C66F95">
              <w:rPr>
                <w:rFonts w:ascii="Arial" w:hAnsi="Arial" w:cs="Arial"/>
              </w:rPr>
              <w:t xml:space="preserve"> KP, Jayaraman A</w:t>
            </w:r>
          </w:p>
        </w:tc>
        <w:tc>
          <w:tcPr>
            <w:tcW w:w="2340" w:type="dxa"/>
          </w:tcPr>
          <w:p w14:paraId="3BADC3E3" w14:textId="77777777" w:rsidR="000D3222" w:rsidRPr="00C66F95" w:rsidRDefault="000D3222" w:rsidP="00655BA9">
            <w:pPr>
              <w:rPr>
                <w:rFonts w:ascii="Arial" w:hAnsi="Arial" w:cs="Arial"/>
              </w:rPr>
            </w:pPr>
            <w:r w:rsidRPr="00C66F95">
              <w:rPr>
                <w:rFonts w:ascii="Arial" w:hAnsi="Arial" w:cs="Arial"/>
              </w:rPr>
              <w:t xml:space="preserve">J </w:t>
            </w:r>
            <w:proofErr w:type="spellStart"/>
            <w:r w:rsidRPr="00C66F95">
              <w:rPr>
                <w:rFonts w:ascii="Arial" w:hAnsi="Arial" w:cs="Arial"/>
              </w:rPr>
              <w:t>Neuroeng</w:t>
            </w:r>
            <w:proofErr w:type="spellEnd"/>
            <w:r w:rsidRPr="00C66F95">
              <w:rPr>
                <w:rFonts w:ascii="Arial" w:hAnsi="Arial" w:cs="Arial"/>
              </w:rPr>
              <w:t xml:space="preserve"> Rehabil. 2016 Mar </w:t>
            </w:r>
            <w:proofErr w:type="gramStart"/>
            <w:r w:rsidRPr="00C66F95">
              <w:rPr>
                <w:rFonts w:ascii="Arial" w:hAnsi="Arial" w:cs="Arial"/>
              </w:rPr>
              <w:t>31;13:35</w:t>
            </w:r>
            <w:proofErr w:type="gramEnd"/>
            <w:r w:rsidRPr="00C66F95">
              <w:rPr>
                <w:rFonts w:ascii="Arial" w:hAnsi="Arial" w:cs="Arial"/>
              </w:rPr>
              <w:t>.</w:t>
            </w:r>
          </w:p>
        </w:tc>
        <w:tc>
          <w:tcPr>
            <w:tcW w:w="1170" w:type="dxa"/>
          </w:tcPr>
          <w:p w14:paraId="1440AB91" w14:textId="77777777" w:rsidR="000D3222" w:rsidRPr="00C66F95" w:rsidRDefault="000D3222" w:rsidP="00655BA9">
            <w:pPr>
              <w:rPr>
                <w:rFonts w:ascii="Arial" w:hAnsi="Arial" w:cs="Arial"/>
              </w:rPr>
            </w:pPr>
            <w:r w:rsidRPr="00C66F95">
              <w:rPr>
                <w:rFonts w:ascii="Arial" w:hAnsi="Arial" w:cs="Arial"/>
              </w:rPr>
              <w:t>ReWalk</w:t>
            </w:r>
          </w:p>
        </w:tc>
        <w:tc>
          <w:tcPr>
            <w:tcW w:w="1354" w:type="dxa"/>
          </w:tcPr>
          <w:p w14:paraId="100293D3" w14:textId="77777777" w:rsidR="000D3222" w:rsidRPr="00C66F95" w:rsidRDefault="000D3222" w:rsidP="00655BA9">
            <w:pPr>
              <w:rPr>
                <w:rFonts w:ascii="Arial" w:hAnsi="Arial" w:cs="Arial"/>
              </w:rPr>
            </w:pPr>
            <w:r w:rsidRPr="00C66F95">
              <w:rPr>
                <w:rFonts w:ascii="Arial" w:hAnsi="Arial" w:cs="Arial"/>
              </w:rPr>
              <w:t>SCI</w:t>
            </w:r>
          </w:p>
        </w:tc>
      </w:tr>
      <w:tr w:rsidR="000D3222" w:rsidRPr="00C66F95" w14:paraId="3C33ACF2" w14:textId="77777777" w:rsidTr="005B369F">
        <w:trPr>
          <w:cantSplit/>
          <w:trHeight w:val="890"/>
        </w:trPr>
        <w:tc>
          <w:tcPr>
            <w:tcW w:w="5130" w:type="dxa"/>
          </w:tcPr>
          <w:p w14:paraId="4275EF30" w14:textId="77777777" w:rsidR="000D3222" w:rsidRPr="00C66F95" w:rsidRDefault="000D3222" w:rsidP="00655BA9">
            <w:pPr>
              <w:rPr>
                <w:rFonts w:ascii="Arial" w:hAnsi="Arial" w:cs="Arial"/>
              </w:rPr>
            </w:pPr>
            <w:r w:rsidRPr="00C66F95">
              <w:rPr>
                <w:rFonts w:ascii="Arial" w:hAnsi="Arial" w:cs="Arial"/>
              </w:rPr>
              <w:t>Lower-limb exoskeletons for individuals with chronic spinal cord injury: Findings from a feasibility study</w:t>
            </w:r>
          </w:p>
        </w:tc>
        <w:tc>
          <w:tcPr>
            <w:tcW w:w="4860" w:type="dxa"/>
          </w:tcPr>
          <w:p w14:paraId="4165D609" w14:textId="77777777" w:rsidR="000D3222" w:rsidRPr="00C66F95" w:rsidRDefault="000D3222" w:rsidP="00655BA9">
            <w:pPr>
              <w:rPr>
                <w:rFonts w:ascii="Arial" w:hAnsi="Arial" w:cs="Arial"/>
              </w:rPr>
            </w:pPr>
            <w:r w:rsidRPr="00C66F95">
              <w:rPr>
                <w:rFonts w:ascii="Arial" w:hAnsi="Arial" w:cs="Arial"/>
              </w:rPr>
              <w:t xml:space="preserve">Benson I, Hart K, </w:t>
            </w:r>
            <w:proofErr w:type="spellStart"/>
            <w:r w:rsidRPr="00C66F95">
              <w:rPr>
                <w:rFonts w:ascii="Arial" w:hAnsi="Arial" w:cs="Arial"/>
              </w:rPr>
              <w:t>Tussler</w:t>
            </w:r>
            <w:proofErr w:type="spellEnd"/>
            <w:r w:rsidRPr="00C66F95">
              <w:rPr>
                <w:rFonts w:ascii="Arial" w:hAnsi="Arial" w:cs="Arial"/>
              </w:rPr>
              <w:t xml:space="preserve"> D, van </w:t>
            </w:r>
            <w:proofErr w:type="spellStart"/>
            <w:r w:rsidRPr="00C66F95">
              <w:rPr>
                <w:rFonts w:ascii="Arial" w:hAnsi="Arial" w:cs="Arial"/>
              </w:rPr>
              <w:t>Middendorp</w:t>
            </w:r>
            <w:proofErr w:type="spellEnd"/>
            <w:r w:rsidRPr="00C66F95">
              <w:rPr>
                <w:rFonts w:ascii="Arial" w:hAnsi="Arial" w:cs="Arial"/>
              </w:rPr>
              <w:t xml:space="preserve"> JJ</w:t>
            </w:r>
          </w:p>
        </w:tc>
        <w:tc>
          <w:tcPr>
            <w:tcW w:w="2340" w:type="dxa"/>
          </w:tcPr>
          <w:p w14:paraId="7AD0E9B0" w14:textId="77777777" w:rsidR="000D3222" w:rsidRPr="00C66F95" w:rsidRDefault="000D3222" w:rsidP="00655BA9">
            <w:pPr>
              <w:rPr>
                <w:rFonts w:ascii="Arial" w:hAnsi="Arial" w:cs="Arial"/>
              </w:rPr>
            </w:pPr>
            <w:r w:rsidRPr="00C66F95">
              <w:rPr>
                <w:rFonts w:ascii="Arial" w:hAnsi="Arial" w:cs="Arial"/>
              </w:rPr>
              <w:t>Clin Rehabil. 2016 Jan;30(1):73-84.</w:t>
            </w:r>
          </w:p>
        </w:tc>
        <w:tc>
          <w:tcPr>
            <w:tcW w:w="1170" w:type="dxa"/>
          </w:tcPr>
          <w:p w14:paraId="3BA1FDA6" w14:textId="77777777" w:rsidR="000D3222" w:rsidRPr="00C66F95" w:rsidRDefault="000D3222" w:rsidP="00655BA9">
            <w:pPr>
              <w:rPr>
                <w:rFonts w:ascii="Arial" w:hAnsi="Arial" w:cs="Arial"/>
              </w:rPr>
            </w:pPr>
            <w:r w:rsidRPr="00C66F95">
              <w:rPr>
                <w:rFonts w:ascii="Arial" w:hAnsi="Arial" w:cs="Arial"/>
              </w:rPr>
              <w:t>ReWalk</w:t>
            </w:r>
          </w:p>
        </w:tc>
        <w:tc>
          <w:tcPr>
            <w:tcW w:w="1354" w:type="dxa"/>
          </w:tcPr>
          <w:p w14:paraId="508C94C2" w14:textId="77777777" w:rsidR="000D3222" w:rsidRPr="00C66F95" w:rsidRDefault="000D3222" w:rsidP="00655BA9">
            <w:pPr>
              <w:rPr>
                <w:rFonts w:ascii="Arial" w:hAnsi="Arial" w:cs="Arial"/>
              </w:rPr>
            </w:pPr>
            <w:r w:rsidRPr="00C66F95">
              <w:rPr>
                <w:rFonts w:ascii="Arial" w:hAnsi="Arial" w:cs="Arial"/>
              </w:rPr>
              <w:t>SCI</w:t>
            </w:r>
          </w:p>
        </w:tc>
      </w:tr>
      <w:tr w:rsidR="00527E72" w:rsidRPr="00C66F95" w14:paraId="01831CD8" w14:textId="77777777" w:rsidTr="005B369F">
        <w:trPr>
          <w:cantSplit/>
          <w:trHeight w:val="890"/>
        </w:trPr>
        <w:tc>
          <w:tcPr>
            <w:tcW w:w="5130" w:type="dxa"/>
          </w:tcPr>
          <w:p w14:paraId="2E3EB34D" w14:textId="77777777" w:rsidR="00527E72" w:rsidRPr="00C66F95" w:rsidRDefault="00527E72" w:rsidP="00655BA9">
            <w:pPr>
              <w:rPr>
                <w:rFonts w:ascii="Arial" w:hAnsi="Arial" w:cs="Arial"/>
              </w:rPr>
            </w:pPr>
            <w:r w:rsidRPr="00C66F95">
              <w:rPr>
                <w:rFonts w:ascii="Arial" w:hAnsi="Arial" w:cs="Arial"/>
              </w:rPr>
              <w:t>Time and Effort Required by Persons with Spinal Cord Injury to Learn to Use a Powered Exoskeleton for Assisted Walking</w:t>
            </w:r>
          </w:p>
        </w:tc>
        <w:tc>
          <w:tcPr>
            <w:tcW w:w="4860" w:type="dxa"/>
          </w:tcPr>
          <w:p w14:paraId="367150E3" w14:textId="77777777" w:rsidR="00527E72" w:rsidRPr="00C66F95" w:rsidRDefault="00527E72" w:rsidP="00655BA9">
            <w:pPr>
              <w:rPr>
                <w:rFonts w:ascii="Arial" w:hAnsi="Arial" w:cs="Arial"/>
              </w:rPr>
            </w:pPr>
            <w:r w:rsidRPr="00C66F95">
              <w:rPr>
                <w:rFonts w:ascii="Arial" w:hAnsi="Arial" w:cs="Arial"/>
              </w:rPr>
              <w:t xml:space="preserve">Kozlowski AJ, Bryce TN, </w:t>
            </w:r>
            <w:proofErr w:type="spellStart"/>
            <w:r w:rsidRPr="00C66F95">
              <w:rPr>
                <w:rFonts w:ascii="Arial" w:hAnsi="Arial" w:cs="Arial"/>
              </w:rPr>
              <w:t>Dijkers</w:t>
            </w:r>
            <w:proofErr w:type="spellEnd"/>
            <w:r w:rsidRPr="00C66F95">
              <w:rPr>
                <w:rFonts w:ascii="Arial" w:hAnsi="Arial" w:cs="Arial"/>
              </w:rPr>
              <w:t xml:space="preserve"> MP</w:t>
            </w:r>
          </w:p>
        </w:tc>
        <w:tc>
          <w:tcPr>
            <w:tcW w:w="2340" w:type="dxa"/>
          </w:tcPr>
          <w:p w14:paraId="3438EBFB" w14:textId="77777777" w:rsidR="00527E72" w:rsidRPr="00C66F95" w:rsidRDefault="00527E72" w:rsidP="00655BA9">
            <w:pPr>
              <w:rPr>
                <w:rFonts w:ascii="Arial" w:hAnsi="Arial" w:cs="Arial"/>
              </w:rPr>
            </w:pPr>
            <w:r w:rsidRPr="00C66F95">
              <w:rPr>
                <w:rFonts w:ascii="Arial" w:hAnsi="Arial" w:cs="Arial"/>
              </w:rPr>
              <w:t xml:space="preserve">Top Spinal Cord </w:t>
            </w:r>
            <w:proofErr w:type="spellStart"/>
            <w:r w:rsidRPr="00C66F95">
              <w:rPr>
                <w:rFonts w:ascii="Arial" w:hAnsi="Arial" w:cs="Arial"/>
              </w:rPr>
              <w:t>Inj</w:t>
            </w:r>
            <w:proofErr w:type="spellEnd"/>
            <w:r w:rsidRPr="00C66F95">
              <w:rPr>
                <w:rFonts w:ascii="Arial" w:hAnsi="Arial" w:cs="Arial"/>
              </w:rPr>
              <w:t xml:space="preserve"> Rehabil. 2015 Spring;21(2):110-21.</w:t>
            </w:r>
          </w:p>
        </w:tc>
        <w:tc>
          <w:tcPr>
            <w:tcW w:w="1170" w:type="dxa"/>
          </w:tcPr>
          <w:p w14:paraId="06C1DC05" w14:textId="77777777" w:rsidR="00527E72" w:rsidRPr="00C66F95" w:rsidRDefault="00527E72" w:rsidP="00655BA9">
            <w:pPr>
              <w:rPr>
                <w:rFonts w:ascii="Arial" w:hAnsi="Arial" w:cs="Arial"/>
              </w:rPr>
            </w:pPr>
            <w:r w:rsidRPr="00C66F95">
              <w:rPr>
                <w:rFonts w:ascii="Arial" w:hAnsi="Arial" w:cs="Arial"/>
              </w:rPr>
              <w:t>Ekso</w:t>
            </w:r>
          </w:p>
        </w:tc>
        <w:tc>
          <w:tcPr>
            <w:tcW w:w="1354" w:type="dxa"/>
          </w:tcPr>
          <w:p w14:paraId="56226B81" w14:textId="77777777" w:rsidR="00527E72" w:rsidRPr="00C66F95" w:rsidRDefault="00527E72" w:rsidP="00655BA9">
            <w:pPr>
              <w:rPr>
                <w:rFonts w:ascii="Arial" w:hAnsi="Arial" w:cs="Arial"/>
              </w:rPr>
            </w:pPr>
            <w:r w:rsidRPr="00C66F95">
              <w:rPr>
                <w:rFonts w:ascii="Arial" w:hAnsi="Arial" w:cs="Arial"/>
              </w:rPr>
              <w:t>SCI</w:t>
            </w:r>
          </w:p>
        </w:tc>
      </w:tr>
      <w:tr w:rsidR="00527E72" w:rsidRPr="00C66F95" w14:paraId="2146DCEE" w14:textId="77777777" w:rsidTr="005B369F">
        <w:trPr>
          <w:cantSplit/>
          <w:trHeight w:val="890"/>
        </w:trPr>
        <w:tc>
          <w:tcPr>
            <w:tcW w:w="5130" w:type="dxa"/>
          </w:tcPr>
          <w:p w14:paraId="105A403E" w14:textId="77777777" w:rsidR="00527E72" w:rsidRPr="00C66F95" w:rsidRDefault="00527E72" w:rsidP="00655BA9">
            <w:pPr>
              <w:rPr>
                <w:rFonts w:ascii="Arial" w:hAnsi="Arial" w:cs="Arial"/>
              </w:rPr>
            </w:pPr>
            <w:r w:rsidRPr="00C66F95">
              <w:rPr>
                <w:rFonts w:ascii="Arial" w:hAnsi="Arial" w:cs="Arial"/>
              </w:rPr>
              <w:lastRenderedPageBreak/>
              <w:t xml:space="preserve">A Preliminary Assessment of Legged Mobility Provided by a Lower Limb Exoskeleton for Persons </w:t>
            </w:r>
            <w:proofErr w:type="gramStart"/>
            <w:r w:rsidRPr="00C66F95">
              <w:rPr>
                <w:rFonts w:ascii="Arial" w:hAnsi="Arial" w:cs="Arial"/>
              </w:rPr>
              <w:t>With</w:t>
            </w:r>
            <w:proofErr w:type="gramEnd"/>
            <w:r w:rsidRPr="00C66F95">
              <w:rPr>
                <w:rFonts w:ascii="Arial" w:hAnsi="Arial" w:cs="Arial"/>
              </w:rPr>
              <w:t xml:space="preserve"> Paraplegia</w:t>
            </w:r>
          </w:p>
        </w:tc>
        <w:tc>
          <w:tcPr>
            <w:tcW w:w="4860" w:type="dxa"/>
          </w:tcPr>
          <w:p w14:paraId="715F36CE" w14:textId="77777777" w:rsidR="00527E72" w:rsidRPr="00C66F95" w:rsidRDefault="00527E72" w:rsidP="00655BA9">
            <w:pPr>
              <w:rPr>
                <w:rFonts w:ascii="Arial" w:hAnsi="Arial" w:cs="Arial"/>
                <w:lang w:val="it-IT"/>
              </w:rPr>
            </w:pPr>
            <w:r w:rsidRPr="00C66F95">
              <w:rPr>
                <w:rFonts w:ascii="Arial" w:hAnsi="Arial" w:cs="Arial"/>
                <w:lang w:val="it-IT"/>
              </w:rPr>
              <w:t>Farris RJ, Quintero HA, Murray SA, Ha KH, Hartigan C, Goldfarb M</w:t>
            </w:r>
          </w:p>
        </w:tc>
        <w:tc>
          <w:tcPr>
            <w:tcW w:w="2340" w:type="dxa"/>
          </w:tcPr>
          <w:p w14:paraId="6CC66416" w14:textId="77777777" w:rsidR="00527E72" w:rsidRPr="00C66F95" w:rsidRDefault="00527E72" w:rsidP="00655BA9">
            <w:pPr>
              <w:rPr>
                <w:rFonts w:ascii="Arial" w:hAnsi="Arial" w:cs="Arial"/>
              </w:rPr>
            </w:pPr>
            <w:r w:rsidRPr="00C66F95">
              <w:rPr>
                <w:rFonts w:ascii="Arial" w:hAnsi="Arial" w:cs="Arial"/>
              </w:rPr>
              <w:t>IEEE Trans Neural Syst Rehabil Eng. 2014 May;22(3):482-90.</w:t>
            </w:r>
          </w:p>
        </w:tc>
        <w:tc>
          <w:tcPr>
            <w:tcW w:w="1170" w:type="dxa"/>
          </w:tcPr>
          <w:p w14:paraId="11FA8586" w14:textId="77777777" w:rsidR="00527E72" w:rsidRPr="00C66F95" w:rsidRDefault="00527E72" w:rsidP="00655BA9">
            <w:pPr>
              <w:rPr>
                <w:rFonts w:ascii="Arial" w:hAnsi="Arial" w:cs="Arial"/>
              </w:rPr>
            </w:pPr>
            <w:r w:rsidRPr="00C66F95">
              <w:rPr>
                <w:rFonts w:ascii="Arial" w:hAnsi="Arial" w:cs="Arial"/>
              </w:rPr>
              <w:t>Indego</w:t>
            </w:r>
          </w:p>
        </w:tc>
        <w:tc>
          <w:tcPr>
            <w:tcW w:w="1354" w:type="dxa"/>
          </w:tcPr>
          <w:p w14:paraId="52E11DF3" w14:textId="77777777" w:rsidR="00527E72" w:rsidRPr="00C66F95" w:rsidRDefault="00527E72" w:rsidP="00655BA9">
            <w:pPr>
              <w:rPr>
                <w:rFonts w:ascii="Arial" w:hAnsi="Arial" w:cs="Arial"/>
              </w:rPr>
            </w:pPr>
            <w:r w:rsidRPr="00C66F95">
              <w:rPr>
                <w:rFonts w:ascii="Arial" w:hAnsi="Arial" w:cs="Arial"/>
              </w:rPr>
              <w:t>SCI</w:t>
            </w:r>
          </w:p>
        </w:tc>
      </w:tr>
      <w:tr w:rsidR="000D3222" w:rsidRPr="00C66F95" w14:paraId="05CAB541" w14:textId="77777777" w:rsidTr="005B369F">
        <w:trPr>
          <w:cantSplit/>
          <w:trHeight w:val="890"/>
        </w:trPr>
        <w:tc>
          <w:tcPr>
            <w:tcW w:w="5130" w:type="dxa"/>
          </w:tcPr>
          <w:p w14:paraId="0B749B44" w14:textId="77777777" w:rsidR="000D3222" w:rsidRPr="00C66F95" w:rsidRDefault="000D3222" w:rsidP="00655BA9">
            <w:pPr>
              <w:rPr>
                <w:rFonts w:ascii="Arial" w:hAnsi="Arial" w:cs="Arial"/>
              </w:rPr>
            </w:pPr>
            <w:r w:rsidRPr="00C66F95">
              <w:rPr>
                <w:rFonts w:ascii="Arial" w:hAnsi="Arial" w:cs="Arial"/>
              </w:rPr>
              <w:t>The ReWalk Powered Exoskeleton to Restore Ambulatory Function to Individuals with Thoracic-Level Motor-Complete Spinal Cord Injury</w:t>
            </w:r>
          </w:p>
        </w:tc>
        <w:tc>
          <w:tcPr>
            <w:tcW w:w="4860" w:type="dxa"/>
          </w:tcPr>
          <w:p w14:paraId="13752937" w14:textId="77777777" w:rsidR="000D3222" w:rsidRPr="00C66F95" w:rsidRDefault="000D3222" w:rsidP="00655BA9">
            <w:pPr>
              <w:rPr>
                <w:rFonts w:ascii="Arial" w:hAnsi="Arial" w:cs="Arial"/>
              </w:rPr>
            </w:pPr>
            <w:r w:rsidRPr="00C66F95">
              <w:rPr>
                <w:rFonts w:ascii="Arial" w:hAnsi="Arial" w:cs="Arial"/>
              </w:rPr>
              <w:t xml:space="preserve">Esquenazi A, </w:t>
            </w:r>
            <w:proofErr w:type="spellStart"/>
            <w:r w:rsidRPr="00C66F95">
              <w:rPr>
                <w:rFonts w:ascii="Arial" w:hAnsi="Arial" w:cs="Arial"/>
              </w:rPr>
              <w:t>Talaty</w:t>
            </w:r>
            <w:proofErr w:type="spellEnd"/>
            <w:r w:rsidRPr="00C66F95">
              <w:rPr>
                <w:rFonts w:ascii="Arial" w:hAnsi="Arial" w:cs="Arial"/>
              </w:rPr>
              <w:t xml:space="preserve"> M, Packel A, Saulino M</w:t>
            </w:r>
          </w:p>
        </w:tc>
        <w:tc>
          <w:tcPr>
            <w:tcW w:w="2340" w:type="dxa"/>
          </w:tcPr>
          <w:p w14:paraId="10BAEE96" w14:textId="77777777" w:rsidR="000D3222" w:rsidRPr="00C66F95" w:rsidRDefault="000D3222" w:rsidP="00655BA9">
            <w:pPr>
              <w:rPr>
                <w:rFonts w:ascii="Arial" w:hAnsi="Arial" w:cs="Arial"/>
              </w:rPr>
            </w:pPr>
            <w:r w:rsidRPr="00C66F95">
              <w:rPr>
                <w:rFonts w:ascii="Arial" w:hAnsi="Arial" w:cs="Arial"/>
              </w:rPr>
              <w:t>Am J Phys Med Rehabil. 2012 Nov;91(11):911-21.</w:t>
            </w:r>
          </w:p>
        </w:tc>
        <w:tc>
          <w:tcPr>
            <w:tcW w:w="1170" w:type="dxa"/>
          </w:tcPr>
          <w:p w14:paraId="6E5FAE88" w14:textId="77777777" w:rsidR="000D3222" w:rsidRPr="00C66F95" w:rsidRDefault="000D3222" w:rsidP="00655BA9">
            <w:pPr>
              <w:rPr>
                <w:rFonts w:ascii="Arial" w:hAnsi="Arial" w:cs="Arial"/>
              </w:rPr>
            </w:pPr>
            <w:r w:rsidRPr="00C66F95">
              <w:rPr>
                <w:rFonts w:ascii="Arial" w:hAnsi="Arial" w:cs="Arial"/>
              </w:rPr>
              <w:t>ReWalk</w:t>
            </w:r>
          </w:p>
        </w:tc>
        <w:tc>
          <w:tcPr>
            <w:tcW w:w="1354" w:type="dxa"/>
          </w:tcPr>
          <w:p w14:paraId="67B78087" w14:textId="77777777" w:rsidR="000D3222" w:rsidRPr="00C66F95" w:rsidRDefault="000D3222" w:rsidP="00655BA9">
            <w:pPr>
              <w:rPr>
                <w:rFonts w:ascii="Arial" w:hAnsi="Arial" w:cs="Arial"/>
              </w:rPr>
            </w:pPr>
            <w:r w:rsidRPr="00C66F95">
              <w:rPr>
                <w:rFonts w:ascii="Arial" w:hAnsi="Arial" w:cs="Arial"/>
              </w:rPr>
              <w:t>SCI</w:t>
            </w:r>
          </w:p>
        </w:tc>
      </w:tr>
      <w:tr w:rsidR="00527E72" w:rsidRPr="00C66F95" w14:paraId="5A580A26" w14:textId="77777777" w:rsidTr="005B369F">
        <w:trPr>
          <w:cantSplit/>
          <w:trHeight w:val="890"/>
        </w:trPr>
        <w:tc>
          <w:tcPr>
            <w:tcW w:w="5130" w:type="dxa"/>
          </w:tcPr>
          <w:p w14:paraId="53C6712B" w14:textId="77777777" w:rsidR="00527E72" w:rsidRPr="00C66F95" w:rsidRDefault="00527E72" w:rsidP="00655BA9">
            <w:pPr>
              <w:rPr>
                <w:rFonts w:ascii="Arial" w:hAnsi="Arial" w:cs="Arial"/>
              </w:rPr>
            </w:pPr>
            <w:r w:rsidRPr="00C66F95">
              <w:rPr>
                <w:rFonts w:ascii="Arial" w:hAnsi="Arial" w:cs="Arial"/>
              </w:rPr>
              <w:t xml:space="preserve">Safety and tolerance of the </w:t>
            </w:r>
            <w:proofErr w:type="spellStart"/>
            <w:r w:rsidRPr="00C66F95">
              <w:rPr>
                <w:rFonts w:ascii="Arial" w:hAnsi="Arial" w:cs="Arial"/>
              </w:rPr>
              <w:t>ReWalk</w:t>
            </w:r>
            <w:r w:rsidRPr="00C66F95">
              <w:rPr>
                <w:rFonts w:ascii="Arial" w:hAnsi="Arial" w:cs="Arial"/>
                <w:vertAlign w:val="superscript"/>
              </w:rPr>
              <w:t>TM</w:t>
            </w:r>
            <w:proofErr w:type="spellEnd"/>
            <w:r w:rsidRPr="00C66F95">
              <w:rPr>
                <w:rFonts w:ascii="Arial" w:hAnsi="Arial" w:cs="Arial"/>
              </w:rPr>
              <w:t xml:space="preserve"> exoskeleton suit for ambulation by people with complete spinal cord injury: A pilot study</w:t>
            </w:r>
          </w:p>
        </w:tc>
        <w:tc>
          <w:tcPr>
            <w:tcW w:w="4860" w:type="dxa"/>
          </w:tcPr>
          <w:p w14:paraId="7EF0687E" w14:textId="77777777" w:rsidR="00527E72" w:rsidRPr="00C66F95" w:rsidRDefault="00527E72" w:rsidP="00655BA9">
            <w:pPr>
              <w:rPr>
                <w:rFonts w:ascii="Arial" w:hAnsi="Arial" w:cs="Arial"/>
              </w:rPr>
            </w:pPr>
            <w:proofErr w:type="spellStart"/>
            <w:r w:rsidRPr="00C66F95">
              <w:rPr>
                <w:rFonts w:ascii="Arial" w:hAnsi="Arial" w:cs="Arial"/>
              </w:rPr>
              <w:t>Zeilig</w:t>
            </w:r>
            <w:proofErr w:type="spellEnd"/>
            <w:r w:rsidRPr="00C66F95">
              <w:rPr>
                <w:rFonts w:ascii="Arial" w:hAnsi="Arial" w:cs="Arial"/>
              </w:rPr>
              <w:t xml:space="preserve"> G, Weingarden H, </w:t>
            </w:r>
            <w:proofErr w:type="spellStart"/>
            <w:r w:rsidRPr="00C66F95">
              <w:rPr>
                <w:rFonts w:ascii="Arial" w:hAnsi="Arial" w:cs="Arial"/>
              </w:rPr>
              <w:t>Zwecker</w:t>
            </w:r>
            <w:proofErr w:type="spellEnd"/>
            <w:r w:rsidRPr="00C66F95">
              <w:rPr>
                <w:rFonts w:ascii="Arial" w:hAnsi="Arial" w:cs="Arial"/>
              </w:rPr>
              <w:t xml:space="preserve"> M, Dudkiewicz I, Bloch A, Esquenazi A</w:t>
            </w:r>
          </w:p>
        </w:tc>
        <w:tc>
          <w:tcPr>
            <w:tcW w:w="2340" w:type="dxa"/>
          </w:tcPr>
          <w:p w14:paraId="67E59CDC" w14:textId="77777777" w:rsidR="00527E72" w:rsidRPr="00C66F95" w:rsidRDefault="00527E72" w:rsidP="00655BA9">
            <w:pPr>
              <w:rPr>
                <w:rFonts w:ascii="Arial" w:hAnsi="Arial" w:cs="Arial"/>
              </w:rPr>
            </w:pPr>
            <w:r w:rsidRPr="00C66F95">
              <w:rPr>
                <w:rFonts w:ascii="Arial" w:hAnsi="Arial" w:cs="Arial"/>
              </w:rPr>
              <w:t>J Spinal Cord Med. 2012 Mar;35(2):96-101.</w:t>
            </w:r>
          </w:p>
        </w:tc>
        <w:tc>
          <w:tcPr>
            <w:tcW w:w="1170" w:type="dxa"/>
          </w:tcPr>
          <w:p w14:paraId="6EBFA41F" w14:textId="77777777" w:rsidR="00527E72" w:rsidRPr="00C66F95" w:rsidRDefault="00527E72" w:rsidP="00655BA9">
            <w:pPr>
              <w:rPr>
                <w:rFonts w:ascii="Arial" w:hAnsi="Arial" w:cs="Arial"/>
              </w:rPr>
            </w:pPr>
            <w:r w:rsidRPr="00C66F95">
              <w:rPr>
                <w:rFonts w:ascii="Arial" w:hAnsi="Arial" w:cs="Arial"/>
              </w:rPr>
              <w:t>ReWalk</w:t>
            </w:r>
          </w:p>
        </w:tc>
        <w:tc>
          <w:tcPr>
            <w:tcW w:w="1354" w:type="dxa"/>
          </w:tcPr>
          <w:p w14:paraId="4908314C" w14:textId="77777777" w:rsidR="00527E72" w:rsidRPr="00C66F95" w:rsidRDefault="00527E72" w:rsidP="00655BA9">
            <w:pPr>
              <w:rPr>
                <w:rFonts w:ascii="Arial" w:hAnsi="Arial" w:cs="Arial"/>
              </w:rPr>
            </w:pPr>
            <w:r w:rsidRPr="00C66F95">
              <w:rPr>
                <w:rFonts w:ascii="Arial" w:hAnsi="Arial" w:cs="Arial"/>
              </w:rPr>
              <w:t>SCI</w:t>
            </w:r>
          </w:p>
        </w:tc>
      </w:tr>
    </w:tbl>
    <w:p w14:paraId="66FBAB6F" w14:textId="1D5C3648" w:rsidR="00472735" w:rsidRPr="00BA366C" w:rsidRDefault="00472735" w:rsidP="00472735">
      <w:pPr>
        <w:spacing w:before="240"/>
        <w:ind w:left="-720"/>
        <w:rPr>
          <w:rFonts w:ascii="Arial" w:hAnsi="Arial" w:cs="Arial"/>
        </w:rPr>
      </w:pPr>
      <w:r w:rsidRPr="00BA366C">
        <w:rPr>
          <w:rFonts w:ascii="Arial" w:hAnsi="Arial" w:cs="Arial"/>
          <w:sz w:val="18"/>
          <w:szCs w:val="18"/>
        </w:rPr>
        <w:t xml:space="preserve">CVA = stroke, MS = multiple sclerosis, SCI = spinal cord injury </w:t>
      </w:r>
    </w:p>
    <w:p w14:paraId="039A2B42" w14:textId="7410D1F9" w:rsidR="00C650E3" w:rsidRPr="00C66F95" w:rsidRDefault="00C650E3">
      <w:pPr>
        <w:rPr>
          <w:rFonts w:ascii="Arial" w:hAnsi="Arial" w:cs="Arial"/>
        </w:rPr>
      </w:pPr>
    </w:p>
    <w:sectPr w:rsidR="00C650E3" w:rsidRPr="00C66F95" w:rsidSect="00C650E3">
      <w:headerReference w:type="default" r:id="rId16"/>
      <w:footerReference w:type="default" r:id="rId17"/>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lyssa Rice" w:date="2024-09-23T13:38:00Z" w:initials="AR">
    <w:p w14:paraId="15D084CA" w14:textId="77777777" w:rsidR="00534362" w:rsidRDefault="00534362" w:rsidP="00534362">
      <w:pPr>
        <w:pStyle w:val="CommentText"/>
      </w:pPr>
      <w:r>
        <w:rPr>
          <w:rStyle w:val="CommentReference"/>
        </w:rPr>
        <w:annotationRef/>
      </w:r>
      <w:r>
        <w:t>I think we can delete this as this will be in another paper!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5D084C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B13983" w16cex:dateUtc="2024-09-23T17: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D084CA" w16cid:durableId="18B1398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3703D" w14:textId="77777777" w:rsidR="00A22026" w:rsidRDefault="00A22026" w:rsidP="00C650E3">
      <w:pPr>
        <w:spacing w:after="0" w:line="240" w:lineRule="auto"/>
      </w:pPr>
      <w:r>
        <w:separator/>
      </w:r>
    </w:p>
  </w:endnote>
  <w:endnote w:type="continuationSeparator" w:id="0">
    <w:p w14:paraId="31AD5027" w14:textId="77777777" w:rsidR="00A22026" w:rsidRDefault="00A22026" w:rsidP="00C650E3">
      <w:pPr>
        <w:spacing w:after="0" w:line="240" w:lineRule="auto"/>
      </w:pPr>
      <w:r>
        <w:continuationSeparator/>
      </w:r>
    </w:p>
  </w:endnote>
  <w:endnote w:type="continuationNotice" w:id="1">
    <w:p w14:paraId="5A2B9222" w14:textId="77777777" w:rsidR="00A22026" w:rsidRDefault="00A220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F92D7" w14:textId="7306B6EE" w:rsidR="0019448C" w:rsidRPr="00694B60" w:rsidRDefault="0019448C" w:rsidP="0019448C">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2</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3C4267" w:rsidRPr="003C4267">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68C060" w14:textId="3447FCCA" w:rsidR="00531502" w:rsidRPr="00531502" w:rsidRDefault="00531502" w:rsidP="00531502">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3C4267" w:rsidRPr="003C4267">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51096F" w14:textId="77777777" w:rsidR="00A22026" w:rsidRDefault="00A22026" w:rsidP="00C650E3">
      <w:pPr>
        <w:spacing w:after="0" w:line="240" w:lineRule="auto"/>
      </w:pPr>
      <w:r>
        <w:separator/>
      </w:r>
    </w:p>
  </w:footnote>
  <w:footnote w:type="continuationSeparator" w:id="0">
    <w:p w14:paraId="060F411F" w14:textId="77777777" w:rsidR="00A22026" w:rsidRDefault="00A22026" w:rsidP="00C650E3">
      <w:pPr>
        <w:spacing w:after="0" w:line="240" w:lineRule="auto"/>
      </w:pPr>
      <w:r>
        <w:continuationSeparator/>
      </w:r>
    </w:p>
  </w:footnote>
  <w:footnote w:type="continuationNotice" w:id="1">
    <w:p w14:paraId="04D3E3FC" w14:textId="77777777" w:rsidR="00A22026" w:rsidRDefault="00A2202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DC44B0" w:rsidRPr="00A574D2" w14:paraId="1D8C2247" w14:textId="77777777" w:rsidTr="00AA6B44">
      <w:tc>
        <w:tcPr>
          <w:tcW w:w="1646" w:type="dxa"/>
        </w:tcPr>
        <w:p w14:paraId="359E0402" w14:textId="77777777" w:rsidR="00DC44B0" w:rsidRDefault="00DC44B0" w:rsidP="00DC44B0">
          <w:pPr>
            <w:pStyle w:val="Header"/>
            <w:rPr>
              <w:rFonts w:ascii="Apercu Pro Medium" w:hAnsi="Apercu Pro Medium"/>
              <w:b/>
              <w:sz w:val="32"/>
              <w:szCs w:val="28"/>
            </w:rPr>
          </w:pPr>
          <w:bookmarkStart w:id="1" w:name="_Hlk179535931"/>
          <w:r w:rsidRPr="00191C13">
            <w:rPr>
              <w:noProof/>
            </w:rPr>
            <w:drawing>
              <wp:anchor distT="0" distB="0" distL="114300" distR="114300" simplePos="0" relativeHeight="251659264" behindDoc="0" locked="0" layoutInCell="1" allowOverlap="1" wp14:anchorId="240BC068" wp14:editId="71E11B9D">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0A0C80A5" w14:textId="77777777" w:rsidR="00DC44B0" w:rsidRDefault="00DC44B0" w:rsidP="00DC44B0">
          <w:pPr>
            <w:pStyle w:val="Header"/>
            <w:jc w:val="right"/>
            <w:rPr>
              <w:rFonts w:ascii="Arial" w:hAnsi="Arial" w:cs="Arial"/>
              <w:b/>
              <w:bCs/>
              <w:noProof/>
              <w:sz w:val="24"/>
              <w:szCs w:val="24"/>
              <w:lang w:val="it-IT"/>
            </w:rPr>
          </w:pPr>
        </w:p>
        <w:p w14:paraId="1CAFEB19" w14:textId="77777777" w:rsidR="00DC44B0" w:rsidRDefault="00DC44B0" w:rsidP="00DC44B0">
          <w:pPr>
            <w:pStyle w:val="Header"/>
            <w:jc w:val="right"/>
            <w:rPr>
              <w:rFonts w:ascii="Arial" w:hAnsi="Arial" w:cs="Arial"/>
              <w:b/>
              <w:bCs/>
              <w:noProof/>
              <w:sz w:val="24"/>
              <w:szCs w:val="24"/>
              <w:lang w:val="it-IT"/>
            </w:rPr>
          </w:pPr>
        </w:p>
        <w:p w14:paraId="23DAD78E" w14:textId="77777777" w:rsidR="00DC44B0" w:rsidRPr="00551204" w:rsidRDefault="00DC44B0" w:rsidP="00DC44B0">
          <w:pPr>
            <w:pStyle w:val="Header"/>
            <w:tabs>
              <w:tab w:val="left" w:pos="7785"/>
            </w:tabs>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1"/>
  </w:tbl>
  <w:p w14:paraId="4F46CC68" w14:textId="77777777" w:rsidR="00DC44B0" w:rsidRDefault="00DC4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254D3" w14:textId="77777777" w:rsidR="00C650E3" w:rsidRDefault="00C650E3" w:rsidP="00C650E3">
    <w:pPr>
      <w:pStyle w:val="Header"/>
      <w:jc w:val="center"/>
    </w:pPr>
    <w:r w:rsidRPr="0017659E">
      <w:rPr>
        <w:rFonts w:cstheme="minorHAnsi"/>
        <w:b/>
        <w:bCs/>
        <w:sz w:val="40"/>
        <w:szCs w:val="40"/>
      </w:rPr>
      <w:t xml:space="preserve">All known articles assessing </w:t>
    </w:r>
    <w:r>
      <w:rPr>
        <w:rFonts w:cstheme="minorHAnsi"/>
        <w:b/>
        <w:bCs/>
        <w:sz w:val="40"/>
        <w:szCs w:val="40"/>
      </w:rPr>
      <w:t>exertion</w:t>
    </w:r>
    <w:r w:rsidRPr="0017659E">
      <w:rPr>
        <w:rFonts w:cstheme="minorHAnsi"/>
        <w:b/>
        <w:bCs/>
        <w:sz w:val="40"/>
        <w:szCs w:val="40"/>
      </w:rPr>
      <w:t xml:space="preserve"> in participants using an exoskeleton</w:t>
    </w:r>
  </w:p>
  <w:p w14:paraId="50959F31" w14:textId="77777777" w:rsidR="00C650E3" w:rsidRDefault="00C650E3">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lyssa Rice">
    <w15:presenceInfo w15:providerId="AD" w15:userId="S::arice@eksobionics.com::e88ff791-c5ae-4002-a61d-59a651fe38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0E3"/>
    <w:rsid w:val="000225B0"/>
    <w:rsid w:val="00026F5E"/>
    <w:rsid w:val="000332E4"/>
    <w:rsid w:val="0004054B"/>
    <w:rsid w:val="000421AD"/>
    <w:rsid w:val="00064A95"/>
    <w:rsid w:val="000704CD"/>
    <w:rsid w:val="00070B2A"/>
    <w:rsid w:val="00073E0E"/>
    <w:rsid w:val="00075466"/>
    <w:rsid w:val="000817F0"/>
    <w:rsid w:val="00081A96"/>
    <w:rsid w:val="000A430F"/>
    <w:rsid w:val="000B3AEC"/>
    <w:rsid w:val="000C307C"/>
    <w:rsid w:val="000D135E"/>
    <w:rsid w:val="000D3222"/>
    <w:rsid w:val="001029E4"/>
    <w:rsid w:val="00110A6E"/>
    <w:rsid w:val="001223B5"/>
    <w:rsid w:val="00135C7B"/>
    <w:rsid w:val="001406F9"/>
    <w:rsid w:val="00154BF6"/>
    <w:rsid w:val="001733E7"/>
    <w:rsid w:val="0017372B"/>
    <w:rsid w:val="001767A2"/>
    <w:rsid w:val="001778F3"/>
    <w:rsid w:val="00186080"/>
    <w:rsid w:val="00193ADA"/>
    <w:rsid w:val="0019448C"/>
    <w:rsid w:val="001A1ADD"/>
    <w:rsid w:val="001C5884"/>
    <w:rsid w:val="001C7C87"/>
    <w:rsid w:val="001D682B"/>
    <w:rsid w:val="001E239B"/>
    <w:rsid w:val="001F4DE5"/>
    <w:rsid w:val="00204A41"/>
    <w:rsid w:val="00231F95"/>
    <w:rsid w:val="00241061"/>
    <w:rsid w:val="00244E59"/>
    <w:rsid w:val="00245069"/>
    <w:rsid w:val="00250100"/>
    <w:rsid w:val="00253F87"/>
    <w:rsid w:val="00256B11"/>
    <w:rsid w:val="002825D5"/>
    <w:rsid w:val="00287A8F"/>
    <w:rsid w:val="00291F18"/>
    <w:rsid w:val="002936CD"/>
    <w:rsid w:val="00293AEC"/>
    <w:rsid w:val="002A6B08"/>
    <w:rsid w:val="002A7F06"/>
    <w:rsid w:val="002B0457"/>
    <w:rsid w:val="002C39EC"/>
    <w:rsid w:val="002C665E"/>
    <w:rsid w:val="002C7FD5"/>
    <w:rsid w:val="002D5602"/>
    <w:rsid w:val="002F4AE1"/>
    <w:rsid w:val="0030004E"/>
    <w:rsid w:val="00302814"/>
    <w:rsid w:val="0030362B"/>
    <w:rsid w:val="0030676B"/>
    <w:rsid w:val="00317B5A"/>
    <w:rsid w:val="003238DC"/>
    <w:rsid w:val="003255DB"/>
    <w:rsid w:val="003311F2"/>
    <w:rsid w:val="0034260F"/>
    <w:rsid w:val="003545E4"/>
    <w:rsid w:val="003574D5"/>
    <w:rsid w:val="00367F80"/>
    <w:rsid w:val="0037178A"/>
    <w:rsid w:val="00377890"/>
    <w:rsid w:val="00386157"/>
    <w:rsid w:val="00393D27"/>
    <w:rsid w:val="003A70B6"/>
    <w:rsid w:val="003B2119"/>
    <w:rsid w:val="003B5AE0"/>
    <w:rsid w:val="003C4267"/>
    <w:rsid w:val="003D0E9B"/>
    <w:rsid w:val="003D3978"/>
    <w:rsid w:val="003D5A2B"/>
    <w:rsid w:val="003E3FD6"/>
    <w:rsid w:val="003F3E90"/>
    <w:rsid w:val="00420D41"/>
    <w:rsid w:val="004337D1"/>
    <w:rsid w:val="00452901"/>
    <w:rsid w:val="00461DEC"/>
    <w:rsid w:val="004629BA"/>
    <w:rsid w:val="004656FE"/>
    <w:rsid w:val="00472735"/>
    <w:rsid w:val="00486A5F"/>
    <w:rsid w:val="00495FB8"/>
    <w:rsid w:val="00497420"/>
    <w:rsid w:val="004A4835"/>
    <w:rsid w:val="004A7DD3"/>
    <w:rsid w:val="004B06A6"/>
    <w:rsid w:val="004B56C0"/>
    <w:rsid w:val="004C265C"/>
    <w:rsid w:val="004D20F2"/>
    <w:rsid w:val="004D7394"/>
    <w:rsid w:val="004E5A09"/>
    <w:rsid w:val="004E77A9"/>
    <w:rsid w:val="004F0132"/>
    <w:rsid w:val="004F0840"/>
    <w:rsid w:val="00506536"/>
    <w:rsid w:val="00507238"/>
    <w:rsid w:val="0051507A"/>
    <w:rsid w:val="00521D42"/>
    <w:rsid w:val="005229F0"/>
    <w:rsid w:val="0052356A"/>
    <w:rsid w:val="0052709B"/>
    <w:rsid w:val="00527E72"/>
    <w:rsid w:val="00530224"/>
    <w:rsid w:val="00531502"/>
    <w:rsid w:val="0053358F"/>
    <w:rsid w:val="00534362"/>
    <w:rsid w:val="005621CC"/>
    <w:rsid w:val="00564A9B"/>
    <w:rsid w:val="005711F9"/>
    <w:rsid w:val="00575F57"/>
    <w:rsid w:val="00585524"/>
    <w:rsid w:val="005B07E9"/>
    <w:rsid w:val="005B181E"/>
    <w:rsid w:val="005B192B"/>
    <w:rsid w:val="005B1DA8"/>
    <w:rsid w:val="005B369F"/>
    <w:rsid w:val="005B4B42"/>
    <w:rsid w:val="005B6285"/>
    <w:rsid w:val="005C7965"/>
    <w:rsid w:val="005C7B49"/>
    <w:rsid w:val="005D7DD5"/>
    <w:rsid w:val="005F6A3B"/>
    <w:rsid w:val="00602D8E"/>
    <w:rsid w:val="006113AB"/>
    <w:rsid w:val="00612A66"/>
    <w:rsid w:val="0061379B"/>
    <w:rsid w:val="0062632F"/>
    <w:rsid w:val="00637190"/>
    <w:rsid w:val="00637ADB"/>
    <w:rsid w:val="00642FD3"/>
    <w:rsid w:val="006437CE"/>
    <w:rsid w:val="006437DE"/>
    <w:rsid w:val="00673E55"/>
    <w:rsid w:val="0067542D"/>
    <w:rsid w:val="00685273"/>
    <w:rsid w:val="0068569A"/>
    <w:rsid w:val="00685D16"/>
    <w:rsid w:val="006B0FBE"/>
    <w:rsid w:val="006B5EB4"/>
    <w:rsid w:val="006D0C36"/>
    <w:rsid w:val="006D197F"/>
    <w:rsid w:val="006E2D39"/>
    <w:rsid w:val="006F0801"/>
    <w:rsid w:val="00714FAB"/>
    <w:rsid w:val="007444B8"/>
    <w:rsid w:val="00762902"/>
    <w:rsid w:val="00763B6A"/>
    <w:rsid w:val="00766937"/>
    <w:rsid w:val="00770658"/>
    <w:rsid w:val="007778A1"/>
    <w:rsid w:val="007A239D"/>
    <w:rsid w:val="007A3D6D"/>
    <w:rsid w:val="007A7B21"/>
    <w:rsid w:val="007B32DB"/>
    <w:rsid w:val="007B648D"/>
    <w:rsid w:val="007C7704"/>
    <w:rsid w:val="007D04B1"/>
    <w:rsid w:val="0081352D"/>
    <w:rsid w:val="00847B1D"/>
    <w:rsid w:val="0086250A"/>
    <w:rsid w:val="008759B9"/>
    <w:rsid w:val="00887828"/>
    <w:rsid w:val="008A7ABA"/>
    <w:rsid w:val="008B03EA"/>
    <w:rsid w:val="008B0F0C"/>
    <w:rsid w:val="009061FC"/>
    <w:rsid w:val="00922B34"/>
    <w:rsid w:val="0092572A"/>
    <w:rsid w:val="009279BA"/>
    <w:rsid w:val="0093436B"/>
    <w:rsid w:val="00936AF0"/>
    <w:rsid w:val="00940F0A"/>
    <w:rsid w:val="009426FC"/>
    <w:rsid w:val="00970B9F"/>
    <w:rsid w:val="00970FAE"/>
    <w:rsid w:val="00973F89"/>
    <w:rsid w:val="00991EA4"/>
    <w:rsid w:val="00996407"/>
    <w:rsid w:val="009A5512"/>
    <w:rsid w:val="009A5F9D"/>
    <w:rsid w:val="009B1458"/>
    <w:rsid w:val="009C60AE"/>
    <w:rsid w:val="009D1863"/>
    <w:rsid w:val="009D4242"/>
    <w:rsid w:val="009E1390"/>
    <w:rsid w:val="009E4DB3"/>
    <w:rsid w:val="009E6BEE"/>
    <w:rsid w:val="009F06EC"/>
    <w:rsid w:val="009F08F7"/>
    <w:rsid w:val="009F150B"/>
    <w:rsid w:val="00A070BD"/>
    <w:rsid w:val="00A10984"/>
    <w:rsid w:val="00A11C2E"/>
    <w:rsid w:val="00A22026"/>
    <w:rsid w:val="00A22585"/>
    <w:rsid w:val="00A272F0"/>
    <w:rsid w:val="00A346B0"/>
    <w:rsid w:val="00A35DF5"/>
    <w:rsid w:val="00A45911"/>
    <w:rsid w:val="00A57CCF"/>
    <w:rsid w:val="00A6180D"/>
    <w:rsid w:val="00A646F4"/>
    <w:rsid w:val="00A82D33"/>
    <w:rsid w:val="00A86009"/>
    <w:rsid w:val="00A86CBB"/>
    <w:rsid w:val="00AA3445"/>
    <w:rsid w:val="00AB2151"/>
    <w:rsid w:val="00AD3CF8"/>
    <w:rsid w:val="00AD5AD9"/>
    <w:rsid w:val="00B1550B"/>
    <w:rsid w:val="00B30B98"/>
    <w:rsid w:val="00B34303"/>
    <w:rsid w:val="00B36EC7"/>
    <w:rsid w:val="00B42B50"/>
    <w:rsid w:val="00B43A2F"/>
    <w:rsid w:val="00B44489"/>
    <w:rsid w:val="00B51448"/>
    <w:rsid w:val="00B57FA0"/>
    <w:rsid w:val="00B70F7C"/>
    <w:rsid w:val="00B86376"/>
    <w:rsid w:val="00B86F4C"/>
    <w:rsid w:val="00B93F58"/>
    <w:rsid w:val="00BC0C99"/>
    <w:rsid w:val="00BC63FB"/>
    <w:rsid w:val="00BC7B8D"/>
    <w:rsid w:val="00BD0908"/>
    <w:rsid w:val="00BD32E3"/>
    <w:rsid w:val="00BD53B9"/>
    <w:rsid w:val="00BF1B22"/>
    <w:rsid w:val="00BF2A9B"/>
    <w:rsid w:val="00C0111C"/>
    <w:rsid w:val="00C0690B"/>
    <w:rsid w:val="00C12121"/>
    <w:rsid w:val="00C12C90"/>
    <w:rsid w:val="00C16394"/>
    <w:rsid w:val="00C31F70"/>
    <w:rsid w:val="00C5618A"/>
    <w:rsid w:val="00C650E3"/>
    <w:rsid w:val="00C66F95"/>
    <w:rsid w:val="00C75C89"/>
    <w:rsid w:val="00C80310"/>
    <w:rsid w:val="00C835EC"/>
    <w:rsid w:val="00C83AAC"/>
    <w:rsid w:val="00C958EC"/>
    <w:rsid w:val="00C960EC"/>
    <w:rsid w:val="00CA4229"/>
    <w:rsid w:val="00CD49CA"/>
    <w:rsid w:val="00CE49D1"/>
    <w:rsid w:val="00CF4145"/>
    <w:rsid w:val="00D00C49"/>
    <w:rsid w:val="00D101A9"/>
    <w:rsid w:val="00D10A92"/>
    <w:rsid w:val="00D158F0"/>
    <w:rsid w:val="00D3353E"/>
    <w:rsid w:val="00D4107F"/>
    <w:rsid w:val="00D46DB8"/>
    <w:rsid w:val="00D64D8E"/>
    <w:rsid w:val="00D663D3"/>
    <w:rsid w:val="00D82A3B"/>
    <w:rsid w:val="00D83C8B"/>
    <w:rsid w:val="00D83C8E"/>
    <w:rsid w:val="00D874D2"/>
    <w:rsid w:val="00D94413"/>
    <w:rsid w:val="00D9658E"/>
    <w:rsid w:val="00DA0D4C"/>
    <w:rsid w:val="00DB41F3"/>
    <w:rsid w:val="00DB5737"/>
    <w:rsid w:val="00DC2077"/>
    <w:rsid w:val="00DC44B0"/>
    <w:rsid w:val="00DE0DC9"/>
    <w:rsid w:val="00DF55CE"/>
    <w:rsid w:val="00DF7449"/>
    <w:rsid w:val="00E25601"/>
    <w:rsid w:val="00E25B15"/>
    <w:rsid w:val="00E264A2"/>
    <w:rsid w:val="00E26FC8"/>
    <w:rsid w:val="00E325F9"/>
    <w:rsid w:val="00E36A8C"/>
    <w:rsid w:val="00E37376"/>
    <w:rsid w:val="00E3787C"/>
    <w:rsid w:val="00E43F65"/>
    <w:rsid w:val="00E520A0"/>
    <w:rsid w:val="00E6619E"/>
    <w:rsid w:val="00E87C82"/>
    <w:rsid w:val="00EA1580"/>
    <w:rsid w:val="00EA1771"/>
    <w:rsid w:val="00EA4F63"/>
    <w:rsid w:val="00EB1A34"/>
    <w:rsid w:val="00EB2C6F"/>
    <w:rsid w:val="00EC12D3"/>
    <w:rsid w:val="00EC39A8"/>
    <w:rsid w:val="00ED19CE"/>
    <w:rsid w:val="00EF3A08"/>
    <w:rsid w:val="00F00955"/>
    <w:rsid w:val="00F3322D"/>
    <w:rsid w:val="00F50FF7"/>
    <w:rsid w:val="00F6430F"/>
    <w:rsid w:val="00F6624B"/>
    <w:rsid w:val="00F746C5"/>
    <w:rsid w:val="00F83CD9"/>
    <w:rsid w:val="00F874A7"/>
    <w:rsid w:val="00FB3DF7"/>
    <w:rsid w:val="00FB7765"/>
    <w:rsid w:val="00FC3EB0"/>
    <w:rsid w:val="00FC687F"/>
    <w:rsid w:val="00FD4749"/>
    <w:rsid w:val="00FD63FA"/>
    <w:rsid w:val="00FE4D0A"/>
    <w:rsid w:val="00FF44D4"/>
    <w:rsid w:val="1D64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A1308"/>
  <w15:chartTrackingRefBased/>
  <w15:docId w15:val="{17CEDA22-F3DA-4201-8B89-6C80184FC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0E3"/>
  </w:style>
  <w:style w:type="paragraph" w:styleId="Heading1">
    <w:name w:val="heading 1"/>
    <w:basedOn w:val="Normal"/>
    <w:next w:val="Normal"/>
    <w:link w:val="Heading1Char"/>
    <w:uiPriority w:val="9"/>
    <w:qFormat/>
    <w:rsid w:val="00C650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50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50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50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50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50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50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50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50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0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50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50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50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50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50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50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50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50E3"/>
    <w:rPr>
      <w:rFonts w:eastAsiaTheme="majorEastAsia" w:cstheme="majorBidi"/>
      <w:color w:val="272727" w:themeColor="text1" w:themeTint="D8"/>
    </w:rPr>
  </w:style>
  <w:style w:type="paragraph" w:styleId="Title">
    <w:name w:val="Title"/>
    <w:basedOn w:val="Normal"/>
    <w:next w:val="Normal"/>
    <w:link w:val="TitleChar"/>
    <w:uiPriority w:val="10"/>
    <w:qFormat/>
    <w:rsid w:val="00C650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50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50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50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50E3"/>
    <w:pPr>
      <w:spacing w:before="160"/>
      <w:jc w:val="center"/>
    </w:pPr>
    <w:rPr>
      <w:i/>
      <w:iCs/>
      <w:color w:val="404040" w:themeColor="text1" w:themeTint="BF"/>
    </w:rPr>
  </w:style>
  <w:style w:type="character" w:customStyle="1" w:styleId="QuoteChar">
    <w:name w:val="Quote Char"/>
    <w:basedOn w:val="DefaultParagraphFont"/>
    <w:link w:val="Quote"/>
    <w:uiPriority w:val="29"/>
    <w:rsid w:val="00C650E3"/>
    <w:rPr>
      <w:i/>
      <w:iCs/>
      <w:color w:val="404040" w:themeColor="text1" w:themeTint="BF"/>
    </w:rPr>
  </w:style>
  <w:style w:type="paragraph" w:styleId="ListParagraph">
    <w:name w:val="List Paragraph"/>
    <w:basedOn w:val="Normal"/>
    <w:uiPriority w:val="34"/>
    <w:qFormat/>
    <w:rsid w:val="00C650E3"/>
    <w:pPr>
      <w:ind w:left="720"/>
      <w:contextualSpacing/>
    </w:pPr>
  </w:style>
  <w:style w:type="character" w:styleId="IntenseEmphasis">
    <w:name w:val="Intense Emphasis"/>
    <w:basedOn w:val="DefaultParagraphFont"/>
    <w:uiPriority w:val="21"/>
    <w:qFormat/>
    <w:rsid w:val="00C650E3"/>
    <w:rPr>
      <w:i/>
      <w:iCs/>
      <w:color w:val="0F4761" w:themeColor="accent1" w:themeShade="BF"/>
    </w:rPr>
  </w:style>
  <w:style w:type="paragraph" w:styleId="IntenseQuote">
    <w:name w:val="Intense Quote"/>
    <w:basedOn w:val="Normal"/>
    <w:next w:val="Normal"/>
    <w:link w:val="IntenseQuoteChar"/>
    <w:uiPriority w:val="30"/>
    <w:qFormat/>
    <w:rsid w:val="00C650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50E3"/>
    <w:rPr>
      <w:i/>
      <w:iCs/>
      <w:color w:val="0F4761" w:themeColor="accent1" w:themeShade="BF"/>
    </w:rPr>
  </w:style>
  <w:style w:type="character" w:styleId="IntenseReference">
    <w:name w:val="Intense Reference"/>
    <w:basedOn w:val="DefaultParagraphFont"/>
    <w:uiPriority w:val="32"/>
    <w:qFormat/>
    <w:rsid w:val="00C650E3"/>
    <w:rPr>
      <w:b/>
      <w:bCs/>
      <w:smallCaps/>
      <w:color w:val="0F4761" w:themeColor="accent1" w:themeShade="BF"/>
      <w:spacing w:val="5"/>
    </w:rPr>
  </w:style>
  <w:style w:type="paragraph" w:styleId="FootnoteText">
    <w:name w:val="footnote text"/>
    <w:basedOn w:val="Normal"/>
    <w:link w:val="FootnoteTextChar"/>
    <w:uiPriority w:val="99"/>
    <w:semiHidden/>
    <w:unhideWhenUsed/>
    <w:rsid w:val="00C650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0E3"/>
    <w:rPr>
      <w:sz w:val="20"/>
      <w:szCs w:val="20"/>
    </w:rPr>
  </w:style>
  <w:style w:type="character" w:styleId="FootnoteReference">
    <w:name w:val="footnote reference"/>
    <w:basedOn w:val="DefaultParagraphFont"/>
    <w:uiPriority w:val="99"/>
    <w:semiHidden/>
    <w:unhideWhenUsed/>
    <w:rsid w:val="00C650E3"/>
    <w:rPr>
      <w:vertAlign w:val="superscript"/>
    </w:rPr>
  </w:style>
  <w:style w:type="character" w:styleId="CommentReference">
    <w:name w:val="annotation reference"/>
    <w:basedOn w:val="DefaultParagraphFont"/>
    <w:uiPriority w:val="99"/>
    <w:semiHidden/>
    <w:unhideWhenUsed/>
    <w:rsid w:val="00C650E3"/>
    <w:rPr>
      <w:sz w:val="16"/>
      <w:szCs w:val="16"/>
    </w:rPr>
  </w:style>
  <w:style w:type="paragraph" w:styleId="CommentText">
    <w:name w:val="annotation text"/>
    <w:basedOn w:val="Normal"/>
    <w:link w:val="CommentTextChar"/>
    <w:uiPriority w:val="99"/>
    <w:unhideWhenUsed/>
    <w:rsid w:val="00C650E3"/>
    <w:pPr>
      <w:spacing w:line="240" w:lineRule="auto"/>
    </w:pPr>
    <w:rPr>
      <w:sz w:val="20"/>
      <w:szCs w:val="20"/>
    </w:rPr>
  </w:style>
  <w:style w:type="character" w:customStyle="1" w:styleId="CommentTextChar">
    <w:name w:val="Comment Text Char"/>
    <w:basedOn w:val="DefaultParagraphFont"/>
    <w:link w:val="CommentText"/>
    <w:uiPriority w:val="99"/>
    <w:rsid w:val="00C650E3"/>
    <w:rPr>
      <w:sz w:val="20"/>
      <w:szCs w:val="20"/>
    </w:rPr>
  </w:style>
  <w:style w:type="paragraph" w:styleId="Bibliography">
    <w:name w:val="Bibliography"/>
    <w:basedOn w:val="Normal"/>
    <w:next w:val="Normal"/>
    <w:uiPriority w:val="37"/>
    <w:unhideWhenUsed/>
    <w:rsid w:val="00C650E3"/>
    <w:pPr>
      <w:tabs>
        <w:tab w:val="left" w:pos="384"/>
      </w:tabs>
      <w:spacing w:after="240" w:line="240" w:lineRule="auto"/>
      <w:ind w:left="384" w:hanging="384"/>
    </w:pPr>
  </w:style>
  <w:style w:type="paragraph" w:styleId="Header">
    <w:name w:val="header"/>
    <w:basedOn w:val="Normal"/>
    <w:link w:val="HeaderChar"/>
    <w:uiPriority w:val="99"/>
    <w:unhideWhenUsed/>
    <w:rsid w:val="00C650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0E3"/>
  </w:style>
  <w:style w:type="paragraph" w:styleId="Footer">
    <w:name w:val="footer"/>
    <w:basedOn w:val="Normal"/>
    <w:link w:val="FooterChar"/>
    <w:uiPriority w:val="99"/>
    <w:unhideWhenUsed/>
    <w:rsid w:val="00C650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0E3"/>
  </w:style>
  <w:style w:type="table" w:styleId="TableGrid">
    <w:name w:val="Table Grid"/>
    <w:basedOn w:val="TableNormal"/>
    <w:uiPriority w:val="39"/>
    <w:rsid w:val="00C65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27E72"/>
    <w:rPr>
      <w:b/>
      <w:bCs/>
    </w:rPr>
  </w:style>
  <w:style w:type="character" w:customStyle="1" w:styleId="CommentSubjectChar">
    <w:name w:val="Comment Subject Char"/>
    <w:basedOn w:val="CommentTextChar"/>
    <w:link w:val="CommentSubject"/>
    <w:uiPriority w:val="99"/>
    <w:semiHidden/>
    <w:rsid w:val="00527E72"/>
    <w:rPr>
      <w:b/>
      <w:bCs/>
      <w:sz w:val="20"/>
      <w:szCs w:val="20"/>
    </w:rPr>
  </w:style>
  <w:style w:type="character" w:styleId="Mention">
    <w:name w:val="Mention"/>
    <w:basedOn w:val="DefaultParagraphFont"/>
    <w:uiPriority w:val="99"/>
    <w:unhideWhenUsed/>
    <w:rsid w:val="001223B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446174">
      <w:bodyDiv w:val="1"/>
      <w:marLeft w:val="0"/>
      <w:marRight w:val="0"/>
      <w:marTop w:val="0"/>
      <w:marBottom w:val="0"/>
      <w:divBdr>
        <w:top w:val="none" w:sz="0" w:space="0" w:color="auto"/>
        <w:left w:val="none" w:sz="0" w:space="0" w:color="auto"/>
        <w:bottom w:val="none" w:sz="0" w:space="0" w:color="auto"/>
        <w:right w:val="none" w:sz="0" w:space="0" w:color="auto"/>
      </w:divBdr>
      <w:divsChild>
        <w:div w:id="1020738847">
          <w:marLeft w:val="0"/>
          <w:marRight w:val="0"/>
          <w:marTop w:val="0"/>
          <w:marBottom w:val="0"/>
          <w:divBdr>
            <w:top w:val="none" w:sz="0" w:space="0" w:color="auto"/>
            <w:left w:val="none" w:sz="0" w:space="0" w:color="auto"/>
            <w:bottom w:val="none" w:sz="0" w:space="0" w:color="auto"/>
            <w:right w:val="none" w:sz="0" w:space="0" w:color="auto"/>
          </w:divBdr>
          <w:divsChild>
            <w:div w:id="18753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A2B01B-46A9-4CEF-9675-5BD9FDC69561}">
  <ds:schemaRefs>
    <ds:schemaRef ds:uri="http://schemas.openxmlformats.org/officeDocument/2006/bibliography"/>
  </ds:schemaRefs>
</ds:datastoreItem>
</file>

<file path=customXml/itemProps2.xml><?xml version="1.0" encoding="utf-8"?>
<ds:datastoreItem xmlns:ds="http://schemas.openxmlformats.org/officeDocument/2006/customXml" ds:itemID="{E0736DB0-9FE5-4AE9-A1D4-70ADA0EDB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BBF19F-81A9-4DE9-A5E5-46DD49C3D934}">
  <ds:schemaRefs>
    <ds:schemaRef ds:uri="http://www.w3.org/XML/1998/namespace"/>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b17f3d4c-cde7-4544-ad11-02ada3c714ab"/>
    <ds:schemaRef ds:uri="78c524f2-ae96-4311-8347-d1f7aa08209f"/>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54BDF4B4-2262-4373-AFB0-819C7F419E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20378</Words>
  <Characters>116156</Characters>
  <Application>Microsoft Office Word</Application>
  <DocSecurity>0</DocSecurity>
  <Lines>967</Lines>
  <Paragraphs>272</Paragraphs>
  <ScaleCrop>false</ScaleCrop>
  <Company/>
  <LinksUpToDate>false</LinksUpToDate>
  <CharactersWithSpaces>136262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7</cp:revision>
  <dcterms:created xsi:type="dcterms:W3CDTF">2024-11-27T14:11:00Z</dcterms:created>
  <dcterms:modified xsi:type="dcterms:W3CDTF">2024-12-03T14:44:00Z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id="I3MG0ea5"/&gt;&lt;style id="http://www.zotero.org/styles/jama" hasBibliography="1" bibliographyStyleHasBeenSet="1"/&gt;&lt;prefs&gt;&lt;pref name="fieldType" value="Field"/&gt;&lt;pref name="automaticJournalAbbreviation</vt:lpwstr>
  </property>
  <property fmtid="{D5CDD505-2E9C-101B-9397-08002B2CF9AE}" pid="3" name="ZOTERO_PREF_2">
    <vt:lpwstr>s" value="true"/&gt;&lt;/prefs&gt;&lt;/data&gt;</vt:lpwstr>
  </property>
  <property fmtid="{D5CDD505-2E9C-101B-9397-08002B2CF9AE}" pid="4" name="ContentTypeId">
    <vt:lpwstr>0x010100982904BC2FD9FE49AF4ACAB3EAE83A09</vt:lpwstr>
  </property>
  <property fmtid="{D5CDD505-2E9C-101B-9397-08002B2CF9AE}" pid="5" name="MediaServiceImageTags">
    <vt:lpwstr/>
  </property>
</Properties>
</file>